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94D" w:rsidRPr="007C094D" w:rsidRDefault="00CE09F6" w:rsidP="007C094D">
      <w:pPr>
        <w:spacing w:line="240" w:lineRule="auto"/>
        <w:jc w:val="center"/>
        <w:rPr>
          <w:rFonts w:cs="Times New Roman"/>
          <w:b/>
          <w:szCs w:val="24"/>
        </w:rPr>
      </w:pPr>
      <w:r>
        <w:rPr>
          <w:noProof/>
          <w:color w:val="000000"/>
          <w:sz w:val="22"/>
          <w:lang w:eastAsia="tr-TR"/>
        </w:rPr>
        <mc:AlternateContent>
          <mc:Choice Requires="wpg">
            <w:drawing>
              <wp:anchor distT="0" distB="0" distL="114300" distR="114300" simplePos="0" relativeHeight="251833344" behindDoc="0" locked="0" layoutInCell="1" allowOverlap="1" wp14:anchorId="686A6F92" wp14:editId="56471F2F">
                <wp:simplePos x="0" y="0"/>
                <wp:positionH relativeFrom="column">
                  <wp:posOffset>-1003935</wp:posOffset>
                </wp:positionH>
                <wp:positionV relativeFrom="paragraph">
                  <wp:posOffset>-805180</wp:posOffset>
                </wp:positionV>
                <wp:extent cx="7324090" cy="9647555"/>
                <wp:effectExtent l="57150" t="0" r="67310" b="86995"/>
                <wp:wrapNone/>
                <wp:docPr id="521" name="Grup 521"/>
                <wp:cNvGraphicFramePr/>
                <a:graphic xmlns:a="http://schemas.openxmlformats.org/drawingml/2006/main">
                  <a:graphicData uri="http://schemas.microsoft.com/office/word/2010/wordprocessingGroup">
                    <wpg:wgp>
                      <wpg:cNvGrpSpPr/>
                      <wpg:grpSpPr>
                        <a:xfrm>
                          <a:off x="0" y="0"/>
                          <a:ext cx="7324090" cy="9647555"/>
                          <a:chOff x="0" y="0"/>
                          <a:chExt cx="7324090" cy="9647555"/>
                        </a:xfrm>
                      </wpg:grpSpPr>
                      <wps:wsp>
                        <wps:cNvPr id="31" name="Metin Kutusu 2"/>
                        <wps:cNvSpPr txBox="1">
                          <a:spLocks noChangeArrowheads="1"/>
                        </wps:cNvSpPr>
                        <wps:spPr bwMode="auto">
                          <a:xfrm>
                            <a:off x="4114800" y="38100"/>
                            <a:ext cx="3209290" cy="29440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g:cNvPr id="322" name="Grup 322"/>
                        <wpg:cNvGrpSpPr/>
                        <wpg:grpSpPr>
                          <a:xfrm>
                            <a:off x="1962150" y="850900"/>
                            <a:ext cx="5262244" cy="8796655"/>
                            <a:chOff x="-69859" y="0"/>
                            <a:chExt cx="5262927" cy="8796744"/>
                          </a:xfrm>
                        </wpg:grpSpPr>
                        <wpg:grpSp>
                          <wpg:cNvPr id="29" name="Grup 29"/>
                          <wpg:cNvGrpSpPr/>
                          <wpg:grpSpPr>
                            <a:xfrm>
                              <a:off x="-69859" y="920750"/>
                              <a:ext cx="5262927" cy="7875994"/>
                              <a:chOff x="-69859" y="6350"/>
                              <a:chExt cx="5262927" cy="7875994"/>
                            </a:xfrm>
                          </wpg:grpSpPr>
                          <wpg:grpSp>
                            <wpg:cNvPr id="377" name="Grup 377"/>
                            <wpg:cNvGrpSpPr/>
                            <wpg:grpSpPr>
                              <a:xfrm>
                                <a:off x="2083241" y="1017767"/>
                                <a:ext cx="2381885" cy="1457325"/>
                                <a:chOff x="0" y="0"/>
                                <a:chExt cx="2382409" cy="1457325"/>
                              </a:xfrm>
                            </wpg:grpSpPr>
                            <wps:wsp>
                              <wps:cNvPr id="307" name="Metin Kutusu 2"/>
                              <wps:cNvSpPr txBox="1">
                                <a:spLocks noChangeArrowheads="1"/>
                              </wps:cNvSpPr>
                              <wps:spPr bwMode="auto">
                                <a:xfrm>
                                  <a:off x="667909" y="580445"/>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
                                      <w:t>12 punto 9 satır boşluk</w:t>
                                    </w:r>
                                  </w:p>
                                </w:txbxContent>
                              </wps:txbx>
                              <wps:bodyPr rot="0" vert="horz" wrap="square" lIns="91440" tIns="45720" rIns="91440" bIns="45720" anchor="t" anchorCtr="0">
                                <a:noAutofit/>
                              </wps:bodyPr>
                            </wps:wsp>
                            <wps:wsp>
                              <wps:cNvPr id="14" name="Sağ Ayraç 14"/>
                              <wps:cNvSpPr/>
                              <wps:spPr>
                                <a:xfrm>
                                  <a:off x="0" y="0"/>
                                  <a:ext cx="666750" cy="1457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6" name="Grup 356"/>
                            <wpg:cNvGrpSpPr/>
                            <wpg:grpSpPr>
                              <a:xfrm>
                                <a:off x="2299232" y="3613195"/>
                                <a:ext cx="2446985" cy="1262610"/>
                                <a:chOff x="88790" y="528089"/>
                                <a:chExt cx="2447523" cy="1262610"/>
                              </a:xfrm>
                            </wpg:grpSpPr>
                            <wps:wsp>
                              <wps:cNvPr id="16" name="Metin Kutusu 2"/>
                              <wps:cNvSpPr txBox="1">
                                <a:spLocks noChangeArrowheads="1"/>
                              </wps:cNvSpPr>
                              <wps:spPr bwMode="auto">
                                <a:xfrm>
                                  <a:off x="821813" y="746129"/>
                                  <a:ext cx="1714500" cy="77257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E09F6">
                                    <w:pPr>
                                      <w:spacing w:line="240" w:lineRule="auto"/>
                                    </w:pPr>
                                    <w:r>
                                      <w:t>18 punto, 3 satır boşluk (tez adının uzunluğuna göre bu boşluk değişebilir)</w:t>
                                    </w:r>
                                  </w:p>
                                </w:txbxContent>
                              </wps:txbx>
                              <wps:bodyPr rot="0" vert="horz" wrap="square" lIns="91440" tIns="45720" rIns="91440" bIns="45720" anchor="t" anchorCtr="0">
                                <a:noAutofit/>
                              </wps:bodyPr>
                            </wps:wsp>
                            <wps:wsp>
                              <wps:cNvPr id="17" name="Sağ Ayraç 17"/>
                              <wps:cNvSpPr/>
                              <wps:spPr>
                                <a:xfrm>
                                  <a:off x="88790" y="528089"/>
                                  <a:ext cx="666750" cy="12626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up 378"/>
                            <wpg:cNvGrpSpPr/>
                            <wpg:grpSpPr>
                              <a:xfrm>
                                <a:off x="3275937" y="6350"/>
                                <a:ext cx="1405255" cy="1152525"/>
                                <a:chOff x="0" y="6350"/>
                                <a:chExt cx="1405310" cy="1152525"/>
                              </a:xfrm>
                            </wpg:grpSpPr>
                            <wps:wsp>
                              <wps:cNvPr id="15" name="Metin Kutusu 2"/>
                              <wps:cNvSpPr txBox="1">
                                <a:spLocks noChangeArrowheads="1"/>
                              </wps:cNvSpPr>
                              <wps:spPr bwMode="auto">
                                <a:xfrm>
                                  <a:off x="318641" y="6350"/>
                                  <a:ext cx="1086669" cy="11525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4378A">
                                    <w:r>
                                      <w:t>12 punto koyu,</w:t>
                                    </w:r>
                                  </w:p>
                                  <w:p w:rsidR="004218B0" w:rsidRDefault="004218B0" w:rsidP="0024378A">
                                    <w:r>
                                      <w:t>1 satır aralığı,</w:t>
                                    </w:r>
                                  </w:p>
                                  <w:p w:rsidR="004218B0" w:rsidRDefault="004218B0" w:rsidP="0024378A">
                                    <w:r>
                                      <w:t>Tümü büyük harf</w:t>
                                    </w:r>
                                  </w:p>
                                </w:txbxContent>
                              </wps:txbx>
                              <wps:bodyPr rot="0" vert="horz" wrap="square" lIns="91440" tIns="45720" rIns="91440" bIns="45720" anchor="t" anchorCtr="0">
                                <a:noAutofit/>
                              </wps:bodyPr>
                            </wps:wsp>
                            <wps:wsp>
                              <wps:cNvPr id="18" name="Sağ Ayraç 18"/>
                              <wps:cNvSpPr/>
                              <wps:spPr>
                                <a:xfrm>
                                  <a:off x="0" y="174929"/>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7" name="Grup 357"/>
                            <wpg:cNvGrpSpPr/>
                            <wpg:grpSpPr>
                              <a:xfrm>
                                <a:off x="3594566" y="1973438"/>
                                <a:ext cx="1598502" cy="623747"/>
                                <a:chOff x="883399" y="-451710"/>
                                <a:chExt cx="1598913" cy="623747"/>
                              </a:xfrm>
                            </wpg:grpSpPr>
                            <wps:wsp>
                              <wps:cNvPr id="21" name="Metin Kutusu 2"/>
                              <wps:cNvSpPr txBox="1">
                                <a:spLocks noChangeArrowheads="1"/>
                              </wps:cNvSpPr>
                              <wps:spPr bwMode="auto">
                                <a:xfrm>
                                  <a:off x="1169260" y="-451710"/>
                                  <a:ext cx="1313052" cy="5919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E09F6">
                                    <w:pPr>
                                      <w:spacing w:line="240" w:lineRule="auto"/>
                                    </w:pPr>
                                    <w:r>
                                      <w:t>18 punto koyu</w:t>
                                    </w:r>
                                  </w:p>
                                  <w:p w:rsidR="004218B0" w:rsidRDefault="004218B0" w:rsidP="00CE09F6">
                                    <w:pPr>
                                      <w:spacing w:line="240" w:lineRule="auto"/>
                                    </w:pPr>
                                    <w:r>
                                      <w:t>Tümü büyük harf</w:t>
                                    </w:r>
                                  </w:p>
                                  <w:p w:rsidR="004218B0" w:rsidRDefault="004218B0" w:rsidP="00CE09F6">
                                    <w:pPr>
                                      <w:spacing w:line="240" w:lineRule="auto"/>
                                    </w:pPr>
                                    <w:r>
                                      <w:t>1,5 satır aralığı</w:t>
                                    </w:r>
                                  </w:p>
                                </w:txbxContent>
                              </wps:txbx>
                              <wps:bodyPr rot="0" vert="horz" wrap="square" lIns="91440" tIns="45720" rIns="91440" bIns="45720" anchor="t" anchorCtr="0">
                                <a:noAutofit/>
                              </wps:bodyPr>
                            </wps:wsp>
                            <wps:wsp>
                              <wps:cNvPr id="22" name="Düz Ok Bağlayıcısı 22"/>
                              <wps:cNvCnPr/>
                              <wps:spPr>
                                <a:xfrm flipH="1">
                                  <a:off x="883399" y="-24813"/>
                                  <a:ext cx="285860" cy="196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3" name="Grup 353"/>
                            <wpg:cNvGrpSpPr/>
                            <wpg:grpSpPr>
                              <a:xfrm>
                                <a:off x="2775312" y="4908828"/>
                                <a:ext cx="1690945" cy="286246"/>
                                <a:chOff x="-190573" y="177802"/>
                                <a:chExt cx="1691379" cy="286246"/>
                              </a:xfrm>
                            </wpg:grpSpPr>
                            <wps:wsp>
                              <wps:cNvPr id="23" name="Metin Kutusu 2"/>
                              <wps:cNvSpPr txBox="1">
                                <a:spLocks noChangeArrowheads="1"/>
                              </wps:cNvSpPr>
                              <wps:spPr bwMode="auto">
                                <a:xfrm>
                                  <a:off x="310181" y="177802"/>
                                  <a:ext cx="1190625" cy="28624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4378A">
                                    <w:r>
                                      <w:t>14 punto koyu</w:t>
                                    </w:r>
                                  </w:p>
                                </w:txbxContent>
                              </wps:txbx>
                              <wps:bodyPr rot="0" vert="horz" wrap="square" lIns="91440" tIns="45720" rIns="91440" bIns="45720" anchor="t" anchorCtr="0">
                                <a:noAutofit/>
                              </wps:bodyPr>
                            </wps:wsp>
                            <wps:wsp>
                              <wps:cNvPr id="24" name="Düz Ok Bağlayıcısı 24"/>
                              <wps:cNvCnPr/>
                              <wps:spPr>
                                <a:xfrm flipH="1">
                                  <a:off x="-190573" y="330696"/>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4" name="Grup 354"/>
                            <wpg:cNvGrpSpPr/>
                            <wpg:grpSpPr>
                              <a:xfrm>
                                <a:off x="2186608" y="5152444"/>
                                <a:ext cx="2390361" cy="2396523"/>
                                <a:chOff x="0" y="-1"/>
                                <a:chExt cx="2390361" cy="2396523"/>
                              </a:xfrm>
                            </wpg:grpSpPr>
                            <wps:wsp>
                              <wps:cNvPr id="25" name="Metin Kutusu 2"/>
                              <wps:cNvSpPr txBox="1">
                                <a:spLocks noChangeArrowheads="1"/>
                              </wps:cNvSpPr>
                              <wps:spPr bwMode="auto">
                                <a:xfrm>
                                  <a:off x="675861" y="991052"/>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14F87">
                                    <w:r>
                                      <w:t xml:space="preserve">14 punto 8 satır boşluk </w:t>
                                    </w:r>
                                  </w:p>
                                </w:txbxContent>
                              </wps:txbx>
                              <wps:bodyPr rot="0" vert="horz" wrap="square" lIns="91440" tIns="45720" rIns="91440" bIns="45720" anchor="t" anchorCtr="0">
                                <a:noAutofit/>
                              </wps:bodyPr>
                            </wps:wsp>
                            <wps:wsp>
                              <wps:cNvPr id="26" name="Sağ Ayraç 26"/>
                              <wps:cNvSpPr/>
                              <wps:spPr>
                                <a:xfrm>
                                  <a:off x="0" y="-1"/>
                                  <a:ext cx="666750" cy="239652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 name="Grup 355"/>
                            <wpg:cNvGrpSpPr/>
                            <wpg:grpSpPr>
                              <a:xfrm>
                                <a:off x="-69859" y="7625168"/>
                                <a:ext cx="1373539" cy="257176"/>
                                <a:chOff x="-69859" y="222503"/>
                                <a:chExt cx="1373539" cy="257176"/>
                              </a:xfrm>
                            </wpg:grpSpPr>
                            <wps:wsp>
                              <wps:cNvPr id="27" name="Metin Kutusu 2"/>
                              <wps:cNvSpPr txBox="1">
                                <a:spLocks noChangeArrowheads="1"/>
                              </wps:cNvSpPr>
                              <wps:spPr bwMode="auto">
                                <a:xfrm>
                                  <a:off x="-69859" y="222504"/>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4378A">
                                    <w:r>
                                      <w:t>12 punto koyu</w:t>
                                    </w:r>
                                  </w:p>
                                </w:txbxContent>
                              </wps:txbx>
                              <wps:bodyPr rot="0" vert="horz" wrap="square" lIns="91440" tIns="45720" rIns="91440" bIns="45720" anchor="t" anchorCtr="0">
                                <a:noAutofit/>
                              </wps:bodyPr>
                            </wps:wsp>
                            <wps:wsp>
                              <wps:cNvPr id="28" name="Sağ Ayraç 28"/>
                              <wps:cNvSpPr/>
                              <wps:spPr>
                                <a:xfrm rot="10800000">
                                  <a:off x="1113180" y="222503"/>
                                  <a:ext cx="190500"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 name="Metin Kutusu 30"/>
                          <wps:cNvSpPr txBox="1"/>
                          <wps:spPr>
                            <a:xfrm>
                              <a:off x="2608027" y="79513"/>
                              <a:ext cx="1988185" cy="8185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
                                  <w:t>3 X 3cm boyutunda</w:t>
                                </w:r>
                              </w:p>
                              <w:p w:rsidR="004218B0" w:rsidRDefault="004218B0">
                                <w:r>
                                  <w:t>Sayfanın üst ortasına yerleştirilmiş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Sağ Ayraç 321"/>
                          <wps:cNvSpPr/>
                          <wps:spPr>
                            <a:xfrm>
                              <a:off x="2297927" y="0"/>
                              <a:ext cx="278295" cy="96210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Metin Kutusu 198"/>
                        <wps:cNvSpPr txBox="1">
                          <a:spLocks/>
                        </wps:cNvSpPr>
                        <wps:spPr>
                          <a:xfrm>
                            <a:off x="6350" y="749300"/>
                            <a:ext cx="2012950" cy="2822713"/>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305659" w:rsidRDefault="004218B0" w:rsidP="00305659">
                              <w:pPr>
                                <w:spacing w:line="240" w:lineRule="auto"/>
                              </w:pPr>
                              <w:r w:rsidRPr="00305659">
                                <w:rPr>
                                  <w:rFonts w:ascii="Cambria" w:hAnsi="Cambria"/>
                                  <w:b/>
                                  <w:color w:val="00B0F0"/>
                                  <w:u w:val="single"/>
                                </w:rPr>
                                <w:t>NOT:</w:t>
                              </w:r>
                              <w:r w:rsidRPr="00305659">
                                <w:rPr>
                                  <w:rFonts w:ascii="Cambria" w:hAnsi="Cambria"/>
                                  <w:color w:val="00B0F0"/>
                                </w:rPr>
                                <w:t xml:space="preserve">  </w:t>
                              </w:r>
                              <w:r>
                                <w:rPr>
                                  <w:rFonts w:ascii="Cambria" w:hAnsi="Cambria"/>
                                </w:rPr>
                                <w:t>B</w:t>
                              </w:r>
                              <w:r w:rsidRPr="00305659">
                                <w:rPr>
                                  <w:rFonts w:ascii="Cambria" w:hAnsi="Cambria"/>
                                </w:rPr>
                                <w:t xml:space="preserve">u tez şablonu, </w:t>
                              </w:r>
                              <w:r>
                                <w:rPr>
                                  <w:rFonts w:ascii="Cambria" w:hAnsi="Cambria"/>
                                </w:rPr>
                                <w:t xml:space="preserve">MAKÜ Fen Bilimleri Enstitüsü </w:t>
                              </w:r>
                              <w:r w:rsidRPr="00305659">
                                <w:rPr>
                                  <w:rFonts w:ascii="Cambria" w:hAnsi="Cambria"/>
                                </w:rPr>
                                <w:t>tez yazım kılavuzuna göre hazırlanmıştır.</w:t>
                              </w:r>
                              <w:r>
                                <w:rPr>
                                  <w:rFonts w:ascii="Cambria" w:hAnsi="Cambria"/>
                                </w:rPr>
                                <w:t xml:space="preserve"> Ş</w:t>
                              </w:r>
                              <w:r w:rsidRPr="00305659">
                                <w:rPr>
                                  <w:rFonts w:ascii="Cambria" w:hAnsi="Cambria"/>
                                </w:rPr>
                                <w:t>ablonda sayfa numaraları, satır aralıkları, gerekli boşluklar, vb. tüm kurallar tez yazım kılavuzuna uygundur.</w:t>
                              </w:r>
                              <w:r>
                                <w:rPr>
                                  <w:rFonts w:ascii="Cambria" w:hAnsi="Cambria"/>
                                </w:rPr>
                                <w:t xml:space="preserve"> B</w:t>
                              </w:r>
                              <w:r w:rsidRPr="00305659">
                                <w:rPr>
                                  <w:rFonts w:ascii="Cambria" w:hAnsi="Cambria"/>
                                </w:rPr>
                                <w:t>u şablonu tezinizin yazımında doğrudan kullanabilirsiniz.</w:t>
                              </w:r>
                              <w:r>
                                <w:rPr>
                                  <w:rFonts w:ascii="Cambria" w:hAnsi="Cambria"/>
                                </w:rPr>
                                <w:t xml:space="preserve"> </w:t>
                              </w:r>
                              <w:r w:rsidRPr="00305659">
                                <w:rPr>
                                  <w:rFonts w:ascii="Cambria" w:hAnsi="Cambria"/>
                                  <w:b/>
                                  <w:color w:val="FF0000"/>
                                </w:rPr>
                                <w:t>ŞABLON İÇERİSİNDE BU ŞEKİLDE YER ALAN METİN KUTULARINI ÇIKTI ALMADAN ÖNCE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Metin Kutusu 2"/>
                        <wps:cNvSpPr txBox="1"/>
                        <wps:spPr>
                          <a:xfrm>
                            <a:off x="0" y="0"/>
                            <a:ext cx="1581785" cy="285115"/>
                          </a:xfrm>
                          <a:prstGeom prst="rect">
                            <a:avLst/>
                          </a:prstGeom>
                          <a:ln/>
                        </wps:spPr>
                        <wps:style>
                          <a:lnRef idx="2">
                            <a:schemeClr val="dk1"/>
                          </a:lnRef>
                          <a:fillRef idx="1">
                            <a:schemeClr val="lt1"/>
                          </a:fillRef>
                          <a:effectRef idx="0">
                            <a:schemeClr val="dk1"/>
                          </a:effectRef>
                          <a:fontRef idx="minor">
                            <a:schemeClr val="dk1"/>
                          </a:fontRef>
                        </wps:style>
                        <wps:txbx>
                          <w:txbxContent>
                            <w:p w:rsidR="004218B0" w:rsidRPr="00B7513C" w:rsidRDefault="004218B0" w:rsidP="00305659">
                              <w:pPr>
                                <w:rPr>
                                  <w:rFonts w:cs="Times New Roman"/>
                                  <w:b/>
                                </w:rPr>
                              </w:pPr>
                              <w:r w:rsidRPr="00B7513C">
                                <w:rPr>
                                  <w:rFonts w:cs="Times New Roman"/>
                                  <w:b/>
                                </w:rPr>
                                <w:t>Ek-1 Dış Kapak Örneği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6A6F92" id="Grup 521" o:spid="_x0000_s1026" style="position:absolute;left:0;text-align:left;margin-left:-79.05pt;margin-top:-63.4pt;width:576.7pt;height:759.65pt;z-index:251833344;mso-width-relative:margin" coordsize="73240,9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">
                <v:shapetype id="_x0000_t202" coordsize="21600,21600" o:spt="202" path="m,l,21600r21600,l21600,xe">
                  <v:stroke joinstyle="miter"/>
                  <v:path gradientshapeok="t" o:connecttype="rect"/>
                </v:shapetype>
                <v:shape id="_x0000_s1027" type="#_x0000_t202" style="position:absolute;left:41148;top:381;width:32092;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id="Grup 322" o:spid="_x0000_s1028" style="position:absolute;left:19621;top:8509;width:52622;height:87966" coordorigin="-698" coordsize="52629,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up 29" o:spid="_x0000_s1029" style="position:absolute;left:-698;top:9207;width:52628;height:78760" coordorigin="-698,63" coordsize="52629,7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 377" o:spid="_x0000_s1030" style="position:absolute;left:20832;top:10177;width:23819;height:14573" coordsize="2382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_x0000_s1031" type="#_x0000_t202" style="position:absolute;left:6679;top:5804;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
                                <w:t>12 punto 9 satır boşluk</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4" o:spid="_x0000_s1032" type="#_x0000_t88" style="position:absolute;width:6667;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" adj="823" strokecolor="black [3040]"/>
                    </v:group>
                    <v:group id="Grup 356" o:spid="_x0000_s1033" style="position:absolute;left:22992;top:36131;width:24470;height:12627" coordorigin="887,5280" coordsize="24475,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034" type="#_x0000_t202" style="position:absolute;left:8218;top:7461;width:17145;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E09F6">
                              <w:pPr>
                                <w:spacing w:line="240" w:lineRule="auto"/>
                              </w:pPr>
                              <w:r>
                                <w:t>18 punto, 3 satır boşluk (tez adının uzunluğuna göre bu boşluk değişebilir)</w:t>
                              </w:r>
                            </w:p>
                          </w:txbxContent>
                        </v:textbox>
                      </v:shape>
                      <v:shape id="Sağ Ayraç 17" o:spid="_x0000_s1035" type="#_x0000_t88" style="position:absolute;left:887;top:5280;width:6668;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" adj="950" strokecolor="black [3040]"/>
                    </v:group>
                    <v:group id="Grup 378" o:spid="_x0000_s1036" style="position:absolute;left:32759;top:63;width:14052;height:11525" coordorigin=",63" coordsize="14053,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_x0000_s1037" type="#_x0000_t202" style="position:absolute;left:3186;top:63;width:10867;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4378A">
                              <w:r>
                                <w:t>12 punto koyu,</w:t>
                              </w:r>
                            </w:p>
                            <w:p w:rsidR="004218B0" w:rsidRDefault="004218B0" w:rsidP="0024378A">
                              <w:r>
                                <w:t>1 satır aralığı,</w:t>
                              </w:r>
                            </w:p>
                            <w:p w:rsidR="004218B0" w:rsidRDefault="004218B0" w:rsidP="0024378A">
                              <w:r>
                                <w:t>Tümü büyük harf</w:t>
                              </w:r>
                            </w:p>
                          </w:txbxContent>
                        </v:textbox>
                      </v:shape>
                      <v:shape id="Sağ Ayraç 18" o:spid="_x0000_s1038" type="#_x0000_t88" style="position:absolute;top:1749;width:219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" adj="505" strokecolor="black [3040]"/>
                    </v:group>
                    <v:group id="Grup 357" o:spid="_x0000_s1039" style="position:absolute;left:35945;top:19734;width:15985;height:6237" coordorigin="8833,-4517" coordsize="15989,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_x0000_s1040" type="#_x0000_t202" style="position:absolute;left:11692;top:-4517;width:13131;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E09F6">
                              <w:pPr>
                                <w:spacing w:line="240" w:lineRule="auto"/>
                              </w:pPr>
                              <w:r>
                                <w:t>18 punto koyu</w:t>
                              </w:r>
                            </w:p>
                            <w:p w:rsidR="004218B0" w:rsidRDefault="004218B0" w:rsidP="00CE09F6">
                              <w:pPr>
                                <w:spacing w:line="240" w:lineRule="auto"/>
                              </w:pPr>
                              <w:r>
                                <w:t>Tümü büyük harf</w:t>
                              </w:r>
                            </w:p>
                            <w:p w:rsidR="004218B0" w:rsidRDefault="004218B0" w:rsidP="00CE09F6">
                              <w:pPr>
                                <w:spacing w:line="240" w:lineRule="auto"/>
                              </w:pPr>
                              <w:r>
                                <w:t>1,5 satır aralığı</w:t>
                              </w:r>
                            </w:p>
                          </w:txbxContent>
                        </v:textbox>
                      </v:shape>
                      <v:shapetype id="_x0000_t32" coordsize="21600,21600" o:spt="32" o:oned="t" path="m,l21600,21600e" filled="f">
                        <v:path arrowok="t" fillok="f" o:connecttype="none"/>
                        <o:lock v:ext="edit" shapetype="t"/>
                      </v:shapetype>
                      <v:shape id="Düz Ok Bağlayıcısı 22" o:spid="_x0000_s1041" type="#_x0000_t32" style="position:absolute;left:8833;top:-248;width:2859;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" strokecolor="black [3040]">
                        <v:stroke endarrow="open"/>
                      </v:shape>
                    </v:group>
                    <v:group id="Grup 353" o:spid="_x0000_s1042" style="position:absolute;left:27753;top:49088;width:16909;height:2862" coordorigin="-1905,1778" coordsize="1691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_x0000_s1043" type="#_x0000_t202" style="position:absolute;left:3101;top:1778;width:11907;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4378A">
                              <w:r>
                                <w:t>14 punto koyu</w:t>
                              </w:r>
                            </w:p>
                          </w:txbxContent>
                        </v:textbox>
                      </v:shape>
                      <v:shape id="Düz Ok Bağlayıcısı 24" o:spid="_x0000_s1044" type="#_x0000_t32" style="position:absolute;left:-1905;top:3306;width:4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" strokecolor="black [3040]">
                        <v:stroke endarrow="open"/>
                      </v:shape>
                    </v:group>
                    <v:group id="Grup 354" o:spid="_x0000_s1045" style="position:absolute;left:21866;top:51524;width:23903;height:23965" coordorigin="" coordsize="23903,2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_x0000_s1046" type="#_x0000_t202" style="position:absolute;left:6758;top:9910;width:17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14F87">
                              <w:r>
                                <w:t xml:space="preserve">14 punto 8 satır boşluk </w:t>
                              </w:r>
                            </w:p>
                          </w:txbxContent>
                        </v:textbox>
                      </v:shape>
                      <v:shape id="Sağ Ayraç 26" o:spid="_x0000_s1047" type="#_x0000_t88" style="position:absolute;width:6667;height:23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" adj="501" strokecolor="black [3040]"/>
                    </v:group>
                    <v:group id="Grup 355" o:spid="_x0000_s1048" style="position:absolute;left:-698;top:76251;width:13734;height:2572" coordorigin="-698,2225" coordsize="1373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_x0000_s1049" type="#_x0000_t202" style="position:absolute;left:-698;top:2225;width:1114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4378A">
                              <w:r>
                                <w:t>12 punto koyu</w:t>
                              </w:r>
                            </w:p>
                          </w:txbxContent>
                        </v:textbox>
                      </v:shape>
                      <v:shape id="Sağ Ayraç 28" o:spid="_x0000_s1050" type="#_x0000_t88" style="position:absolute;left:11131;top:2225;width:1905;height:25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" adj="1333" strokecolor="black [3040]"/>
                    </v:group>
                  </v:group>
                  <v:shape id="Metin Kutusu 30" o:spid="_x0000_s1051" type="#_x0000_t202" style="position:absolute;left:26080;top:795;width:19882;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textbox>
                      <w:txbxContent>
                        <w:p w:rsidR="004218B0" w:rsidRDefault="004218B0">
                          <w:r>
                            <w:t>3 X 3cm boyutunda</w:t>
                          </w:r>
                        </w:p>
                        <w:p w:rsidR="004218B0" w:rsidRDefault="004218B0">
                          <w:r>
                            <w:t>Sayfanın üst ortasına yerleştirilmiş</w:t>
                          </w:r>
                        </w:p>
                      </w:txbxContent>
                    </v:textbox>
                  </v:shape>
                  <v:shape id="Sağ Ayraç 321" o:spid="_x0000_s1052" type="#_x0000_t88" style="position:absolute;left:22979;width:2783;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" adj="521" strokecolor="black [3040]"/>
                </v:group>
                <v:shape id="Metin Kutusu 198" o:spid="_x0000_s1053" type="#_x0000_t202" style="position:absolute;left:63;top:7493;width:20130;height:28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path arrowok="t"/>
                  <v:textbox>
                    <w:txbxContent>
                      <w:p w:rsidR="004218B0" w:rsidRPr="00305659" w:rsidRDefault="004218B0" w:rsidP="00305659">
                        <w:pPr>
                          <w:spacing w:line="240" w:lineRule="auto"/>
                        </w:pPr>
                        <w:r w:rsidRPr="00305659">
                          <w:rPr>
                            <w:rFonts w:ascii="Cambria" w:hAnsi="Cambria"/>
                            <w:b/>
                            <w:color w:val="00B0F0"/>
                            <w:u w:val="single"/>
                          </w:rPr>
                          <w:t>NOT:</w:t>
                        </w:r>
                        <w:r w:rsidRPr="00305659">
                          <w:rPr>
                            <w:rFonts w:ascii="Cambria" w:hAnsi="Cambria"/>
                            <w:color w:val="00B0F0"/>
                          </w:rPr>
                          <w:t xml:space="preserve">  </w:t>
                        </w:r>
                        <w:r>
                          <w:rPr>
                            <w:rFonts w:ascii="Cambria" w:hAnsi="Cambria"/>
                          </w:rPr>
                          <w:t>B</w:t>
                        </w:r>
                        <w:r w:rsidRPr="00305659">
                          <w:rPr>
                            <w:rFonts w:ascii="Cambria" w:hAnsi="Cambria"/>
                          </w:rPr>
                          <w:t xml:space="preserve">u tez şablonu, </w:t>
                        </w:r>
                        <w:r>
                          <w:rPr>
                            <w:rFonts w:ascii="Cambria" w:hAnsi="Cambria"/>
                          </w:rPr>
                          <w:t xml:space="preserve">MAKÜ Fen Bilimleri Enstitüsü </w:t>
                        </w:r>
                        <w:r w:rsidRPr="00305659">
                          <w:rPr>
                            <w:rFonts w:ascii="Cambria" w:hAnsi="Cambria"/>
                          </w:rPr>
                          <w:t>tez yazım kılavuzuna göre hazırlanmıştır.</w:t>
                        </w:r>
                        <w:r>
                          <w:rPr>
                            <w:rFonts w:ascii="Cambria" w:hAnsi="Cambria"/>
                          </w:rPr>
                          <w:t xml:space="preserve"> Ş</w:t>
                        </w:r>
                        <w:r w:rsidRPr="00305659">
                          <w:rPr>
                            <w:rFonts w:ascii="Cambria" w:hAnsi="Cambria"/>
                          </w:rPr>
                          <w:t>ablonda sayfa numaraları, satır aralıkları, gerekli boşluklar, vb. tüm kurallar tez yazım kılavuzuna uygundur.</w:t>
                        </w:r>
                        <w:r>
                          <w:rPr>
                            <w:rFonts w:ascii="Cambria" w:hAnsi="Cambria"/>
                          </w:rPr>
                          <w:t xml:space="preserve"> B</w:t>
                        </w:r>
                        <w:r w:rsidRPr="00305659">
                          <w:rPr>
                            <w:rFonts w:ascii="Cambria" w:hAnsi="Cambria"/>
                          </w:rPr>
                          <w:t>u şablonu tezinizin yazımında doğrudan kullanabilirsiniz.</w:t>
                        </w:r>
                        <w:r>
                          <w:rPr>
                            <w:rFonts w:ascii="Cambria" w:hAnsi="Cambria"/>
                          </w:rPr>
                          <w:t xml:space="preserve"> </w:t>
                        </w:r>
                        <w:r w:rsidRPr="00305659">
                          <w:rPr>
                            <w:rFonts w:ascii="Cambria" w:hAnsi="Cambria"/>
                            <w:b/>
                            <w:color w:val="FF0000"/>
                          </w:rPr>
                          <w:t>ŞABLON İÇERİSİNDE BU ŞEKİLDE YER ALAN METİN KUTULARINI ÇIKTI ALMADAN ÖNCE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v:textbox>
                </v:shape>
                <v:shape id="_x0000_s1054" type="#_x0000_t202" style="position:absolute;width:1581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" fillcolor="white [3201]" strokecolor="black [3200]" strokeweight="2pt">
                  <v:textbox>
                    <w:txbxContent>
                      <w:p w:rsidR="004218B0" w:rsidRPr="00B7513C" w:rsidRDefault="004218B0" w:rsidP="00305659">
                        <w:pPr>
                          <w:rPr>
                            <w:rFonts w:cs="Times New Roman"/>
                            <w:b/>
                          </w:rPr>
                        </w:pPr>
                        <w:r w:rsidRPr="00B7513C">
                          <w:rPr>
                            <w:rFonts w:cs="Times New Roman"/>
                            <w:b/>
                          </w:rPr>
                          <w:t>Ek-1 Dış Kapak Örneği</w:t>
                        </w:r>
                      </w:p>
                    </w:txbxContent>
                  </v:textbox>
                </v:shape>
              </v:group>
            </w:pict>
          </mc:Fallback>
        </mc:AlternateContent>
      </w:r>
      <w:r w:rsidR="00270E4A">
        <w:rPr>
          <w:noProof/>
          <w:color w:val="000000"/>
          <w:sz w:val="22"/>
          <w:lang w:eastAsia="tr-TR"/>
        </w:rPr>
        <w:drawing>
          <wp:inline distT="0" distB="0" distL="0" distR="0" wp14:anchorId="24F0E3C8" wp14:editId="485F2AA0">
            <wp:extent cx="1080000" cy="1080000"/>
            <wp:effectExtent l="0" t="0" r="6350" b="6350"/>
            <wp:docPr id="349" name="Resim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rsidR="00823037" w:rsidRPr="007C094D" w:rsidRDefault="00823037" w:rsidP="007C094D">
      <w:pPr>
        <w:spacing w:line="240" w:lineRule="auto"/>
        <w:jc w:val="center"/>
        <w:rPr>
          <w:rFonts w:cs="Times New Roman"/>
          <w:b/>
          <w:szCs w:val="24"/>
        </w:rPr>
      </w:pPr>
      <w:r w:rsidRPr="007C094D">
        <w:rPr>
          <w:rFonts w:cs="Times New Roman"/>
          <w:b/>
          <w:szCs w:val="24"/>
        </w:rPr>
        <w:t>T.C.</w:t>
      </w:r>
    </w:p>
    <w:p w:rsidR="00823037" w:rsidRPr="007C094D" w:rsidRDefault="0077408F" w:rsidP="007C094D">
      <w:pPr>
        <w:spacing w:line="240" w:lineRule="auto"/>
        <w:jc w:val="center"/>
        <w:rPr>
          <w:rFonts w:cs="Times New Roman"/>
          <w:b/>
          <w:szCs w:val="24"/>
        </w:rPr>
      </w:pPr>
      <w:r>
        <w:rPr>
          <w:rFonts w:cs="Times New Roman"/>
          <w:b/>
          <w:szCs w:val="24"/>
        </w:rPr>
        <w:t xml:space="preserve">BURDUR </w:t>
      </w:r>
      <w:r w:rsidR="00823037" w:rsidRPr="007C094D">
        <w:rPr>
          <w:rFonts w:cs="Times New Roman"/>
          <w:b/>
          <w:szCs w:val="24"/>
        </w:rPr>
        <w:t>MEHMET AKİF ERSOY ÜNİVERSİTESİ</w:t>
      </w:r>
    </w:p>
    <w:p w:rsidR="00823037" w:rsidRDefault="00823037" w:rsidP="007C094D">
      <w:pPr>
        <w:spacing w:line="240" w:lineRule="auto"/>
        <w:jc w:val="center"/>
        <w:rPr>
          <w:rFonts w:cs="Times New Roman"/>
          <w:b/>
          <w:szCs w:val="24"/>
        </w:rPr>
      </w:pPr>
      <w:r w:rsidRPr="007C094D">
        <w:rPr>
          <w:rFonts w:cs="Times New Roman"/>
          <w:b/>
          <w:szCs w:val="24"/>
        </w:rPr>
        <w:t>FEN BİLİMLERİ ENSTİTÜSÜ</w:t>
      </w:r>
    </w:p>
    <w:p w:rsidR="007C094D" w:rsidRPr="007C094D" w:rsidRDefault="007C094D" w:rsidP="007C094D">
      <w:pPr>
        <w:spacing w:line="240" w:lineRule="auto"/>
        <w:jc w:val="center"/>
        <w:rPr>
          <w:rFonts w:cs="Times New Roman"/>
          <w:b/>
          <w:szCs w:val="24"/>
        </w:rPr>
      </w:pPr>
      <w:r>
        <w:rPr>
          <w:rFonts w:cs="Times New Roman"/>
          <w:b/>
          <w:szCs w:val="24"/>
        </w:rPr>
        <w:t>XXX</w:t>
      </w:r>
      <w:r w:rsidR="00CE09F6">
        <w:rPr>
          <w:rFonts w:cs="Times New Roman"/>
          <w:b/>
          <w:szCs w:val="24"/>
        </w:rPr>
        <w:t>XX</w:t>
      </w:r>
      <w:r>
        <w:rPr>
          <w:rFonts w:cs="Times New Roman"/>
          <w:b/>
          <w:szCs w:val="24"/>
        </w:rPr>
        <w:t xml:space="preserve"> ANABİLİM DALI</w:t>
      </w:r>
    </w:p>
    <w:p w:rsidR="00823037" w:rsidRPr="007C094D" w:rsidRDefault="00823037" w:rsidP="007C094D">
      <w:pPr>
        <w:spacing w:line="240" w:lineRule="auto"/>
        <w:jc w:val="center"/>
        <w:rPr>
          <w:rFonts w:cs="Times New Roman"/>
          <w:b/>
          <w:szCs w:val="24"/>
        </w:rPr>
      </w:pPr>
      <w:r w:rsidRPr="007C094D">
        <w:rPr>
          <w:rFonts w:cs="Times New Roman"/>
          <w:b/>
          <w:szCs w:val="24"/>
        </w:rPr>
        <w:t>YÜKSEK LİSANS / DOKTORA TEZİ</w:t>
      </w:r>
    </w:p>
    <w:p w:rsidR="00823037" w:rsidRPr="007C094D" w:rsidRDefault="00823037" w:rsidP="007C094D">
      <w:pPr>
        <w:spacing w:line="240" w:lineRule="auto"/>
        <w:jc w:val="center"/>
        <w:rPr>
          <w:rFonts w:cs="Times New Roman"/>
          <w:b/>
          <w:szCs w:val="24"/>
        </w:rPr>
      </w:pPr>
    </w:p>
    <w:p w:rsidR="00823037" w:rsidRPr="007C094D" w:rsidRDefault="00823037" w:rsidP="007C094D">
      <w:pPr>
        <w:spacing w:line="240" w:lineRule="auto"/>
        <w:jc w:val="center"/>
        <w:rPr>
          <w:rFonts w:cs="Times New Roman"/>
          <w:b/>
          <w:szCs w:val="24"/>
        </w:rPr>
      </w:pPr>
    </w:p>
    <w:p w:rsidR="00823037" w:rsidRPr="007C094D" w:rsidRDefault="00823037" w:rsidP="007C094D">
      <w:pPr>
        <w:spacing w:line="240" w:lineRule="auto"/>
        <w:jc w:val="center"/>
        <w:rPr>
          <w:rFonts w:cs="Times New Roman"/>
          <w:b/>
          <w:szCs w:val="24"/>
        </w:rPr>
      </w:pPr>
    </w:p>
    <w:p w:rsidR="00823037" w:rsidRDefault="00823037" w:rsidP="007C094D">
      <w:pPr>
        <w:spacing w:line="240" w:lineRule="auto"/>
        <w:jc w:val="center"/>
        <w:rPr>
          <w:rFonts w:cs="Times New Roman"/>
          <w:b/>
          <w:szCs w:val="24"/>
        </w:rPr>
      </w:pPr>
    </w:p>
    <w:p w:rsidR="007C094D" w:rsidRDefault="007C094D" w:rsidP="007C094D">
      <w:pPr>
        <w:spacing w:line="240" w:lineRule="auto"/>
        <w:jc w:val="center"/>
        <w:rPr>
          <w:rFonts w:cs="Times New Roman"/>
          <w:b/>
          <w:szCs w:val="24"/>
        </w:rPr>
      </w:pPr>
    </w:p>
    <w:p w:rsidR="007C094D" w:rsidRDefault="007C094D" w:rsidP="007C094D">
      <w:pPr>
        <w:spacing w:line="240" w:lineRule="auto"/>
        <w:jc w:val="center"/>
        <w:rPr>
          <w:rFonts w:cs="Times New Roman"/>
          <w:b/>
          <w:szCs w:val="24"/>
        </w:rPr>
      </w:pPr>
    </w:p>
    <w:p w:rsidR="007C094D" w:rsidRDefault="007C094D" w:rsidP="007C094D">
      <w:pPr>
        <w:spacing w:line="240" w:lineRule="auto"/>
        <w:jc w:val="center"/>
        <w:rPr>
          <w:rFonts w:cs="Times New Roman"/>
          <w:b/>
          <w:szCs w:val="24"/>
        </w:rPr>
      </w:pPr>
    </w:p>
    <w:p w:rsidR="00CA1D3D" w:rsidRDefault="00CA1D3D" w:rsidP="007C094D">
      <w:pPr>
        <w:spacing w:line="240" w:lineRule="auto"/>
        <w:jc w:val="center"/>
        <w:rPr>
          <w:rFonts w:cs="Times New Roman"/>
          <w:b/>
          <w:szCs w:val="24"/>
        </w:rPr>
      </w:pPr>
    </w:p>
    <w:p w:rsidR="007C094D" w:rsidRPr="007C094D" w:rsidRDefault="007C094D" w:rsidP="007C094D">
      <w:pPr>
        <w:spacing w:line="240" w:lineRule="auto"/>
        <w:jc w:val="center"/>
        <w:rPr>
          <w:rFonts w:cs="Times New Roman"/>
          <w:b/>
          <w:szCs w:val="24"/>
        </w:rPr>
      </w:pPr>
    </w:p>
    <w:p w:rsidR="00E023F0" w:rsidRPr="00823037" w:rsidRDefault="00CE09F6" w:rsidP="00E023F0">
      <w:pPr>
        <w:jc w:val="center"/>
        <w:rPr>
          <w:rFonts w:cs="Times New Roman"/>
          <w:b/>
          <w:sz w:val="36"/>
          <w:szCs w:val="36"/>
        </w:rPr>
      </w:pPr>
      <w:r>
        <w:rPr>
          <w:rFonts w:cs="Times New Roman"/>
          <w:b/>
          <w:sz w:val="36"/>
          <w:szCs w:val="36"/>
        </w:rPr>
        <w:t>TİYOFEN İÇEREN PORFİRİN MOLEKÜLLERİNİN SENTEZİ VE ELEKTROKİMYASAL POLİMERİZASYONU</w:t>
      </w:r>
    </w:p>
    <w:p w:rsidR="00CA1D3D" w:rsidRPr="00823037" w:rsidRDefault="00CA1D3D" w:rsidP="00CA1D3D">
      <w:pPr>
        <w:jc w:val="center"/>
        <w:rPr>
          <w:rFonts w:cs="Times New Roman"/>
          <w:b/>
          <w:sz w:val="36"/>
          <w:szCs w:val="36"/>
        </w:rPr>
      </w:pPr>
    </w:p>
    <w:p w:rsidR="00CA1D3D" w:rsidRPr="00823037" w:rsidRDefault="00CA1D3D" w:rsidP="00CA1D3D">
      <w:pPr>
        <w:jc w:val="center"/>
        <w:rPr>
          <w:rFonts w:cs="Times New Roman"/>
          <w:b/>
          <w:sz w:val="36"/>
          <w:szCs w:val="36"/>
        </w:rPr>
      </w:pPr>
    </w:p>
    <w:p w:rsidR="00CA1D3D" w:rsidRPr="00823037" w:rsidRDefault="00CA1D3D" w:rsidP="00CA1D3D">
      <w:pPr>
        <w:jc w:val="center"/>
        <w:rPr>
          <w:rFonts w:cs="Times New Roman"/>
          <w:b/>
          <w:sz w:val="36"/>
          <w:szCs w:val="36"/>
        </w:rPr>
      </w:pPr>
    </w:p>
    <w:p w:rsidR="00CA1D3D" w:rsidRDefault="00CE09F6" w:rsidP="00CA1D3D">
      <w:pPr>
        <w:jc w:val="center"/>
        <w:rPr>
          <w:rFonts w:cs="Times New Roman"/>
          <w:b/>
          <w:sz w:val="28"/>
        </w:rPr>
      </w:pPr>
      <w:r>
        <w:rPr>
          <w:rFonts w:cs="Times New Roman"/>
          <w:b/>
          <w:sz w:val="28"/>
        </w:rPr>
        <w:t>Ö</w:t>
      </w:r>
      <w:r w:rsidR="002705E5">
        <w:rPr>
          <w:rFonts w:cs="Times New Roman"/>
          <w:b/>
          <w:sz w:val="28"/>
        </w:rPr>
        <w:t xml:space="preserve">ğrencinin </w:t>
      </w:r>
      <w:r w:rsidR="00CA1D3D">
        <w:rPr>
          <w:rFonts w:cs="Times New Roman"/>
          <w:b/>
          <w:sz w:val="28"/>
        </w:rPr>
        <w:t>Adı SOYADI</w:t>
      </w: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CA1D3D" w:rsidRDefault="00CA1D3D" w:rsidP="00CA1D3D">
      <w:pPr>
        <w:jc w:val="center"/>
        <w:rPr>
          <w:rFonts w:cs="Times New Roman"/>
          <w:b/>
          <w:sz w:val="28"/>
        </w:rPr>
      </w:pPr>
    </w:p>
    <w:p w:rsidR="00353036" w:rsidRPr="00C14F87" w:rsidRDefault="00353036" w:rsidP="00CA1D3D">
      <w:pPr>
        <w:jc w:val="center"/>
        <w:rPr>
          <w:rFonts w:cs="Times New Roman"/>
          <w:b/>
          <w:sz w:val="28"/>
          <w:szCs w:val="28"/>
        </w:rPr>
      </w:pPr>
    </w:p>
    <w:p w:rsidR="0002260D" w:rsidRPr="00C14F87" w:rsidRDefault="0002260D" w:rsidP="00B87AE4">
      <w:pPr>
        <w:jc w:val="center"/>
        <w:rPr>
          <w:rFonts w:cs="Times New Roman"/>
          <w:b/>
          <w:sz w:val="28"/>
          <w:szCs w:val="28"/>
        </w:rPr>
      </w:pPr>
    </w:p>
    <w:p w:rsidR="00CA1D3D" w:rsidRPr="00C14F87" w:rsidRDefault="00CA1D3D" w:rsidP="00C14F87">
      <w:pPr>
        <w:jc w:val="center"/>
        <w:rPr>
          <w:rFonts w:cs="Times New Roman"/>
          <w:b/>
          <w:sz w:val="28"/>
          <w:szCs w:val="28"/>
        </w:rPr>
      </w:pPr>
    </w:p>
    <w:p w:rsidR="00A47353" w:rsidRDefault="00CA1D3D" w:rsidP="00CA1D3D">
      <w:pPr>
        <w:jc w:val="center"/>
        <w:rPr>
          <w:rFonts w:cs="Times New Roman"/>
          <w:b/>
        </w:rPr>
        <w:sectPr w:rsidR="00A47353" w:rsidSect="009570B3">
          <w:footerReference w:type="default" r:id="rId9"/>
          <w:footerReference w:type="first" r:id="rId10"/>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rsidR="002705E5" w:rsidRDefault="00747ED9" w:rsidP="00353036">
      <w:pPr>
        <w:spacing w:line="240" w:lineRule="auto"/>
        <w:jc w:val="center"/>
        <w:rPr>
          <w:rFonts w:cs="Times New Roman"/>
          <w:b/>
          <w:szCs w:val="24"/>
        </w:rPr>
      </w:pPr>
      <w:r>
        <w:rPr>
          <w:rFonts w:cs="Times New Roman"/>
          <w:b/>
          <w:noProof/>
          <w:szCs w:val="24"/>
          <w:lang w:eastAsia="tr-TR"/>
        </w:rPr>
        <w:lastRenderedPageBreak/>
        <mc:AlternateContent>
          <mc:Choice Requires="wpg">
            <w:drawing>
              <wp:anchor distT="0" distB="0" distL="114300" distR="114300" simplePos="0" relativeHeight="251934720" behindDoc="0" locked="0" layoutInCell="1" allowOverlap="1">
                <wp:simplePos x="0" y="0"/>
                <wp:positionH relativeFrom="column">
                  <wp:posOffset>-937260</wp:posOffset>
                </wp:positionH>
                <wp:positionV relativeFrom="paragraph">
                  <wp:posOffset>-709930</wp:posOffset>
                </wp:positionV>
                <wp:extent cx="7401560" cy="9649454"/>
                <wp:effectExtent l="0" t="0" r="85090" b="104775"/>
                <wp:wrapNone/>
                <wp:docPr id="538" name="Grup 538"/>
                <wp:cNvGraphicFramePr/>
                <a:graphic xmlns:a="http://schemas.openxmlformats.org/drawingml/2006/main">
                  <a:graphicData uri="http://schemas.microsoft.com/office/word/2010/wordprocessingGroup">
                    <wpg:wgp>
                      <wpg:cNvGrpSpPr/>
                      <wpg:grpSpPr>
                        <a:xfrm>
                          <a:off x="0" y="0"/>
                          <a:ext cx="7401560" cy="9649454"/>
                          <a:chOff x="0" y="0"/>
                          <a:chExt cx="7401560" cy="9649454"/>
                        </a:xfrm>
                      </wpg:grpSpPr>
                      <wpg:grpSp>
                        <wpg:cNvPr id="337" name="Grup 337"/>
                        <wpg:cNvGrpSpPr/>
                        <wpg:grpSpPr>
                          <a:xfrm>
                            <a:off x="0" y="0"/>
                            <a:ext cx="6753108" cy="9649454"/>
                            <a:chOff x="-593249" y="-93806"/>
                            <a:chExt cx="6753108" cy="9649454"/>
                          </a:xfrm>
                        </wpg:grpSpPr>
                        <wps:wsp>
                          <wps:cNvPr id="6" name="Metin Kutusu 6"/>
                          <wps:cNvSpPr txBox="1"/>
                          <wps:spPr>
                            <a:xfrm>
                              <a:off x="-593249" y="-93806"/>
                              <a:ext cx="1762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B7513C">
                                <w:pPr>
                                  <w:rPr>
                                    <w:rFonts w:cs="Times New Roman"/>
                                    <w:b/>
                                  </w:rPr>
                                </w:pPr>
                                <w:r w:rsidRPr="00B7513C">
                                  <w:rPr>
                                    <w:rFonts w:cs="Times New Roman"/>
                                    <w:b/>
                                  </w:rPr>
                                  <w:t>Ek-</w:t>
                                </w:r>
                                <w:r>
                                  <w:rPr>
                                    <w:rFonts w:cs="Times New Roman"/>
                                    <w:b/>
                                  </w:rPr>
                                  <w:t>2</w:t>
                                </w:r>
                                <w:r w:rsidRPr="00B7513C">
                                  <w:rPr>
                                    <w:rFonts w:cs="Times New Roman"/>
                                    <w:b/>
                                  </w:rPr>
                                  <w:t xml:space="preserve"> </w:t>
                                </w:r>
                                <w:r>
                                  <w:rPr>
                                    <w:rFonts w:cs="Times New Roman"/>
                                    <w:b/>
                                  </w:rPr>
                                  <w:t>İç</w:t>
                                </w:r>
                                <w:r w:rsidRPr="00B7513C">
                                  <w:rPr>
                                    <w:rFonts w:cs="Times New Roman"/>
                                    <w:b/>
                                  </w:rPr>
                                  <w:t xml:space="preserve"> Kapak Örneği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Metin Kutusu 2"/>
                          <wps:cNvSpPr txBox="1">
                            <a:spLocks noChangeArrowheads="1"/>
                          </wps:cNvSpPr>
                          <wps:spPr bwMode="auto">
                            <a:xfrm>
                              <a:off x="4230094" y="2297927"/>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9 satır boşluk</w:t>
                                </w:r>
                              </w:p>
                            </w:txbxContent>
                          </wps:txbx>
                          <wps:bodyPr rot="0" vert="horz" wrap="square" lIns="91440" tIns="45720" rIns="91440" bIns="45720" anchor="t" anchorCtr="0">
                            <a:noAutofit/>
                          </wps:bodyPr>
                        </wps:wsp>
                        <wps:wsp>
                          <wps:cNvPr id="289" name="Sağ Ayraç 289"/>
                          <wps:cNvSpPr/>
                          <wps:spPr>
                            <a:xfrm>
                              <a:off x="3419061" y="1717482"/>
                              <a:ext cx="666750" cy="1457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Metin Kutusu 2"/>
                          <wps:cNvSpPr txBox="1">
                            <a:spLocks noChangeArrowheads="1"/>
                          </wps:cNvSpPr>
                          <wps:spPr bwMode="auto">
                            <a:xfrm>
                              <a:off x="4299574" y="4512147"/>
                              <a:ext cx="1714500" cy="7978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18 punto 3 satır boşluk (tez adının uzunluğuna göre bu boşluk değişebilir)</w:t>
                                </w:r>
                              </w:p>
                            </w:txbxContent>
                          </wps:txbx>
                          <wps:bodyPr rot="0" vert="horz" wrap="square" lIns="91440" tIns="45720" rIns="91440" bIns="45720" anchor="t" anchorCtr="0">
                            <a:noAutofit/>
                          </wps:bodyPr>
                        </wps:wsp>
                        <wps:wsp>
                          <wps:cNvPr id="291" name="Sağ Ayraç 291"/>
                          <wps:cNvSpPr/>
                          <wps:spPr>
                            <a:xfrm>
                              <a:off x="3569497" y="4300108"/>
                              <a:ext cx="666750" cy="1282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Metin Kutusu 2"/>
                          <wps:cNvSpPr txBox="1">
                            <a:spLocks noChangeArrowheads="1"/>
                          </wps:cNvSpPr>
                          <wps:spPr bwMode="auto">
                            <a:xfrm>
                              <a:off x="4912201" y="739417"/>
                              <a:ext cx="1039764" cy="1028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koyu,</w:t>
                                </w:r>
                              </w:p>
                              <w:p w:rsidR="004218B0" w:rsidRDefault="004218B0" w:rsidP="0002260D">
                                <w:r>
                                  <w:t>1 satır aralığı, Tümü büyük harf</w:t>
                                </w:r>
                              </w:p>
                            </w:txbxContent>
                          </wps:txbx>
                          <wps:bodyPr rot="0" vert="horz" wrap="square" lIns="91440" tIns="45720" rIns="91440" bIns="45720" anchor="t" anchorCtr="0">
                            <a:noAutofit/>
                          </wps:bodyPr>
                        </wps:wsp>
                        <wps:wsp>
                          <wps:cNvPr id="293" name="Sağ Ayraç 293"/>
                          <wps:cNvSpPr/>
                          <wps:spPr>
                            <a:xfrm>
                              <a:off x="4611756" y="85874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Metin Kutusu 2"/>
                          <wps:cNvSpPr txBox="1">
                            <a:spLocks noChangeArrowheads="1"/>
                          </wps:cNvSpPr>
                          <wps:spPr bwMode="auto">
                            <a:xfrm>
                              <a:off x="1168841" y="492981"/>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1 satır boşluk</w:t>
                                </w:r>
                              </w:p>
                            </w:txbxContent>
                          </wps:txbx>
                          <wps:bodyPr rot="0" vert="horz" wrap="square" lIns="91440" tIns="45720" rIns="91440" bIns="45720" anchor="t" anchorCtr="0">
                            <a:noAutofit/>
                          </wps:bodyPr>
                        </wps:wsp>
                        <wps:wsp>
                          <wps:cNvPr id="295" name="Sol Ayraç 295"/>
                          <wps:cNvSpPr/>
                          <wps:spPr>
                            <a:xfrm>
                              <a:off x="3037398" y="564543"/>
                              <a:ext cx="45719" cy="1714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Metin Kutusu 2"/>
                          <wps:cNvSpPr txBox="1">
                            <a:spLocks noChangeArrowheads="1"/>
                          </wps:cNvSpPr>
                          <wps:spPr bwMode="auto">
                            <a:xfrm>
                              <a:off x="4618726" y="5489591"/>
                              <a:ext cx="1190625" cy="45718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14 punto koyu</w:t>
                                </w:r>
                              </w:p>
                              <w:p w:rsidR="004218B0" w:rsidRDefault="004218B0" w:rsidP="00747ED9">
                                <w:pPr>
                                  <w:spacing w:line="240" w:lineRule="auto"/>
                                </w:pPr>
                                <w:r>
                                  <w:t>1,5 satır aralığı</w:t>
                                </w:r>
                              </w:p>
                            </w:txbxContent>
                          </wps:txbx>
                          <wps:bodyPr rot="0" vert="horz" wrap="square" lIns="91440" tIns="45720" rIns="91440" bIns="45720" anchor="t" anchorCtr="0">
                            <a:noAutofit/>
                          </wps:bodyPr>
                        </wps:wsp>
                        <wps:wsp>
                          <wps:cNvPr id="299" name="Düz Ok Bağlayıcısı 299"/>
                          <wps:cNvCnPr/>
                          <wps:spPr>
                            <a:xfrm flipH="1">
                              <a:off x="4147544" y="5709036"/>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Metin Kutusu 2"/>
                          <wps:cNvSpPr txBox="1">
                            <a:spLocks noChangeArrowheads="1"/>
                          </wps:cNvSpPr>
                          <wps:spPr bwMode="auto">
                            <a:xfrm>
                              <a:off x="4238045" y="6313336"/>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 xml:space="preserve">14 punto 4 satır boşluk </w:t>
                                </w:r>
                              </w:p>
                            </w:txbxContent>
                          </wps:txbx>
                          <wps:bodyPr rot="0" vert="horz" wrap="square" lIns="91440" tIns="45720" rIns="91440" bIns="45720" anchor="t" anchorCtr="0">
                            <a:noAutofit/>
                          </wps:bodyPr>
                        </wps:wsp>
                        <wps:wsp>
                          <wps:cNvPr id="301" name="Sağ Ayraç 301"/>
                          <wps:cNvSpPr/>
                          <wps:spPr>
                            <a:xfrm>
                              <a:off x="3562184" y="5891916"/>
                              <a:ext cx="666750" cy="1171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Metin Kutusu 2"/>
                          <wps:cNvSpPr txBox="1">
                            <a:spLocks noChangeArrowheads="1"/>
                          </wps:cNvSpPr>
                          <wps:spPr bwMode="auto">
                            <a:xfrm>
                              <a:off x="1190637" y="9298473"/>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2260D">
                                <w:r>
                                  <w:t>12 punto koyu</w:t>
                                </w:r>
                              </w:p>
                            </w:txbxContent>
                          </wps:txbx>
                          <wps:bodyPr rot="0" vert="horz" wrap="square" lIns="91440" tIns="45720" rIns="91440" bIns="45720" anchor="t" anchorCtr="0">
                            <a:noAutofit/>
                          </wps:bodyPr>
                        </wps:wsp>
                        <wps:wsp>
                          <wps:cNvPr id="303" name="Sağ Ayraç 303"/>
                          <wps:cNvSpPr/>
                          <wps:spPr>
                            <a:xfrm rot="10800000">
                              <a:off x="2434810" y="9222266"/>
                              <a:ext cx="190500"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ağ Ayraç 304"/>
                          <wps:cNvSpPr/>
                          <wps:spPr>
                            <a:xfrm rot="10800000">
                              <a:off x="1272208" y="7132320"/>
                              <a:ext cx="247650" cy="533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Metin Kutusu 2"/>
                          <wps:cNvSpPr txBox="1">
                            <a:spLocks noChangeArrowheads="1"/>
                          </wps:cNvSpPr>
                          <wps:spPr bwMode="auto">
                            <a:xfrm>
                              <a:off x="81577" y="7056450"/>
                              <a:ext cx="1190625" cy="77983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14 punto koyu</w:t>
                                </w:r>
                              </w:p>
                              <w:p w:rsidR="004218B0" w:rsidRDefault="004218B0" w:rsidP="00747ED9">
                                <w:pPr>
                                  <w:spacing w:line="240" w:lineRule="auto"/>
                                </w:pPr>
                                <w:r>
                                  <w:t>1,5 satır aralığı</w:t>
                                </w:r>
                              </w:p>
                              <w:p w:rsidR="004218B0" w:rsidRDefault="004218B0" w:rsidP="00747ED9">
                                <w:pPr>
                                  <w:spacing w:line="240" w:lineRule="auto"/>
                                </w:pPr>
                                <w:r>
                                  <w:t>İkinci danışman varsa yazılır.</w:t>
                                </w:r>
                              </w:p>
                            </w:txbxContent>
                          </wps:txbx>
                          <wps:bodyPr rot="0" vert="horz" wrap="square" lIns="91440" tIns="45720" rIns="91440" bIns="45720" anchor="t" anchorCtr="0">
                            <a:noAutofit/>
                          </wps:bodyPr>
                        </wps:wsp>
                        <wps:wsp>
                          <wps:cNvPr id="308" name="Metin Kutusu 2"/>
                          <wps:cNvSpPr txBox="1">
                            <a:spLocks noChangeArrowheads="1"/>
                          </wps:cNvSpPr>
                          <wps:spPr bwMode="auto">
                            <a:xfrm>
                              <a:off x="4230094" y="8271901"/>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8E7DA3">
                                <w:r>
                                  <w:t xml:space="preserve">14 punto 5 satır boşluk </w:t>
                                </w:r>
                              </w:p>
                            </w:txbxContent>
                          </wps:txbx>
                          <wps:bodyPr rot="0" vert="horz" wrap="square" lIns="91440" tIns="45720" rIns="91440" bIns="45720" anchor="t" anchorCtr="0">
                            <a:noAutofit/>
                          </wps:bodyPr>
                        </wps:wsp>
                        <wps:wsp>
                          <wps:cNvPr id="309" name="Sağ Ayraç 309"/>
                          <wps:cNvSpPr/>
                          <wps:spPr>
                            <a:xfrm>
                              <a:off x="3554026" y="7696478"/>
                              <a:ext cx="666750" cy="14987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Metin Kutusu 2"/>
                          <wps:cNvSpPr txBox="1">
                            <a:spLocks noChangeArrowheads="1"/>
                          </wps:cNvSpPr>
                          <wps:spPr bwMode="auto">
                            <a:xfrm>
                              <a:off x="2949934"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s:wsp>
                        <wps:cNvPr id="536" name="Metin Kutusu 2"/>
                        <wps:cNvSpPr txBox="1">
                          <a:spLocks noChangeArrowheads="1"/>
                        </wps:cNvSpPr>
                        <wps:spPr bwMode="auto">
                          <a:xfrm>
                            <a:off x="6089650" y="2736850"/>
                            <a:ext cx="1311910" cy="5918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747ED9">
                              <w:pPr>
                                <w:spacing w:line="240" w:lineRule="auto"/>
                              </w:pPr>
                              <w:r>
                                <w:t>18 punto koyu</w:t>
                              </w:r>
                            </w:p>
                            <w:p w:rsidR="004218B0" w:rsidRDefault="004218B0" w:rsidP="00747ED9">
                              <w:pPr>
                                <w:spacing w:line="240" w:lineRule="auto"/>
                              </w:pPr>
                              <w:r>
                                <w:t>Tümü büyük harf</w:t>
                              </w:r>
                            </w:p>
                            <w:p w:rsidR="004218B0" w:rsidRDefault="004218B0" w:rsidP="00747ED9">
                              <w:pPr>
                                <w:spacing w:line="240" w:lineRule="auto"/>
                              </w:pPr>
                              <w:r>
                                <w:t>1,5 satır aralığı</w:t>
                              </w:r>
                            </w:p>
                          </w:txbxContent>
                        </wps:txbx>
                        <wps:bodyPr rot="0" vert="horz" wrap="square" lIns="91440" tIns="45720" rIns="91440" bIns="45720" anchor="t" anchorCtr="0">
                          <a:noAutofit/>
                        </wps:bodyPr>
                      </wps:wsp>
                      <wps:wsp>
                        <wps:cNvPr id="537" name="Düz Ok Bağlayıcısı 537"/>
                        <wps:cNvCnPr/>
                        <wps:spPr>
                          <a:xfrm flipH="1">
                            <a:off x="5803900" y="3162300"/>
                            <a:ext cx="285750" cy="196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538" o:spid="_x0000_s1055" style="position:absolute;left:0;text-align:left;margin-left:-73.8pt;margin-top:-55.9pt;width:582.8pt;height:759.8pt;z-index:251934720" coordsize="74015,9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">
                <v:group id="Grup 337" o:spid="_x0000_s1056" style="position:absolute;width:67531;height:96494" coordorigin="-5932,-938" coordsize="67531,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Metin Kutusu 6" o:spid="_x0000_s1057" type="#_x0000_t202" style="position:absolute;left:-5932;top:-938;width:1762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4218B0" w:rsidRPr="00B7513C" w:rsidRDefault="004218B0" w:rsidP="00B7513C">
                          <w:pPr>
                            <w:rPr>
                              <w:rFonts w:cs="Times New Roman"/>
                              <w:b/>
                            </w:rPr>
                          </w:pPr>
                          <w:r w:rsidRPr="00B7513C">
                            <w:rPr>
                              <w:rFonts w:cs="Times New Roman"/>
                              <w:b/>
                            </w:rPr>
                            <w:t>Ek-</w:t>
                          </w:r>
                          <w:r>
                            <w:rPr>
                              <w:rFonts w:cs="Times New Roman"/>
                              <w:b/>
                            </w:rPr>
                            <w:t>2</w:t>
                          </w:r>
                          <w:r w:rsidRPr="00B7513C">
                            <w:rPr>
                              <w:rFonts w:cs="Times New Roman"/>
                              <w:b/>
                            </w:rPr>
                            <w:t xml:space="preserve"> </w:t>
                          </w:r>
                          <w:r>
                            <w:rPr>
                              <w:rFonts w:cs="Times New Roman"/>
                              <w:b/>
                            </w:rPr>
                            <w:t>İç</w:t>
                          </w:r>
                          <w:r w:rsidRPr="00B7513C">
                            <w:rPr>
                              <w:rFonts w:cs="Times New Roman"/>
                              <w:b/>
                            </w:rPr>
                            <w:t xml:space="preserve"> Kapak Örneği</w:t>
                          </w:r>
                        </w:p>
                      </w:txbxContent>
                    </v:textbox>
                  </v:shape>
                  <v:shape id="_x0000_s1058" type="#_x0000_t202" style="position:absolute;left:42300;top:2297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9 satır boşluk</w:t>
                          </w:r>
                        </w:p>
                      </w:txbxContent>
                    </v:textbox>
                  </v:shape>
                  <v:shape id="Sağ Ayraç 289" o:spid="_x0000_s1059" type="#_x0000_t88" style="position:absolute;left:34190;top:17174;width:6668;height:1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" adj="823" strokecolor="black [3040]"/>
                  <v:shape id="_x0000_s1060" type="#_x0000_t202" style="position:absolute;left:42995;top:45121;width:17145;height: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18 punto 3 satır boşluk (tez adının uzunluğuna göre bu boşluk değişebilir)</w:t>
                          </w:r>
                        </w:p>
                      </w:txbxContent>
                    </v:textbox>
                  </v:shape>
                  <v:shape id="Sağ Ayraç 291" o:spid="_x0000_s1061" type="#_x0000_t88" style="position:absolute;left:35694;top:43001;width:6668;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" adj="935" strokecolor="black [3040]"/>
                  <v:shape id="_x0000_s1062" type="#_x0000_t202" style="position:absolute;left:49122;top:7394;width:1039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koyu,</w:t>
                          </w:r>
                        </w:p>
                        <w:p w:rsidR="004218B0" w:rsidRDefault="004218B0" w:rsidP="0002260D">
                          <w:r>
                            <w:t>1 satır aralığı, Tümü büyük harf</w:t>
                          </w:r>
                        </w:p>
                      </w:txbxContent>
                    </v:textbox>
                  </v:shape>
                  <v:shape id="Sağ Ayraç 293" o:spid="_x0000_s1063" type="#_x0000_t88" style="position:absolute;left:46117;top:8587;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" adj="505" strokecolor="black [3040]"/>
                  <v:shape id="_x0000_s1064" type="#_x0000_t202" style="position:absolute;left:11688;top:492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1 satır boşluk</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95" o:spid="_x0000_s1065" type="#_x0000_t87" style="position:absolute;left:30373;top:5645;width:4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" adj="480" strokecolor="black [3040]"/>
                  <v:shape id="_x0000_s1066" type="#_x0000_t202" style="position:absolute;left:46187;top:54895;width:11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14 punto koyu</w:t>
                          </w:r>
                        </w:p>
                        <w:p w:rsidR="004218B0" w:rsidRDefault="004218B0" w:rsidP="00747ED9">
                          <w:pPr>
                            <w:spacing w:line="240" w:lineRule="auto"/>
                          </w:pPr>
                          <w:r>
                            <w:t>1,5 satır aralığı</w:t>
                          </w:r>
                        </w:p>
                      </w:txbxContent>
                    </v:textbox>
                  </v:shape>
                  <v:shape id="Düz Ok Bağlayıcısı 299" o:spid="_x0000_s1067" type="#_x0000_t32" style="position:absolute;left:41475;top:57090;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" strokecolor="black [3040]">
                    <v:stroke endarrow="open"/>
                  </v:shape>
                  <v:shape id="_x0000_s1068" type="#_x0000_t202" style="position:absolute;left:42380;top:63133;width:17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 xml:space="preserve">14 punto 4 satır boşluk </w:t>
                          </w:r>
                        </w:p>
                      </w:txbxContent>
                    </v:textbox>
                  </v:shape>
                  <v:shape id="Sağ Ayraç 301" o:spid="_x0000_s1069" type="#_x0000_t88" style="position:absolute;left:35621;top:58919;width:6668;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" adj="1024" strokecolor="black [3040]"/>
                  <v:shape id="_x0000_s1070" type="#_x0000_t202" style="position:absolute;left:11906;top:92984;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2260D">
                          <w:r>
                            <w:t>12 punto koyu</w:t>
                          </w:r>
                        </w:p>
                      </w:txbxContent>
                    </v:textbox>
                  </v:shape>
                  <v:shape id="Sağ Ayraç 303" o:spid="_x0000_s1071" type="#_x0000_t88" style="position:absolute;left:24348;top:92222;width:1905;height:3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" adj="1029" strokecolor="black [3040]"/>
                  <v:shape id="Sağ Ayraç 304" o:spid="_x0000_s1072" type="#_x0000_t88" style="position:absolute;left:12722;top:71323;width:2476;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" adj="836" strokecolor="black [3040]"/>
                  <v:shape id="_x0000_s1073" type="#_x0000_t202" style="position:absolute;left:815;top:70564;width:1190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14 punto koyu</w:t>
                          </w:r>
                        </w:p>
                        <w:p w:rsidR="004218B0" w:rsidRDefault="004218B0" w:rsidP="00747ED9">
                          <w:pPr>
                            <w:spacing w:line="240" w:lineRule="auto"/>
                          </w:pPr>
                          <w:r>
                            <w:t>1,5 satır aralığı</w:t>
                          </w:r>
                        </w:p>
                        <w:p w:rsidR="004218B0" w:rsidRDefault="004218B0" w:rsidP="00747ED9">
                          <w:pPr>
                            <w:spacing w:line="240" w:lineRule="auto"/>
                          </w:pPr>
                          <w:r>
                            <w:t>İkinci danışman varsa yazılır.</w:t>
                          </w:r>
                        </w:p>
                      </w:txbxContent>
                    </v:textbox>
                  </v:shape>
                  <v:shape id="_x0000_s1074" type="#_x0000_t202" style="position:absolute;left:42300;top:82719;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8E7DA3">
                          <w:r>
                            <w:t xml:space="preserve">14 punto 5 satır boşluk </w:t>
                          </w:r>
                        </w:p>
                      </w:txbxContent>
                    </v:textbox>
                  </v:shape>
                  <v:shape id="Sağ Ayraç 309" o:spid="_x0000_s1075" type="#_x0000_t88" style="position:absolute;left:35540;top:76964;width:6667;height:1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" adj="801" strokecolor="black [3040]"/>
                  <v:shape id="_x0000_s1076" type="#_x0000_t202" style="position:absolute;left:2949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shape id="_x0000_s1077" type="#_x0000_t202" style="position:absolute;left:60896;top:27368;width:1311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747ED9">
                        <w:pPr>
                          <w:spacing w:line="240" w:lineRule="auto"/>
                        </w:pPr>
                        <w:r>
                          <w:t>18 punto koyu</w:t>
                        </w:r>
                      </w:p>
                      <w:p w:rsidR="004218B0" w:rsidRDefault="004218B0" w:rsidP="00747ED9">
                        <w:pPr>
                          <w:spacing w:line="240" w:lineRule="auto"/>
                        </w:pPr>
                        <w:r>
                          <w:t>Tümü büyük harf</w:t>
                        </w:r>
                      </w:p>
                      <w:p w:rsidR="004218B0" w:rsidRDefault="004218B0" w:rsidP="00747ED9">
                        <w:pPr>
                          <w:spacing w:line="240" w:lineRule="auto"/>
                        </w:pPr>
                        <w:r>
                          <w:t>1,5 satır aralığı</w:t>
                        </w:r>
                      </w:p>
                    </w:txbxContent>
                  </v:textbox>
                </v:shape>
                <v:shape id="Düz Ok Bağlayıcısı 537" o:spid="_x0000_s1078" type="#_x0000_t32" style="position:absolute;left:58039;top:31623;width:2857;height:1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" strokecolor="black [3040]">
                  <v:stroke endarrow="open"/>
                </v:shape>
              </v:group>
            </w:pict>
          </mc:Fallback>
        </mc:AlternateContent>
      </w:r>
    </w:p>
    <w:p w:rsidR="00353036" w:rsidRPr="007C094D" w:rsidRDefault="00353036" w:rsidP="00353036">
      <w:pPr>
        <w:spacing w:line="240" w:lineRule="auto"/>
        <w:jc w:val="center"/>
        <w:rPr>
          <w:rFonts w:cs="Times New Roman"/>
          <w:b/>
          <w:szCs w:val="24"/>
        </w:rPr>
      </w:pPr>
      <w:r w:rsidRPr="007C094D">
        <w:rPr>
          <w:rFonts w:cs="Times New Roman"/>
          <w:b/>
          <w:szCs w:val="24"/>
        </w:rPr>
        <w:t>T.C.</w:t>
      </w:r>
    </w:p>
    <w:p w:rsidR="00353036" w:rsidRPr="007C094D" w:rsidRDefault="0077408F" w:rsidP="00353036">
      <w:pPr>
        <w:spacing w:line="240" w:lineRule="auto"/>
        <w:jc w:val="center"/>
        <w:rPr>
          <w:rFonts w:cs="Times New Roman"/>
          <w:b/>
          <w:szCs w:val="24"/>
        </w:rPr>
      </w:pPr>
      <w:r>
        <w:rPr>
          <w:rFonts w:cs="Times New Roman"/>
          <w:b/>
          <w:szCs w:val="24"/>
        </w:rPr>
        <w:t xml:space="preserve">BURDUR </w:t>
      </w:r>
      <w:r w:rsidR="00353036" w:rsidRPr="007C094D">
        <w:rPr>
          <w:rFonts w:cs="Times New Roman"/>
          <w:b/>
          <w:szCs w:val="24"/>
        </w:rPr>
        <w:t>MEHMET AKİF ERSOY ÜNİVERSİTESİ</w:t>
      </w:r>
    </w:p>
    <w:p w:rsidR="00353036" w:rsidRDefault="00353036" w:rsidP="00353036">
      <w:pPr>
        <w:spacing w:line="240" w:lineRule="auto"/>
        <w:jc w:val="center"/>
        <w:rPr>
          <w:rFonts w:cs="Times New Roman"/>
          <w:b/>
          <w:szCs w:val="24"/>
        </w:rPr>
      </w:pPr>
      <w:r w:rsidRPr="007C094D">
        <w:rPr>
          <w:rFonts w:cs="Times New Roman"/>
          <w:b/>
          <w:szCs w:val="24"/>
        </w:rPr>
        <w:t>FEN BİLİMLERİ ENSTİTÜSÜ</w:t>
      </w:r>
    </w:p>
    <w:p w:rsidR="00353036" w:rsidRPr="007C094D" w:rsidRDefault="00353036" w:rsidP="00353036">
      <w:pPr>
        <w:spacing w:line="240" w:lineRule="auto"/>
        <w:jc w:val="center"/>
        <w:rPr>
          <w:rFonts w:cs="Times New Roman"/>
          <w:b/>
          <w:szCs w:val="24"/>
        </w:rPr>
      </w:pPr>
      <w:r>
        <w:rPr>
          <w:rFonts w:cs="Times New Roman"/>
          <w:b/>
          <w:szCs w:val="24"/>
        </w:rPr>
        <w:t>XXX ANABİLİM DALI</w:t>
      </w:r>
    </w:p>
    <w:p w:rsidR="00353036" w:rsidRPr="007C094D" w:rsidRDefault="00353036" w:rsidP="00353036">
      <w:pPr>
        <w:spacing w:line="240" w:lineRule="auto"/>
        <w:jc w:val="center"/>
        <w:rPr>
          <w:rFonts w:cs="Times New Roman"/>
          <w:b/>
          <w:szCs w:val="24"/>
        </w:rPr>
      </w:pPr>
      <w:r w:rsidRPr="007C094D">
        <w:rPr>
          <w:rFonts w:cs="Times New Roman"/>
          <w:b/>
          <w:szCs w:val="24"/>
        </w:rPr>
        <w:t>YÜKSEK LİSANS / DOKTORA TEZİ</w:t>
      </w:r>
    </w:p>
    <w:p w:rsidR="00353036" w:rsidRPr="007C094D" w:rsidRDefault="00353036" w:rsidP="00353036">
      <w:pPr>
        <w:spacing w:line="240" w:lineRule="auto"/>
        <w:jc w:val="center"/>
        <w:rPr>
          <w:rFonts w:cs="Times New Roman"/>
          <w:b/>
          <w:szCs w:val="24"/>
        </w:rPr>
      </w:pPr>
    </w:p>
    <w:p w:rsidR="00353036" w:rsidRPr="007C094D" w:rsidRDefault="00353036" w:rsidP="00353036">
      <w:pPr>
        <w:spacing w:line="240" w:lineRule="auto"/>
        <w:jc w:val="center"/>
        <w:rPr>
          <w:rFonts w:cs="Times New Roman"/>
          <w:b/>
          <w:szCs w:val="24"/>
        </w:rPr>
      </w:pPr>
    </w:p>
    <w:p w:rsidR="00353036" w:rsidRPr="007C094D"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Default="00353036" w:rsidP="00353036">
      <w:pPr>
        <w:spacing w:line="240" w:lineRule="auto"/>
        <w:jc w:val="center"/>
        <w:rPr>
          <w:rFonts w:cs="Times New Roman"/>
          <w:b/>
          <w:szCs w:val="24"/>
        </w:rPr>
      </w:pPr>
    </w:p>
    <w:p w:rsidR="00353036" w:rsidRPr="007C094D" w:rsidRDefault="00353036" w:rsidP="00353036">
      <w:pPr>
        <w:spacing w:line="240" w:lineRule="auto"/>
        <w:jc w:val="center"/>
        <w:rPr>
          <w:rFonts w:cs="Times New Roman"/>
          <w:b/>
          <w:szCs w:val="24"/>
        </w:rPr>
      </w:pPr>
    </w:p>
    <w:p w:rsidR="00AF705D" w:rsidRPr="00823037" w:rsidRDefault="00AF705D" w:rsidP="00AF705D">
      <w:pPr>
        <w:jc w:val="center"/>
        <w:rPr>
          <w:rFonts w:cs="Times New Roman"/>
          <w:b/>
          <w:sz w:val="36"/>
          <w:szCs w:val="36"/>
        </w:rPr>
      </w:pPr>
      <w:r>
        <w:rPr>
          <w:rFonts w:cs="Times New Roman"/>
          <w:b/>
          <w:sz w:val="36"/>
          <w:szCs w:val="36"/>
        </w:rPr>
        <w:t>TİYOFEN İÇEREN PORFİRİN MOLEKÜLLERİNİN SENTEZİ VE ELEKTROKİMYASAL POLİMERİZASYONU</w:t>
      </w:r>
    </w:p>
    <w:p w:rsidR="00353036" w:rsidRPr="00823037" w:rsidRDefault="00353036" w:rsidP="0002260D">
      <w:pPr>
        <w:jc w:val="center"/>
        <w:rPr>
          <w:rFonts w:cs="Times New Roman"/>
          <w:b/>
          <w:sz w:val="36"/>
          <w:szCs w:val="36"/>
        </w:rPr>
      </w:pPr>
    </w:p>
    <w:p w:rsidR="00353036" w:rsidRPr="00823037" w:rsidRDefault="00353036" w:rsidP="00353036">
      <w:pPr>
        <w:jc w:val="center"/>
        <w:rPr>
          <w:rFonts w:cs="Times New Roman"/>
          <w:b/>
          <w:sz w:val="36"/>
          <w:szCs w:val="36"/>
        </w:rPr>
      </w:pPr>
    </w:p>
    <w:p w:rsidR="00353036" w:rsidRPr="00823037" w:rsidRDefault="00353036" w:rsidP="00353036">
      <w:pPr>
        <w:jc w:val="center"/>
        <w:rPr>
          <w:rFonts w:cs="Times New Roman"/>
          <w:b/>
          <w:sz w:val="36"/>
          <w:szCs w:val="36"/>
        </w:rPr>
      </w:pPr>
    </w:p>
    <w:p w:rsidR="00353036" w:rsidRDefault="002705E5" w:rsidP="0002260D">
      <w:pPr>
        <w:jc w:val="center"/>
        <w:rPr>
          <w:rFonts w:cs="Times New Roman"/>
          <w:b/>
          <w:sz w:val="28"/>
        </w:rPr>
      </w:pPr>
      <w:r>
        <w:rPr>
          <w:rFonts w:cs="Times New Roman"/>
          <w:b/>
          <w:sz w:val="28"/>
        </w:rPr>
        <w:t xml:space="preserve">Öğrencinin </w:t>
      </w:r>
      <w:r w:rsidR="00353036">
        <w:rPr>
          <w:rFonts w:cs="Times New Roman"/>
          <w:b/>
          <w:sz w:val="28"/>
        </w:rPr>
        <w:t>Adı SOYADI</w:t>
      </w:r>
    </w:p>
    <w:p w:rsidR="00353036" w:rsidRDefault="00353036" w:rsidP="00353036">
      <w:pPr>
        <w:jc w:val="center"/>
        <w:rPr>
          <w:rFonts w:cs="Times New Roman"/>
          <w:b/>
          <w:sz w:val="28"/>
        </w:rPr>
      </w:pPr>
    </w:p>
    <w:p w:rsidR="00747ED9" w:rsidRDefault="00747ED9" w:rsidP="00353036">
      <w:pPr>
        <w:jc w:val="center"/>
        <w:rPr>
          <w:rFonts w:cs="Times New Roman"/>
          <w:b/>
          <w:sz w:val="28"/>
        </w:rPr>
      </w:pPr>
    </w:p>
    <w:p w:rsidR="00747ED9" w:rsidRDefault="00747ED9" w:rsidP="00353036">
      <w:pPr>
        <w:jc w:val="center"/>
        <w:rPr>
          <w:rFonts w:cs="Times New Roman"/>
          <w:b/>
          <w:sz w:val="28"/>
        </w:rPr>
      </w:pPr>
    </w:p>
    <w:p w:rsidR="00747ED9" w:rsidRDefault="00747ED9" w:rsidP="00353036">
      <w:pPr>
        <w:jc w:val="center"/>
        <w:rPr>
          <w:rFonts w:cs="Times New Roman"/>
          <w:b/>
          <w:sz w:val="28"/>
        </w:rPr>
      </w:pPr>
    </w:p>
    <w:p w:rsidR="00353036" w:rsidRDefault="00353036" w:rsidP="00353036">
      <w:pPr>
        <w:jc w:val="center"/>
        <w:rPr>
          <w:rFonts w:cs="Times New Roman"/>
          <w:b/>
          <w:sz w:val="28"/>
        </w:rPr>
      </w:pPr>
      <w:r>
        <w:rPr>
          <w:rFonts w:cs="Times New Roman"/>
          <w:b/>
          <w:sz w:val="28"/>
        </w:rPr>
        <w:t xml:space="preserve">Danışman: </w:t>
      </w:r>
      <w:r w:rsidR="000B69DD">
        <w:rPr>
          <w:rFonts w:cs="Times New Roman"/>
          <w:b/>
          <w:sz w:val="28"/>
        </w:rPr>
        <w:t xml:space="preserve">Unvan </w:t>
      </w:r>
      <w:r>
        <w:rPr>
          <w:rFonts w:cs="Times New Roman"/>
          <w:b/>
          <w:sz w:val="28"/>
        </w:rPr>
        <w:t>Adı SOYADI</w:t>
      </w:r>
    </w:p>
    <w:p w:rsidR="00353036" w:rsidRDefault="00353036" w:rsidP="00353036">
      <w:pPr>
        <w:jc w:val="center"/>
        <w:rPr>
          <w:rFonts w:cs="Times New Roman"/>
          <w:b/>
          <w:sz w:val="28"/>
        </w:rPr>
      </w:pPr>
      <w:r>
        <w:rPr>
          <w:rFonts w:cs="Times New Roman"/>
          <w:b/>
          <w:sz w:val="28"/>
        </w:rPr>
        <w:t>II. Danışman:</w:t>
      </w:r>
      <w:r w:rsidR="000B69DD">
        <w:rPr>
          <w:rFonts w:cs="Times New Roman"/>
          <w:b/>
          <w:sz w:val="28"/>
        </w:rPr>
        <w:t xml:space="preserve"> Unvan</w:t>
      </w:r>
      <w:r>
        <w:rPr>
          <w:rFonts w:cs="Times New Roman"/>
          <w:b/>
          <w:sz w:val="28"/>
        </w:rPr>
        <w:t xml:space="preserve"> Adı SOYADI (varsa)</w:t>
      </w: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353036" w:rsidRPr="00C14F87" w:rsidRDefault="00353036" w:rsidP="00353036">
      <w:pPr>
        <w:jc w:val="center"/>
        <w:rPr>
          <w:rFonts w:cs="Times New Roman"/>
          <w:b/>
          <w:sz w:val="28"/>
          <w:szCs w:val="28"/>
        </w:rPr>
      </w:pPr>
    </w:p>
    <w:p w:rsidR="00A47353" w:rsidRDefault="00353036" w:rsidP="00230532">
      <w:pPr>
        <w:jc w:val="center"/>
        <w:rPr>
          <w:rFonts w:cs="Times New Roman"/>
          <w:b/>
        </w:rPr>
        <w:sectPr w:rsidR="00A47353" w:rsidSect="009570B3">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rsidR="00B73D25" w:rsidRPr="00B73D25" w:rsidRDefault="00097DE0" w:rsidP="00865FA1">
      <w:pPr>
        <w:jc w:val="center"/>
        <w:rPr>
          <w:sz w:val="2"/>
          <w:szCs w:val="26"/>
        </w:rPr>
      </w:pPr>
      <w:r>
        <w:rPr>
          <w:noProof/>
          <w:sz w:val="2"/>
          <w:szCs w:val="26"/>
          <w:lang w:eastAsia="tr-TR"/>
        </w:rPr>
        <w:lastRenderedPageBreak/>
        <mc:AlternateContent>
          <mc:Choice Requires="wpg">
            <w:drawing>
              <wp:anchor distT="0" distB="0" distL="114300" distR="114300" simplePos="0" relativeHeight="251682816" behindDoc="0" locked="0" layoutInCell="1" allowOverlap="1" wp14:anchorId="5F4CF392" wp14:editId="2629040E">
                <wp:simplePos x="0" y="0"/>
                <wp:positionH relativeFrom="column">
                  <wp:posOffset>-941590</wp:posOffset>
                </wp:positionH>
                <wp:positionV relativeFrom="paragraph">
                  <wp:posOffset>-767824</wp:posOffset>
                </wp:positionV>
                <wp:extent cx="7234645" cy="333375"/>
                <wp:effectExtent l="0" t="38100" r="80645" b="104775"/>
                <wp:wrapNone/>
                <wp:docPr id="338" name="Grup 338"/>
                <wp:cNvGraphicFramePr/>
                <a:graphic xmlns:a="http://schemas.openxmlformats.org/drawingml/2006/main">
                  <a:graphicData uri="http://schemas.microsoft.com/office/word/2010/wordprocessingGroup">
                    <wpg:wgp>
                      <wpg:cNvGrpSpPr/>
                      <wpg:grpSpPr>
                        <a:xfrm>
                          <a:off x="0" y="0"/>
                          <a:ext cx="7234645" cy="333375"/>
                          <a:chOff x="-587829" y="-191951"/>
                          <a:chExt cx="7234645" cy="333375"/>
                        </a:xfrm>
                      </wpg:grpSpPr>
                      <wps:wsp>
                        <wps:cNvPr id="3" name="Metin Kutusu 3"/>
                        <wps:cNvSpPr txBox="1"/>
                        <wps:spPr>
                          <a:xfrm>
                            <a:off x="-587829" y="-144448"/>
                            <a:ext cx="21050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56457F">
                              <w:pPr>
                                <w:rPr>
                                  <w:rFonts w:cs="Times New Roman"/>
                                  <w:b/>
                                </w:rPr>
                              </w:pPr>
                              <w:r w:rsidRPr="00B7513C">
                                <w:rPr>
                                  <w:rFonts w:cs="Times New Roman"/>
                                  <w:b/>
                                </w:rPr>
                                <w:t>Ek-</w:t>
                              </w:r>
                              <w:r>
                                <w:rPr>
                                  <w:rFonts w:cs="Times New Roman"/>
                                  <w:b/>
                                </w:rPr>
                                <w:t>3</w:t>
                              </w:r>
                              <w:r w:rsidRPr="00B7513C">
                                <w:rPr>
                                  <w:rFonts w:cs="Times New Roman"/>
                                  <w:b/>
                                </w:rPr>
                                <w:t xml:space="preserve"> </w:t>
                              </w:r>
                              <w:r>
                                <w:rPr>
                                  <w:rFonts w:cs="Times New Roman"/>
                                  <w:b/>
                                </w:rPr>
                                <w:t>Jüri Onay Formu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Metin Kutusu 2"/>
                        <wps:cNvSpPr txBox="1">
                          <a:spLocks noChangeArrowheads="1"/>
                        </wps:cNvSpPr>
                        <wps:spPr bwMode="auto">
                          <a:xfrm>
                            <a:off x="3436891" y="-191951"/>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4CF392" id="Grup 338" o:spid="_x0000_s1079" style="position:absolute;left:0;text-align:left;margin-left:-74.15pt;margin-top:-60.45pt;width:569.65pt;height:26.25pt;z-index:251682816;mso-width-relative:margin;mso-height-relative:margin" coordorigin="-5878,-1919" coordsize="7234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">
                <v:shape id="Metin Kutusu 3" o:spid="_x0000_s1080" type="#_x0000_t202" style="position:absolute;left:-5878;top:-1444;width:21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4218B0" w:rsidRPr="00B7513C" w:rsidRDefault="004218B0" w:rsidP="0056457F">
                        <w:pPr>
                          <w:rPr>
                            <w:rFonts w:cs="Times New Roman"/>
                            <w:b/>
                          </w:rPr>
                        </w:pPr>
                        <w:r w:rsidRPr="00B7513C">
                          <w:rPr>
                            <w:rFonts w:cs="Times New Roman"/>
                            <w:b/>
                          </w:rPr>
                          <w:t>Ek-</w:t>
                        </w:r>
                        <w:r>
                          <w:rPr>
                            <w:rFonts w:cs="Times New Roman"/>
                            <w:b/>
                          </w:rPr>
                          <w:t>3</w:t>
                        </w:r>
                        <w:r w:rsidRPr="00B7513C">
                          <w:rPr>
                            <w:rFonts w:cs="Times New Roman"/>
                            <w:b/>
                          </w:rPr>
                          <w:t xml:space="preserve"> </w:t>
                        </w:r>
                        <w:r>
                          <w:rPr>
                            <w:rFonts w:cs="Times New Roman"/>
                            <w:b/>
                          </w:rPr>
                          <w:t>Jüri Onay Formu</w:t>
                        </w:r>
                      </w:p>
                    </w:txbxContent>
                  </v:textbox>
                </v:shape>
                <v:shape id="_x0000_s1081" type="#_x0000_t202" style="position:absolute;left:34368;top:-1919;width:321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w:pict>
          </mc:Fallback>
        </mc:AlternateContent>
      </w:r>
    </w:p>
    <w:p w:rsidR="00013CD1" w:rsidRPr="00613CC9" w:rsidRDefault="0028542E" w:rsidP="0028542E">
      <w:pPr>
        <w:shd w:val="clear" w:color="auto" w:fill="FFFFFF"/>
        <w:jc w:val="center"/>
        <w:rPr>
          <w:b/>
          <w:sz w:val="28"/>
        </w:rPr>
      </w:pPr>
      <w:r w:rsidRPr="0028542E">
        <w:rPr>
          <w:b/>
          <w:sz w:val="28"/>
          <w:highlight w:val="lightGray"/>
        </w:rPr>
        <w:t>YÜKSEK LİSANS/DOKTORA</w:t>
      </w:r>
      <w:r>
        <w:rPr>
          <w:b/>
          <w:sz w:val="28"/>
        </w:rPr>
        <w:t xml:space="preserve"> </w:t>
      </w:r>
      <w:r w:rsidR="00390055" w:rsidRPr="00613CC9">
        <w:rPr>
          <w:b/>
          <w:sz w:val="28"/>
        </w:rPr>
        <w:t>JÜRİ ONAY FORMU</w:t>
      </w:r>
    </w:p>
    <w:p w:rsidR="00390055" w:rsidRDefault="00390055" w:rsidP="00390055">
      <w:pPr>
        <w:shd w:val="clear" w:color="auto" w:fill="FFFFFF"/>
        <w:jc w:val="center"/>
        <w:rPr>
          <w:b/>
          <w:color w:val="000000"/>
          <w:spacing w:val="-8"/>
        </w:rPr>
      </w:pPr>
    </w:p>
    <w:p w:rsidR="00013CD1" w:rsidRDefault="00013CD1" w:rsidP="00013CD1">
      <w:pPr>
        <w:ind w:firstLine="567"/>
        <w:rPr>
          <w:b/>
          <w:bCs/>
        </w:rPr>
      </w:pPr>
      <w:r>
        <w:rPr>
          <w:b/>
          <w:bCs/>
        </w:rPr>
        <w:fldChar w:fldCharType="begin">
          <w:ffData>
            <w:name w:val="Metin1"/>
            <w:enabled/>
            <w:calcOnExit w:val="0"/>
            <w:textInput>
              <w:default w:val="Öğrencinin Adı ve SOYADI"/>
            </w:textInput>
          </w:ffData>
        </w:fldChar>
      </w:r>
      <w:bookmarkStart w:id="0" w:name="Metin1"/>
      <w:r w:rsidRPr="00C541E1">
        <w:rPr>
          <w:b/>
          <w:bCs/>
        </w:rPr>
        <w:instrText xml:space="preserve"> FORMTEXT </w:instrText>
      </w:r>
      <w:r>
        <w:rPr>
          <w:b/>
          <w:bCs/>
        </w:rPr>
      </w:r>
      <w:r>
        <w:rPr>
          <w:b/>
          <w:bCs/>
        </w:rPr>
        <w:fldChar w:fldCharType="separate"/>
      </w:r>
      <w:r>
        <w:rPr>
          <w:b/>
          <w:bCs/>
          <w:noProof/>
        </w:rPr>
        <w:t>Öğrencinin Adı ve SOYADI</w:t>
      </w:r>
      <w:r>
        <w:rPr>
          <w:b/>
          <w:bCs/>
        </w:rPr>
        <w:fldChar w:fldCharType="end"/>
      </w:r>
      <w:bookmarkEnd w:id="0"/>
      <w:r>
        <w:rPr>
          <w:b/>
          <w:bCs/>
        </w:rPr>
        <w:t xml:space="preserve"> </w:t>
      </w:r>
      <w:r>
        <w:t xml:space="preserve">tarafından </w:t>
      </w:r>
      <w:r w:rsidRPr="0062548A">
        <w:rPr>
          <w:b/>
        </w:rPr>
        <w:fldChar w:fldCharType="begin">
          <w:ffData>
            <w:name w:val="Metin2"/>
            <w:enabled/>
            <w:calcOnExit w:val="0"/>
            <w:textInput>
              <w:default w:val="Danışmanın Ünvanı ile Adı ve SOYADI "/>
            </w:textInput>
          </w:ffData>
        </w:fldChar>
      </w:r>
      <w:bookmarkStart w:id="1" w:name="Metin2"/>
      <w:r w:rsidRPr="0062548A">
        <w:rPr>
          <w:b/>
        </w:rPr>
        <w:instrText xml:space="preserve"> FORMTEXT </w:instrText>
      </w:r>
      <w:r w:rsidRPr="0062548A">
        <w:rPr>
          <w:b/>
        </w:rPr>
      </w:r>
      <w:r w:rsidRPr="0062548A">
        <w:rPr>
          <w:b/>
        </w:rPr>
        <w:fldChar w:fldCharType="separate"/>
      </w:r>
      <w:r w:rsidRPr="0062548A">
        <w:rPr>
          <w:b/>
          <w:noProof/>
        </w:rPr>
        <w:t xml:space="preserve">Danışmanın Ünvanı ile Adı ve SOYADI </w:t>
      </w:r>
      <w:r w:rsidRPr="0062548A">
        <w:rPr>
          <w:b/>
        </w:rPr>
        <w:fldChar w:fldCharType="end"/>
      </w:r>
      <w:bookmarkEnd w:id="1"/>
      <w:r>
        <w:t xml:space="preserve"> yönetiminde hazırlanan </w:t>
      </w:r>
      <w:r w:rsidRPr="005E3BE9">
        <w:rPr>
          <w:b/>
          <w:bCs/>
        </w:rPr>
        <w:t>“</w:t>
      </w:r>
      <w:r w:rsidR="003004CC">
        <w:rPr>
          <w:b/>
          <w:bCs/>
        </w:rPr>
        <w:t>Tiyofen İçeren Porfirin Moleküllerinin Sentezi ve Elektrokimyasal Polimerizasyonu</w:t>
      </w:r>
      <w:r w:rsidRPr="005E3BE9">
        <w:rPr>
          <w:b/>
          <w:bCs/>
        </w:rPr>
        <w:t>”</w:t>
      </w:r>
      <w:r>
        <w:t xml:space="preserve"> başlıklı tez tarafımızdan okunmuş, kapsamı ve niteliği açısından bir </w:t>
      </w:r>
      <w:r w:rsidR="00C541E1" w:rsidRPr="00C541E1">
        <w:rPr>
          <w:highlight w:val="lightGray"/>
        </w:rPr>
        <w:t>Yüksek Lisans/Doktora</w:t>
      </w:r>
      <w:r w:rsidR="00C541E1">
        <w:t xml:space="preserve"> T</w:t>
      </w:r>
      <w:r>
        <w:t>ezi olarak kabul edilmiştir.</w:t>
      </w:r>
    </w:p>
    <w:p w:rsidR="00013CD1" w:rsidRDefault="00013CD1" w:rsidP="00013CD1">
      <w:pPr>
        <w:jc w:val="right"/>
      </w:pPr>
      <w:r>
        <w:t xml:space="preserve">Tez Savunma Tarihi: </w:t>
      </w:r>
      <w:r>
        <w:fldChar w:fldCharType="begin">
          <w:ffData>
            <w:name w:val="Metin5"/>
            <w:enabled/>
            <w:calcOnExit w:val="0"/>
            <w:textInput>
              <w:default w:val="GÜN"/>
            </w:textInput>
          </w:ffData>
        </w:fldChar>
      </w:r>
      <w:bookmarkStart w:id="2" w:name="Metin5"/>
      <w:r>
        <w:instrText xml:space="preserve"> FORMTEXT </w:instrText>
      </w:r>
      <w:r>
        <w:fldChar w:fldCharType="separate"/>
      </w:r>
      <w:r>
        <w:rPr>
          <w:noProof/>
        </w:rPr>
        <w:t>GÜN</w:t>
      </w:r>
      <w:r>
        <w:fldChar w:fldCharType="end"/>
      </w:r>
      <w:bookmarkEnd w:id="2"/>
      <w:r>
        <w:t>/</w:t>
      </w:r>
      <w:r>
        <w:fldChar w:fldCharType="begin">
          <w:ffData>
            <w:name w:val="Metin6"/>
            <w:enabled/>
            <w:calcOnExit w:val="0"/>
            <w:textInput>
              <w:default w:val="AY"/>
            </w:textInput>
          </w:ffData>
        </w:fldChar>
      </w:r>
      <w:bookmarkStart w:id="3" w:name="Metin6"/>
      <w:r>
        <w:instrText xml:space="preserve"> FORMTEXT </w:instrText>
      </w:r>
      <w:r>
        <w:fldChar w:fldCharType="separate"/>
      </w:r>
      <w:r>
        <w:rPr>
          <w:noProof/>
        </w:rPr>
        <w:t>AY</w:t>
      </w:r>
      <w:r>
        <w:fldChar w:fldCharType="end"/>
      </w:r>
      <w:bookmarkEnd w:id="3"/>
      <w:r>
        <w:t>/</w:t>
      </w:r>
      <w:r>
        <w:fldChar w:fldCharType="begin">
          <w:ffData>
            <w:name w:val="Metin7"/>
            <w:enabled/>
            <w:calcOnExit w:val="0"/>
            <w:textInput>
              <w:default w:val="YIL"/>
            </w:textInput>
          </w:ffData>
        </w:fldChar>
      </w:r>
      <w:bookmarkStart w:id="4" w:name="Metin7"/>
      <w:r>
        <w:instrText xml:space="preserve"> FORMTEXT </w:instrText>
      </w:r>
      <w:r>
        <w:fldChar w:fldCharType="separate"/>
      </w:r>
      <w:r>
        <w:rPr>
          <w:noProof/>
        </w:rPr>
        <w:t>YIL</w:t>
      </w:r>
      <w:r>
        <w:fldChar w:fldCharType="end"/>
      </w:r>
      <w:bookmarkEnd w:id="4"/>
    </w:p>
    <w:p w:rsidR="00013CD1" w:rsidRDefault="00013CD1" w:rsidP="00013CD1"/>
    <w:p w:rsidR="00013CD1" w:rsidRDefault="00013CD1" w:rsidP="00013CD1"/>
    <w:p w:rsidR="00013CD1" w:rsidRDefault="00013CD1" w:rsidP="00013CD1">
      <w:pPr>
        <w:jc w:val="left"/>
        <w:rPr>
          <w:b/>
        </w:rPr>
      </w:pPr>
      <w:r>
        <w:rPr>
          <w:b/>
        </w:rPr>
        <w:fldChar w:fldCharType="begin">
          <w:ffData>
            <w:name w:val=""/>
            <w:enabled/>
            <w:calcOnExit w:val="0"/>
            <w:textInput>
              <w:default w:val="Unvan, Ad ve SOYAD giriniz"/>
            </w:textInput>
          </w:ffData>
        </w:fldChar>
      </w:r>
      <w:r w:rsidRPr="00AB0453">
        <w:rPr>
          <w:b/>
        </w:rPr>
        <w:instrText xml:space="preserve"> FORMTEXT </w:instrText>
      </w:r>
      <w:r>
        <w:rPr>
          <w:b/>
        </w:rPr>
      </w:r>
      <w:r>
        <w:rPr>
          <w:b/>
        </w:rPr>
        <w:fldChar w:fldCharType="separate"/>
      </w:r>
      <w:r>
        <w:rPr>
          <w:b/>
          <w:noProof/>
        </w:rPr>
        <w:t>Unvan, Ad ve SOYAD giriniz</w:t>
      </w:r>
      <w:r>
        <w:rPr>
          <w:b/>
        </w:rPr>
        <w:fldChar w:fldCharType="end"/>
      </w:r>
      <w:r>
        <w:tab/>
      </w:r>
      <w:r>
        <w:tab/>
        <w:t>(Başkan)</w:t>
      </w:r>
    </w:p>
    <w:p w:rsidR="00013CD1" w:rsidRDefault="00013CD1" w:rsidP="00013CD1">
      <w:r w:rsidRPr="00401ECD">
        <w:fldChar w:fldCharType="begin">
          <w:ffData>
            <w:name w:val=""/>
            <w:enabled/>
            <w:calcOnExit w:val="0"/>
            <w:textInput>
              <w:default w:val="Kurumu giriniz"/>
            </w:textInput>
          </w:ffData>
        </w:fldChar>
      </w:r>
      <w:r w:rsidRPr="00FA4461">
        <w:instrText xml:space="preserve"> FORMTEXT </w:instrText>
      </w:r>
      <w:r w:rsidRPr="00401ECD">
        <w:fldChar w:fldCharType="separate"/>
      </w:r>
      <w:r w:rsidRPr="00401ECD">
        <w:rPr>
          <w:noProof/>
        </w:rPr>
        <w:t>Kurumu giriniz</w:t>
      </w:r>
      <w:r w:rsidRPr="00401ECD">
        <w:fldChar w:fldCharType="end"/>
      </w:r>
      <w:r>
        <w:t>……………………………………………………………....(İmza)</w:t>
      </w:r>
    </w:p>
    <w:p w:rsidR="00013CD1" w:rsidRDefault="00013CD1" w:rsidP="00013CD1"/>
    <w:p w:rsidR="00013CD1" w:rsidRDefault="00013CD1" w:rsidP="00013CD1">
      <w:pPr>
        <w:jc w:val="left"/>
        <w:rPr>
          <w:b/>
        </w:rPr>
      </w:pPr>
      <w:r>
        <w:rPr>
          <w:b/>
        </w:rPr>
        <w:fldChar w:fldCharType="begin">
          <w:ffData>
            <w:name w:val="Metin8"/>
            <w:enabled/>
            <w:calcOnExit w:val="0"/>
            <w:textInput>
              <w:default w:val="Unvan, Ad ve SOYAD giriniz"/>
            </w:textInput>
          </w:ffData>
        </w:fldChar>
      </w:r>
      <w:bookmarkStart w:id="5" w:name="Metin8"/>
      <w:r>
        <w:rPr>
          <w:b/>
        </w:rPr>
        <w:instrText xml:space="preserve"> FORMTEXT </w:instrText>
      </w:r>
      <w:r>
        <w:rPr>
          <w:b/>
        </w:rPr>
      </w:r>
      <w:r>
        <w:rPr>
          <w:b/>
        </w:rPr>
        <w:fldChar w:fldCharType="separate"/>
      </w:r>
      <w:r>
        <w:rPr>
          <w:b/>
          <w:noProof/>
        </w:rPr>
        <w:t>Unvan, Ad ve SOYAD giriniz</w:t>
      </w:r>
      <w:r>
        <w:rPr>
          <w:b/>
        </w:rPr>
        <w:fldChar w:fldCharType="end"/>
      </w:r>
      <w:bookmarkEnd w:id="5"/>
      <w:r>
        <w:rPr>
          <w:b/>
        </w:rPr>
        <w:tab/>
      </w:r>
      <w:r>
        <w:rPr>
          <w:b/>
        </w:rPr>
        <w:tab/>
      </w:r>
      <w:r>
        <w:t>(Jüri Üyesi)</w:t>
      </w:r>
    </w:p>
    <w:p w:rsidR="00013CD1" w:rsidRDefault="00013CD1" w:rsidP="00013CD1">
      <w:r w:rsidRPr="00401ECD">
        <w:fldChar w:fldCharType="begin">
          <w:ffData>
            <w:name w:val="Metin9"/>
            <w:enabled/>
            <w:calcOnExit w:val="0"/>
            <w:textInput>
              <w:default w:val="Kurumu giriniz"/>
            </w:textInput>
          </w:ffData>
        </w:fldChar>
      </w:r>
      <w:bookmarkStart w:id="6" w:name="Metin9"/>
      <w:r w:rsidRPr="00401ECD">
        <w:instrText xml:space="preserve"> FORMTEXT </w:instrText>
      </w:r>
      <w:r w:rsidRPr="00401ECD">
        <w:fldChar w:fldCharType="separate"/>
      </w:r>
      <w:r w:rsidRPr="00401ECD">
        <w:rPr>
          <w:noProof/>
        </w:rPr>
        <w:t>Kurumu giriniz</w:t>
      </w:r>
      <w:r w:rsidRPr="00401ECD">
        <w:fldChar w:fldCharType="end"/>
      </w:r>
      <w:bookmarkEnd w:id="6"/>
      <w:r>
        <w:t>……………………………………………………………....(İmza)</w:t>
      </w:r>
    </w:p>
    <w:p w:rsidR="00013CD1" w:rsidRDefault="00013CD1" w:rsidP="00013CD1"/>
    <w:p w:rsidR="00013CD1" w:rsidRDefault="00013CD1" w:rsidP="00013CD1">
      <w:pPr>
        <w:jc w:val="left"/>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r>
        <w:rPr>
          <w:b/>
        </w:rPr>
        <w:tab/>
      </w:r>
      <w:r>
        <w:rPr>
          <w:b/>
        </w:rPr>
        <w:tab/>
      </w:r>
      <w:r>
        <w:t>(Jüri Üyesi)</w:t>
      </w:r>
    </w:p>
    <w:p w:rsidR="00013CD1" w:rsidRDefault="00013CD1" w:rsidP="00013CD1">
      <w:pPr>
        <w:jc w:val="left"/>
      </w:pPr>
      <w:r w:rsidRPr="00401ECD">
        <w:fldChar w:fldCharType="begin">
          <w:ffData>
            <w:name w:val="Metin9"/>
            <w:enabled/>
            <w:calcOnExit w:val="0"/>
            <w:textInput>
              <w:default w:val="Kurumu giriniz"/>
            </w:textInput>
          </w:ffData>
        </w:fldChar>
      </w:r>
      <w:r w:rsidRPr="00401ECD">
        <w:instrText xml:space="preserve"> FORMTEXT </w:instrText>
      </w:r>
      <w:r w:rsidRPr="00401ECD">
        <w:fldChar w:fldCharType="separate"/>
      </w:r>
      <w:r w:rsidRPr="00401ECD">
        <w:rPr>
          <w:noProof/>
        </w:rPr>
        <w:t>Kurumu giriniz</w:t>
      </w:r>
      <w:r w:rsidRPr="00401ECD">
        <w:fldChar w:fldCharType="end"/>
      </w:r>
      <w:r>
        <w:t>……………………………………………………………....(İmza)</w:t>
      </w:r>
    </w:p>
    <w:p w:rsidR="00013CD1" w:rsidRDefault="00013CD1" w:rsidP="00013CD1"/>
    <w:p w:rsidR="00013CD1" w:rsidRDefault="00013CD1" w:rsidP="00013CD1">
      <w:pPr>
        <w:jc w:val="left"/>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r>
        <w:rPr>
          <w:b/>
        </w:rPr>
        <w:tab/>
      </w:r>
      <w:r>
        <w:rPr>
          <w:b/>
        </w:rPr>
        <w:tab/>
      </w:r>
      <w:r>
        <w:t>(Jüri Üyesi)</w:t>
      </w:r>
    </w:p>
    <w:p w:rsidR="00013CD1" w:rsidRDefault="00013CD1" w:rsidP="00013CD1">
      <w:pPr>
        <w:jc w:val="left"/>
      </w:pPr>
      <w:r w:rsidRPr="00401ECD">
        <w:fldChar w:fldCharType="begin">
          <w:ffData>
            <w:name w:val="Metin9"/>
            <w:enabled/>
            <w:calcOnExit w:val="0"/>
            <w:textInput>
              <w:default w:val="Kurumu giriniz"/>
            </w:textInput>
          </w:ffData>
        </w:fldChar>
      </w:r>
      <w:r w:rsidRPr="00401ECD">
        <w:instrText xml:space="preserve"> FORMTEXT </w:instrText>
      </w:r>
      <w:r w:rsidRPr="00401ECD">
        <w:fldChar w:fldCharType="separate"/>
      </w:r>
      <w:r w:rsidRPr="00401ECD">
        <w:rPr>
          <w:noProof/>
        </w:rPr>
        <w:t>Kurumu giriniz</w:t>
      </w:r>
      <w:r w:rsidRPr="00401ECD">
        <w:fldChar w:fldCharType="end"/>
      </w:r>
      <w:r>
        <w:t>……………………………………………………………....(İmza)</w:t>
      </w:r>
    </w:p>
    <w:p w:rsidR="00013CD1" w:rsidRDefault="00013CD1" w:rsidP="00013CD1">
      <w:r>
        <w:rPr>
          <w:i/>
        </w:rPr>
        <w:t>(5 üyeli jürilerde)</w:t>
      </w:r>
    </w:p>
    <w:p w:rsidR="00013CD1" w:rsidRDefault="00013CD1" w:rsidP="00013CD1">
      <w:pPr>
        <w:jc w:val="left"/>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r>
        <w:rPr>
          <w:b/>
        </w:rPr>
        <w:tab/>
      </w:r>
      <w:r>
        <w:rPr>
          <w:b/>
        </w:rPr>
        <w:tab/>
      </w:r>
      <w:r>
        <w:t>(Jüri Üyesi)</w:t>
      </w:r>
    </w:p>
    <w:p w:rsidR="00013CD1" w:rsidRDefault="00013CD1" w:rsidP="00013CD1">
      <w:pPr>
        <w:jc w:val="left"/>
      </w:pPr>
      <w:r w:rsidRPr="00401ECD">
        <w:fldChar w:fldCharType="begin">
          <w:ffData>
            <w:name w:val="Metin9"/>
            <w:enabled/>
            <w:calcOnExit w:val="0"/>
            <w:textInput>
              <w:default w:val="Kurumu giriniz"/>
            </w:textInput>
          </w:ffData>
        </w:fldChar>
      </w:r>
      <w:r w:rsidRPr="00401ECD">
        <w:instrText xml:space="preserve"> FORMTEXT </w:instrText>
      </w:r>
      <w:r w:rsidRPr="00401ECD">
        <w:fldChar w:fldCharType="separate"/>
      </w:r>
      <w:r w:rsidRPr="00401ECD">
        <w:rPr>
          <w:noProof/>
        </w:rPr>
        <w:t>Kurumu giriniz</w:t>
      </w:r>
      <w:r w:rsidRPr="00401ECD">
        <w:fldChar w:fldCharType="end"/>
      </w:r>
      <w:r>
        <w:t>……………………………………………………………....(İmza)</w:t>
      </w:r>
    </w:p>
    <w:p w:rsidR="00013CD1" w:rsidRDefault="00013CD1" w:rsidP="00013CD1">
      <w:r>
        <w:rPr>
          <w:i/>
        </w:rPr>
        <w:t>(5 üyeli jürilerde)</w:t>
      </w:r>
    </w:p>
    <w:p w:rsidR="00013CD1" w:rsidRPr="00463D7E" w:rsidRDefault="00013CD1" w:rsidP="00013CD1">
      <w:pPr>
        <w:rPr>
          <w:b/>
        </w:rPr>
      </w:pPr>
      <w:r w:rsidRPr="00254516">
        <w:rPr>
          <w:b/>
        </w:rPr>
        <w:t>ONAY</w:t>
      </w:r>
    </w:p>
    <w:p w:rsidR="00013CD1" w:rsidRDefault="00013CD1" w:rsidP="00013CD1">
      <w:pPr>
        <w:rPr>
          <w:sz w:val="14"/>
        </w:rPr>
      </w:pPr>
      <w:r>
        <w:t>Bu Tez, Enstitü Yönetim Kurulu’nun ____________ Tarih ve ________ Sayılı Kararı ile Kabul Edilmiştir.</w:t>
      </w:r>
    </w:p>
    <w:tbl>
      <w:tblPr>
        <w:tblStyle w:val="TabloKlavuzu"/>
        <w:tblW w:w="0" w:type="auto"/>
        <w:tblBorders>
          <w:top w:val="none" w:sz="0" w:space="0" w:color="auto"/>
          <w:left w:val="none" w:sz="0" w:space="0" w:color="auto"/>
          <w:bottom w:val="dotted" w:sz="8" w:space="0" w:color="auto"/>
          <w:right w:val="none" w:sz="0" w:space="0" w:color="auto"/>
          <w:insideH w:val="none" w:sz="0" w:space="0" w:color="auto"/>
          <w:insideV w:val="none" w:sz="0" w:space="0" w:color="auto"/>
        </w:tblBorders>
        <w:tblLook w:val="04A0" w:firstRow="1" w:lastRow="0" w:firstColumn="1" w:lastColumn="0" w:noHBand="0" w:noVBand="1"/>
      </w:tblPr>
      <w:tblGrid>
        <w:gridCol w:w="2231"/>
        <w:gridCol w:w="4195"/>
        <w:gridCol w:w="2293"/>
      </w:tblGrid>
      <w:tr w:rsidR="00013CD1" w:rsidTr="00013CD1">
        <w:trPr>
          <w:gridBefore w:val="1"/>
          <w:gridAfter w:val="1"/>
          <w:wBefore w:w="2231" w:type="dxa"/>
          <w:wAfter w:w="2293" w:type="dxa"/>
        </w:trPr>
        <w:tc>
          <w:tcPr>
            <w:tcW w:w="4195" w:type="dxa"/>
            <w:tcBorders>
              <w:bottom w:val="dotted" w:sz="8" w:space="0" w:color="auto"/>
            </w:tcBorders>
          </w:tcPr>
          <w:p w:rsidR="00013CD1" w:rsidRDefault="00013CD1" w:rsidP="00013CD1">
            <w:pPr>
              <w:jc w:val="center"/>
            </w:pPr>
            <w:r>
              <w:t>(İmza)</w:t>
            </w:r>
          </w:p>
        </w:tc>
      </w:tr>
      <w:tr w:rsidR="00013CD1" w:rsidRPr="00401ECD" w:rsidTr="00013CD1">
        <w:tc>
          <w:tcPr>
            <w:tcW w:w="8719" w:type="dxa"/>
            <w:gridSpan w:val="3"/>
          </w:tcPr>
          <w:p w:rsidR="00013CD1" w:rsidRPr="00342DD6" w:rsidRDefault="00013CD1" w:rsidP="00013CD1">
            <w:pPr>
              <w:jc w:val="center"/>
              <w:rPr>
                <w:b/>
              </w:rPr>
            </w:pPr>
            <w:r>
              <w:rPr>
                <w:b/>
              </w:rPr>
              <w:fldChar w:fldCharType="begin">
                <w:ffData>
                  <w:name w:val=""/>
                  <w:enabled/>
                  <w:calcOnExit w:val="0"/>
                  <w:textInput>
                    <w:default w:val="Unvan, Ad ve SOYAD giriniz"/>
                  </w:textInput>
                </w:ffData>
              </w:fldChar>
            </w:r>
            <w:r>
              <w:rPr>
                <w:b/>
              </w:rPr>
              <w:instrText xml:space="preserve"> FORMTEXT </w:instrText>
            </w:r>
            <w:r>
              <w:rPr>
                <w:b/>
              </w:rPr>
            </w:r>
            <w:r>
              <w:rPr>
                <w:b/>
              </w:rPr>
              <w:fldChar w:fldCharType="separate"/>
            </w:r>
            <w:r>
              <w:rPr>
                <w:b/>
                <w:noProof/>
              </w:rPr>
              <w:t>Unvan, Ad ve SOYAD giriniz</w:t>
            </w:r>
            <w:r>
              <w:rPr>
                <w:b/>
              </w:rPr>
              <w:fldChar w:fldCharType="end"/>
            </w:r>
          </w:p>
        </w:tc>
      </w:tr>
      <w:tr w:rsidR="00013CD1" w:rsidTr="00013CD1">
        <w:trPr>
          <w:gridBefore w:val="1"/>
          <w:gridAfter w:val="1"/>
          <w:wBefore w:w="2231" w:type="dxa"/>
          <w:wAfter w:w="2293" w:type="dxa"/>
          <w:trHeight w:val="565"/>
        </w:trPr>
        <w:tc>
          <w:tcPr>
            <w:tcW w:w="4195" w:type="dxa"/>
            <w:tcBorders>
              <w:top w:val="single" w:sz="12" w:space="0" w:color="auto"/>
              <w:bottom w:val="nil"/>
            </w:tcBorders>
          </w:tcPr>
          <w:p w:rsidR="00013CD1" w:rsidRPr="00013CD1" w:rsidRDefault="00013CD1" w:rsidP="00007BF8">
            <w:pPr>
              <w:spacing w:line="240" w:lineRule="auto"/>
              <w:jc w:val="center"/>
            </w:pPr>
            <w:r w:rsidRPr="00013CD1">
              <w:t>Müdür</w:t>
            </w:r>
          </w:p>
          <w:p w:rsidR="00013CD1" w:rsidRPr="00007BF8" w:rsidRDefault="00013CD1" w:rsidP="00007BF8">
            <w:pPr>
              <w:spacing w:line="240" w:lineRule="auto"/>
              <w:jc w:val="center"/>
            </w:pPr>
            <w:r w:rsidRPr="00007BF8">
              <w:rPr>
                <w:rFonts w:cs="Times New Roman"/>
              </w:rPr>
              <w:t>Fen Bilimleri Enstitüsü</w:t>
            </w:r>
          </w:p>
        </w:tc>
      </w:tr>
    </w:tbl>
    <w:p w:rsidR="00013CD1" w:rsidRPr="00342DD6" w:rsidRDefault="00013CD1" w:rsidP="00013CD1">
      <w:pPr>
        <w:pStyle w:val="stBilgi"/>
        <w:spacing w:line="360" w:lineRule="auto"/>
        <w:rPr>
          <w:noProof/>
          <w:sz w:val="2"/>
          <w:szCs w:val="24"/>
        </w:rPr>
      </w:pPr>
    </w:p>
    <w:p w:rsidR="004C67E1" w:rsidRDefault="004C67E1" w:rsidP="00865FA1">
      <w:pPr>
        <w:jc w:val="center"/>
        <w:rPr>
          <w:rFonts w:cs="Times New Roman"/>
          <w:sz w:val="2"/>
          <w:szCs w:val="26"/>
        </w:rPr>
      </w:pPr>
    </w:p>
    <w:p w:rsidR="00230532" w:rsidRDefault="00230532" w:rsidP="00865FA1">
      <w:pPr>
        <w:jc w:val="center"/>
        <w:rPr>
          <w:rFonts w:cs="Times New Roman"/>
          <w:sz w:val="2"/>
          <w:szCs w:val="26"/>
        </w:rPr>
      </w:pPr>
    </w:p>
    <w:p w:rsidR="00230532" w:rsidRPr="00230532" w:rsidRDefault="00230532" w:rsidP="00865FA1">
      <w:pPr>
        <w:jc w:val="center"/>
        <w:rPr>
          <w:rFonts w:cs="Times New Roman"/>
          <w:szCs w:val="24"/>
        </w:rPr>
      </w:pPr>
    </w:p>
    <w:p w:rsidR="00230532" w:rsidRPr="00230532" w:rsidRDefault="00EB4AC8" w:rsidP="00865FA1">
      <w:pPr>
        <w:jc w:val="center"/>
        <w:rPr>
          <w:rFonts w:cs="Times New Roman"/>
          <w:szCs w:val="24"/>
        </w:rPr>
      </w:pPr>
      <w:r w:rsidRPr="00EB4AC8">
        <w:rPr>
          <w:rFonts w:cs="Times New Roman"/>
          <w:b/>
          <w:noProof/>
          <w:lang w:eastAsia="tr-TR"/>
        </w:rPr>
        <mc:AlternateContent>
          <mc:Choice Requires="wps">
            <w:drawing>
              <wp:anchor distT="0" distB="0" distL="114300" distR="114300" simplePos="0" relativeHeight="251969536" behindDoc="0" locked="0" layoutInCell="1" allowOverlap="1" wp14:anchorId="75E1AC07" wp14:editId="6D9177E2">
                <wp:simplePos x="0" y="0"/>
                <wp:positionH relativeFrom="column">
                  <wp:posOffset>1455420</wp:posOffset>
                </wp:positionH>
                <wp:positionV relativeFrom="paragraph">
                  <wp:posOffset>106680</wp:posOffset>
                </wp:positionV>
                <wp:extent cx="2950845" cy="692150"/>
                <wp:effectExtent l="57150" t="38100" r="78105" b="8890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6921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EB4AC8" w:rsidRDefault="00EB4AC8" w:rsidP="00EB4AC8">
                            <w:pPr>
                              <w:spacing w:line="240" w:lineRule="auto"/>
                            </w:pPr>
                            <w:r>
                              <w:t>Jüri Onay Sayfası jüri sayısına göre tez savunmasından önce düzenlenmeli ve savunmadan sonra imzalatılmalıdır.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1AC07" id="Metin Kutusu 2" o:spid="_x0000_s1082" type="#_x0000_t202" style="position:absolute;left:0;text-align:left;margin-left:114.6pt;margin-top:8.4pt;width:232.35pt;height:5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EB4AC8" w:rsidRDefault="00EB4AC8" w:rsidP="00EB4AC8">
                      <w:pPr>
                        <w:spacing w:line="240" w:lineRule="auto"/>
                      </w:pPr>
                      <w:r>
                        <w:t>Jüri Onay Sayfası jüri sayısına göre tez savunmasından önce düzenlenmeli ve savunmadan sonra imzalatılmalıdır.</w:t>
                      </w:r>
                    </w:p>
                  </w:txbxContent>
                </v:textbox>
              </v:shape>
            </w:pict>
          </mc:Fallback>
        </mc:AlternateContent>
      </w:r>
    </w:p>
    <w:p w:rsidR="00230532" w:rsidRPr="00230532" w:rsidRDefault="00230532" w:rsidP="00865FA1">
      <w:pPr>
        <w:jc w:val="center"/>
        <w:rPr>
          <w:rFonts w:cs="Times New Roman"/>
          <w:szCs w:val="24"/>
        </w:rPr>
      </w:pPr>
    </w:p>
    <w:p w:rsidR="00230532" w:rsidRDefault="00230532" w:rsidP="00230532">
      <w:pPr>
        <w:jc w:val="center"/>
        <w:rPr>
          <w:rFonts w:cs="Times New Roman"/>
          <w:b/>
        </w:rPr>
        <w:sectPr w:rsidR="00230532" w:rsidSect="009570B3">
          <w:footerReference w:type="default" r:id="rId11"/>
          <w:pgSz w:w="11906" w:h="16838"/>
          <w:pgMar w:top="1418" w:right="1418" w:bottom="1418" w:left="1701" w:header="708" w:footer="708" w:gutter="0"/>
          <w:cols w:space="708"/>
          <w:docGrid w:linePitch="360"/>
        </w:sectPr>
      </w:pPr>
    </w:p>
    <w:p w:rsidR="00230532" w:rsidRPr="00DC5BA4" w:rsidRDefault="00097DE0" w:rsidP="00230532">
      <w:pPr>
        <w:jc w:val="center"/>
        <w:rPr>
          <w:rFonts w:cs="Times New Roman"/>
          <w:b/>
          <w:sz w:val="2"/>
        </w:rPr>
      </w:pPr>
      <w:r>
        <w:rPr>
          <w:rFonts w:cs="Times New Roman"/>
          <w:b/>
          <w:noProof/>
          <w:sz w:val="2"/>
          <w:lang w:eastAsia="tr-TR"/>
        </w:rPr>
        <w:lastRenderedPageBreak/>
        <mc:AlternateContent>
          <mc:Choice Requires="wpg">
            <w:drawing>
              <wp:anchor distT="0" distB="0" distL="114300" distR="114300" simplePos="0" relativeHeight="251760640" behindDoc="0" locked="0" layoutInCell="1" allowOverlap="1">
                <wp:simplePos x="0" y="0"/>
                <wp:positionH relativeFrom="column">
                  <wp:posOffset>-959485</wp:posOffset>
                </wp:positionH>
                <wp:positionV relativeFrom="paragraph">
                  <wp:posOffset>-703580</wp:posOffset>
                </wp:positionV>
                <wp:extent cx="7244266" cy="2166014"/>
                <wp:effectExtent l="0" t="38100" r="71120" b="81915"/>
                <wp:wrapNone/>
                <wp:docPr id="341" name="Grup 341"/>
                <wp:cNvGraphicFramePr/>
                <a:graphic xmlns:a="http://schemas.openxmlformats.org/drawingml/2006/main">
                  <a:graphicData uri="http://schemas.microsoft.com/office/word/2010/wordprocessingGroup">
                    <wpg:wgp>
                      <wpg:cNvGrpSpPr/>
                      <wpg:grpSpPr>
                        <a:xfrm>
                          <a:off x="0" y="0"/>
                          <a:ext cx="7244266" cy="2166014"/>
                          <a:chOff x="-609600" y="-136498"/>
                          <a:chExt cx="7244266" cy="2166014"/>
                        </a:xfrm>
                      </wpg:grpSpPr>
                      <wpg:grpSp>
                        <wpg:cNvPr id="312" name="Grup 312"/>
                        <wpg:cNvGrpSpPr/>
                        <wpg:grpSpPr>
                          <a:xfrm>
                            <a:off x="1924150" y="726108"/>
                            <a:ext cx="4352990" cy="1303408"/>
                            <a:chOff x="-65" y="-1460500"/>
                            <a:chExt cx="4352990" cy="1303408"/>
                          </a:xfrm>
                        </wpg:grpSpPr>
                        <wps:wsp>
                          <wps:cNvPr id="310" name="Metin Kutusu 310"/>
                          <wps:cNvSpPr txBox="1"/>
                          <wps:spPr>
                            <a:xfrm>
                              <a:off x="2190750" y="-1460500"/>
                              <a:ext cx="2162175" cy="590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230532">
                                <w:r>
                                  <w:t>Tez adı 12 punto, koyu, kelimelerin ilk harfi büyük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Düz Ok Bağlayıcısı 311"/>
                          <wps:cNvCnPr/>
                          <wps:spPr>
                            <a:xfrm flipH="1">
                              <a:off x="-65" y="-1027706"/>
                              <a:ext cx="2190694" cy="8706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40" name="Grup 340"/>
                        <wpg:cNvGrpSpPr/>
                        <wpg:grpSpPr>
                          <a:xfrm>
                            <a:off x="-609600" y="-136498"/>
                            <a:ext cx="7244266" cy="333389"/>
                            <a:chOff x="-609600" y="-136498"/>
                            <a:chExt cx="7244266" cy="333389"/>
                          </a:xfrm>
                        </wpg:grpSpPr>
                        <wps:wsp>
                          <wps:cNvPr id="7" name="Metin Kutusu 7"/>
                          <wps:cNvSpPr txBox="1"/>
                          <wps:spPr>
                            <a:xfrm>
                              <a:off x="-609600" y="-136498"/>
                              <a:ext cx="2752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230532">
                                <w:pPr>
                                  <w:rPr>
                                    <w:rFonts w:cs="Times New Roman"/>
                                    <w:b/>
                                  </w:rPr>
                                </w:pPr>
                                <w:r w:rsidRPr="00B7513C">
                                  <w:rPr>
                                    <w:rFonts w:cs="Times New Roman"/>
                                    <w:b/>
                                  </w:rPr>
                                  <w:t>Ek-</w:t>
                                </w:r>
                                <w:r>
                                  <w:rPr>
                                    <w:rFonts w:cs="Times New Roman"/>
                                    <w:b/>
                                  </w:rPr>
                                  <w:t>4</w:t>
                                </w:r>
                                <w:r w:rsidRPr="00B7513C">
                                  <w:rPr>
                                    <w:rFonts w:cs="Times New Roman"/>
                                    <w:b/>
                                  </w:rPr>
                                  <w:t xml:space="preserve"> </w:t>
                                </w:r>
                                <w:r>
                                  <w:rPr>
                                    <w:rFonts w:cs="Times New Roman"/>
                                    <w:b/>
                                  </w:rPr>
                                  <w:t>Etik Kurallara Uygunluk Beyanı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Metin Kutusu 2"/>
                          <wps:cNvSpPr txBox="1">
                            <a:spLocks noChangeArrowheads="1"/>
                          </wps:cNvSpPr>
                          <wps:spPr bwMode="auto">
                            <a:xfrm>
                              <a:off x="3424741" y="-136484"/>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23053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up 341" o:spid="_x0000_s1083" style="position:absolute;left:0;text-align:left;margin-left:-75.55pt;margin-top:-55.4pt;width:570.4pt;height:170.55pt;z-index:251760640;mso-width-relative:margin;mso-height-relative:margin" coordorigin="-6096,-1364" coordsize="72442,2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">
                <v:group id="Grup 312" o:spid="_x0000_s1084" style="position:absolute;left:19241;top:7261;width:43530;height:13034" coordorigin=",-14605" coordsize="43529,1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Metin Kutusu 310" o:spid="_x0000_s1085" type="#_x0000_t202" style="position:absolute;left:21907;top:-14605;width:2162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230532">
                          <w:r>
                            <w:t>Tez adı 12 punto, koyu, kelimelerin ilk harfi büyük</w:t>
                          </w:r>
                        </w:p>
                      </w:txbxContent>
                    </v:textbox>
                  </v:shape>
                  <v:shape id="Düz Ok Bağlayıcısı 311" o:spid="_x0000_s1086" type="#_x0000_t32" style="position:absolute;top:-10277;width:21906;height:87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" strokecolor="black [3040]">
                    <v:stroke endarrow="open"/>
                  </v:shape>
                </v:group>
                <v:group id="Grup 340" o:spid="_x0000_s1087" style="position:absolute;left:-6096;top:-1364;width:72442;height:3332" coordorigin="-6096,-1364" coordsize="72442,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Metin Kutusu 7" o:spid="_x0000_s1088" type="#_x0000_t202" style="position:absolute;left:-6096;top:-1364;width:2752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rsidR="004218B0" w:rsidRPr="00B7513C" w:rsidRDefault="004218B0" w:rsidP="00230532">
                          <w:pPr>
                            <w:rPr>
                              <w:rFonts w:cs="Times New Roman"/>
                              <w:b/>
                            </w:rPr>
                          </w:pPr>
                          <w:r w:rsidRPr="00B7513C">
                            <w:rPr>
                              <w:rFonts w:cs="Times New Roman"/>
                              <w:b/>
                            </w:rPr>
                            <w:t>Ek-</w:t>
                          </w:r>
                          <w:r>
                            <w:rPr>
                              <w:rFonts w:cs="Times New Roman"/>
                              <w:b/>
                            </w:rPr>
                            <w:t>4</w:t>
                          </w:r>
                          <w:r w:rsidRPr="00B7513C">
                            <w:rPr>
                              <w:rFonts w:cs="Times New Roman"/>
                              <w:b/>
                            </w:rPr>
                            <w:t xml:space="preserve"> </w:t>
                          </w:r>
                          <w:r>
                            <w:rPr>
                              <w:rFonts w:cs="Times New Roman"/>
                              <w:b/>
                            </w:rPr>
                            <w:t>Etik Kurallara Uygunluk Beyanı</w:t>
                          </w:r>
                        </w:p>
                      </w:txbxContent>
                    </v:textbox>
                  </v:shape>
                  <v:shape id="_x0000_s1089" type="#_x0000_t202" style="position:absolute;left:34247;top:-1364;width:32099;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23053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group>
            </w:pict>
          </mc:Fallback>
        </mc:AlternateContent>
      </w:r>
    </w:p>
    <w:p w:rsidR="00230532" w:rsidRPr="002D6E8F" w:rsidRDefault="00230532" w:rsidP="002D6E8F">
      <w:pPr>
        <w:spacing w:before="600" w:after="240"/>
        <w:rPr>
          <w:b/>
          <w:bCs/>
          <w:sz w:val="28"/>
          <w:szCs w:val="24"/>
        </w:rPr>
      </w:pPr>
      <w:bookmarkStart w:id="7" w:name="_Toc408997337"/>
      <w:bookmarkStart w:id="8" w:name="_Toc410040013"/>
      <w:bookmarkStart w:id="9" w:name="_Toc416376616"/>
      <w:r w:rsidRPr="002D6E8F">
        <w:rPr>
          <w:b/>
          <w:bCs/>
          <w:sz w:val="28"/>
          <w:szCs w:val="24"/>
        </w:rPr>
        <w:t>ETİK KURALLARA UYGUNLUK BEYANI</w:t>
      </w:r>
      <w:bookmarkEnd w:id="7"/>
      <w:bookmarkEnd w:id="8"/>
      <w:bookmarkEnd w:id="9"/>
    </w:p>
    <w:p w:rsidR="00230532" w:rsidRDefault="00230532" w:rsidP="00230532">
      <w:pPr>
        <w:ind w:firstLine="708"/>
        <w:rPr>
          <w:rFonts w:cs="Times New Roman"/>
          <w:szCs w:val="24"/>
        </w:rPr>
      </w:pPr>
      <w:r>
        <w:rPr>
          <w:rFonts w:cs="Times New Roman"/>
          <w:szCs w:val="24"/>
        </w:rPr>
        <w:t>Mehmet Akif Ersoy Üniversitesi Fen Bilimleri Enstitüsü</w:t>
      </w:r>
      <w:r w:rsidRPr="00AA102F">
        <w:rPr>
          <w:rFonts w:cs="Times New Roman"/>
          <w:szCs w:val="24"/>
        </w:rPr>
        <w:t xml:space="preserve"> Lisansüstü Eğitim ve Öğretim Yönetmeliğinin ilgili hükümleri uyarınca Yüksek Lisans Tezi / Doktora Tezi  olarak sunduğum </w:t>
      </w:r>
      <w:r w:rsidRPr="00747ED9">
        <w:rPr>
          <w:rFonts w:cs="Times New Roman"/>
          <w:b/>
          <w:szCs w:val="24"/>
        </w:rPr>
        <w:t>“</w:t>
      </w:r>
      <w:r w:rsidR="00747ED9" w:rsidRPr="00747ED9">
        <w:rPr>
          <w:rFonts w:cs="Times New Roman"/>
          <w:b/>
          <w:szCs w:val="24"/>
        </w:rPr>
        <w:t>Tiyofen İçeren Porfirin Moleküllerinin Sentezi ve Elektrokimyasal Polimerizasyonu</w:t>
      </w:r>
      <w:r w:rsidRPr="00747ED9">
        <w:rPr>
          <w:rFonts w:cs="Times New Roman"/>
          <w:b/>
          <w:szCs w:val="24"/>
        </w:rPr>
        <w:t xml:space="preserve">” </w:t>
      </w:r>
      <w:r w:rsidRPr="00AA102F">
        <w:rPr>
          <w:rFonts w:cs="Times New Roman"/>
          <w:szCs w:val="24"/>
        </w:rPr>
        <w:t>başlıklı bu tezin</w:t>
      </w:r>
      <w:r>
        <w:rPr>
          <w:rFonts w:cs="Times New Roman"/>
          <w:szCs w:val="24"/>
        </w:rPr>
        <w:t>;</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Kendi çalışmam olduğunu, </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Sunduğum tüm sonuç, doküman, bilgi ve belgeleri bizzat ve bu tez çalışması kapsamında elde ettiğimi, </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Bu tez çalışmasıyla elde edilmeyen bütün bilgi ve yorumlara atıf yaptığımı ve bunları kaynaklar listesinde usulüne uygun olarak verdiğimi, </w:t>
      </w:r>
    </w:p>
    <w:p w:rsidR="00230532" w:rsidRDefault="00230532" w:rsidP="00230532">
      <w:pPr>
        <w:pStyle w:val="ListeParagraf"/>
        <w:numPr>
          <w:ilvl w:val="0"/>
          <w:numId w:val="1"/>
        </w:numPr>
        <w:ind w:left="993"/>
        <w:rPr>
          <w:rFonts w:cs="Times New Roman"/>
          <w:szCs w:val="24"/>
        </w:rPr>
      </w:pPr>
      <w:r>
        <w:rPr>
          <w:rFonts w:cs="Times New Roman"/>
          <w:szCs w:val="24"/>
        </w:rPr>
        <w:t>Kullandığım verilerde değişiklik yapmadığımı,</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Tez çalışması ve yazımı sırasında patent ve telif haklarını ihlal edici bir davranışımın olmadığını, </w:t>
      </w:r>
    </w:p>
    <w:p w:rsidR="00230532" w:rsidRDefault="00230532" w:rsidP="00230532">
      <w:pPr>
        <w:pStyle w:val="ListeParagraf"/>
        <w:numPr>
          <w:ilvl w:val="0"/>
          <w:numId w:val="1"/>
        </w:numPr>
        <w:ind w:left="993"/>
        <w:rPr>
          <w:rFonts w:cs="Times New Roman"/>
          <w:szCs w:val="24"/>
        </w:rPr>
      </w:pPr>
      <w:r w:rsidRPr="00BC6800">
        <w:rPr>
          <w:rFonts w:cs="Times New Roman"/>
          <w:szCs w:val="24"/>
        </w:rPr>
        <w:t xml:space="preserve">Bu tezin herhangi bir bölümünü bu üniversite veya diğer bir üniversitede başka bir tez çalışması içinde sunmadığımı, </w:t>
      </w:r>
    </w:p>
    <w:p w:rsidR="00230532" w:rsidRDefault="00230532" w:rsidP="00230532">
      <w:pPr>
        <w:pStyle w:val="ListeParagraf"/>
        <w:numPr>
          <w:ilvl w:val="0"/>
          <w:numId w:val="1"/>
        </w:numPr>
        <w:ind w:left="993"/>
        <w:rPr>
          <w:rFonts w:cs="Times New Roman"/>
          <w:szCs w:val="24"/>
        </w:rPr>
      </w:pPr>
      <w:r w:rsidRPr="00BC6800">
        <w:rPr>
          <w:rFonts w:cs="Times New Roman"/>
          <w:szCs w:val="24"/>
        </w:rPr>
        <w:t>Bu tezin planlanmasından yazımına kadar bütün safhalarda bilimsel etik kurallarına uygun olarak davrandığımı</w:t>
      </w:r>
      <w:r>
        <w:rPr>
          <w:rFonts w:cs="Times New Roman"/>
          <w:szCs w:val="24"/>
        </w:rPr>
        <w:t>,</w:t>
      </w:r>
    </w:p>
    <w:p w:rsidR="00230532" w:rsidRPr="00BC6800" w:rsidRDefault="00230532" w:rsidP="00230532">
      <w:pPr>
        <w:rPr>
          <w:rFonts w:cs="Times New Roman"/>
          <w:szCs w:val="24"/>
        </w:rPr>
      </w:pPr>
      <w:r>
        <w:rPr>
          <w:rFonts w:cs="Times New Roman"/>
          <w:szCs w:val="24"/>
        </w:rPr>
        <w:t xml:space="preserve">bildirir, </w:t>
      </w:r>
      <w:r w:rsidRPr="00BC6800">
        <w:rPr>
          <w:rFonts w:cs="Times New Roman"/>
          <w:szCs w:val="24"/>
        </w:rPr>
        <w:t>aksinin ortaya çıkması durumunda her türlü yasal sonucu kabul edeceğimi beyan ederim.</w:t>
      </w:r>
    </w:p>
    <w:p w:rsidR="00230532" w:rsidRDefault="00230532" w:rsidP="00230532">
      <w:pPr>
        <w:rPr>
          <w:rFonts w:cs="Times New Roman"/>
          <w:szCs w:val="24"/>
        </w:rPr>
      </w:pPr>
    </w:p>
    <w:p w:rsidR="00230532" w:rsidRDefault="00230532" w:rsidP="00230532">
      <w:pPr>
        <w:rPr>
          <w:rFonts w:cs="Times New Roman"/>
          <w:szCs w:val="24"/>
        </w:rPr>
      </w:pPr>
    </w:p>
    <w:p w:rsidR="00230532" w:rsidRDefault="00230532" w:rsidP="00230532">
      <w:pPr>
        <w:rPr>
          <w:rFonts w:cs="Times New Roman"/>
          <w:szCs w:val="24"/>
        </w:rPr>
      </w:pPr>
    </w:p>
    <w:p w:rsidR="00230532" w:rsidRPr="00AA102F" w:rsidRDefault="00230532" w:rsidP="00230532">
      <w:pPr>
        <w:rPr>
          <w:rFonts w:cs="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741"/>
        <w:gridCol w:w="743"/>
        <w:gridCol w:w="743"/>
        <w:gridCol w:w="743"/>
        <w:gridCol w:w="744"/>
        <w:gridCol w:w="4332"/>
      </w:tblGrid>
      <w:tr w:rsidR="00230532" w:rsidRPr="00865FA1" w:rsidTr="00097DE0">
        <w:tc>
          <w:tcPr>
            <w:tcW w:w="760" w:type="dxa"/>
            <w:vAlign w:val="center"/>
          </w:tcPr>
          <w:p w:rsidR="00230532" w:rsidRPr="00865FA1" w:rsidRDefault="00230532" w:rsidP="00097DE0">
            <w:pPr>
              <w:jc w:val="center"/>
              <w:rPr>
                <w:rFonts w:cs="Times New Roman"/>
                <w:szCs w:val="24"/>
              </w:rPr>
            </w:pPr>
          </w:p>
        </w:tc>
        <w:tc>
          <w:tcPr>
            <w:tcW w:w="760"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2" w:type="dxa"/>
            <w:vAlign w:val="center"/>
          </w:tcPr>
          <w:p w:rsidR="00230532" w:rsidRPr="00865FA1" w:rsidRDefault="00230532" w:rsidP="00097DE0">
            <w:pPr>
              <w:jc w:val="center"/>
              <w:rPr>
                <w:rFonts w:cs="Times New Roman"/>
                <w:szCs w:val="24"/>
              </w:rPr>
            </w:pPr>
          </w:p>
        </w:tc>
        <w:tc>
          <w:tcPr>
            <w:tcW w:w="4438" w:type="dxa"/>
            <w:vAlign w:val="center"/>
          </w:tcPr>
          <w:p w:rsidR="00230532" w:rsidRPr="00865FA1" w:rsidRDefault="00230532" w:rsidP="00097DE0">
            <w:pPr>
              <w:jc w:val="center"/>
              <w:rPr>
                <w:rFonts w:cs="Times New Roman"/>
                <w:szCs w:val="24"/>
              </w:rPr>
            </w:pPr>
            <w:r w:rsidRPr="00865FA1">
              <w:rPr>
                <w:rFonts w:cs="Times New Roman"/>
                <w:szCs w:val="24"/>
              </w:rPr>
              <w:t>.... / .... / 20..</w:t>
            </w:r>
          </w:p>
        </w:tc>
      </w:tr>
      <w:tr w:rsidR="00230532" w:rsidRPr="00865FA1" w:rsidTr="00097DE0">
        <w:tc>
          <w:tcPr>
            <w:tcW w:w="760" w:type="dxa"/>
            <w:vAlign w:val="center"/>
          </w:tcPr>
          <w:p w:rsidR="00230532" w:rsidRPr="00865FA1" w:rsidRDefault="00230532" w:rsidP="00097DE0">
            <w:pPr>
              <w:jc w:val="center"/>
              <w:rPr>
                <w:rFonts w:cs="Times New Roman"/>
                <w:szCs w:val="24"/>
              </w:rPr>
            </w:pPr>
          </w:p>
        </w:tc>
        <w:tc>
          <w:tcPr>
            <w:tcW w:w="760"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2" w:type="dxa"/>
            <w:vAlign w:val="center"/>
          </w:tcPr>
          <w:p w:rsidR="00230532" w:rsidRPr="00865FA1" w:rsidRDefault="00230532" w:rsidP="00097DE0">
            <w:pPr>
              <w:jc w:val="center"/>
              <w:rPr>
                <w:rFonts w:cs="Times New Roman"/>
                <w:szCs w:val="24"/>
              </w:rPr>
            </w:pPr>
          </w:p>
        </w:tc>
        <w:tc>
          <w:tcPr>
            <w:tcW w:w="4438" w:type="dxa"/>
            <w:vAlign w:val="center"/>
          </w:tcPr>
          <w:p w:rsidR="00230532" w:rsidRPr="00865FA1" w:rsidRDefault="00230532" w:rsidP="00097DE0">
            <w:pPr>
              <w:jc w:val="center"/>
              <w:rPr>
                <w:rFonts w:cs="Times New Roman"/>
                <w:szCs w:val="24"/>
              </w:rPr>
            </w:pPr>
            <w:r w:rsidRPr="00865FA1">
              <w:rPr>
                <w:rFonts w:cs="Times New Roman"/>
                <w:szCs w:val="24"/>
              </w:rPr>
              <w:t>(İmza)</w:t>
            </w:r>
          </w:p>
        </w:tc>
      </w:tr>
      <w:tr w:rsidR="00230532" w:rsidRPr="00865FA1" w:rsidTr="00097DE0">
        <w:tc>
          <w:tcPr>
            <w:tcW w:w="760" w:type="dxa"/>
            <w:vAlign w:val="center"/>
          </w:tcPr>
          <w:p w:rsidR="00230532" w:rsidRPr="00865FA1" w:rsidRDefault="00230532" w:rsidP="00097DE0">
            <w:pPr>
              <w:jc w:val="center"/>
              <w:rPr>
                <w:rFonts w:cs="Times New Roman"/>
                <w:szCs w:val="24"/>
              </w:rPr>
            </w:pPr>
          </w:p>
        </w:tc>
        <w:tc>
          <w:tcPr>
            <w:tcW w:w="760"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1" w:type="dxa"/>
            <w:vAlign w:val="center"/>
          </w:tcPr>
          <w:p w:rsidR="00230532" w:rsidRPr="00865FA1" w:rsidRDefault="00230532" w:rsidP="00097DE0">
            <w:pPr>
              <w:jc w:val="center"/>
              <w:rPr>
                <w:rFonts w:cs="Times New Roman"/>
                <w:szCs w:val="24"/>
              </w:rPr>
            </w:pPr>
          </w:p>
        </w:tc>
        <w:tc>
          <w:tcPr>
            <w:tcW w:w="762" w:type="dxa"/>
            <w:vAlign w:val="center"/>
          </w:tcPr>
          <w:p w:rsidR="00230532" w:rsidRPr="00865FA1" w:rsidRDefault="00230532" w:rsidP="00097DE0">
            <w:pPr>
              <w:jc w:val="center"/>
              <w:rPr>
                <w:rFonts w:cs="Times New Roman"/>
                <w:szCs w:val="24"/>
              </w:rPr>
            </w:pPr>
          </w:p>
        </w:tc>
        <w:tc>
          <w:tcPr>
            <w:tcW w:w="4438" w:type="dxa"/>
            <w:vAlign w:val="center"/>
          </w:tcPr>
          <w:p w:rsidR="00230532" w:rsidRPr="00865FA1" w:rsidRDefault="00230532" w:rsidP="00097DE0">
            <w:pPr>
              <w:jc w:val="center"/>
              <w:rPr>
                <w:rFonts w:cs="Times New Roman"/>
                <w:szCs w:val="24"/>
              </w:rPr>
            </w:pPr>
            <w:r w:rsidRPr="00865FA1">
              <w:rPr>
                <w:rFonts w:cs="Times New Roman"/>
                <w:szCs w:val="24"/>
              </w:rPr>
              <w:t>Öğrencinin Adı SOYADI</w:t>
            </w:r>
          </w:p>
        </w:tc>
      </w:tr>
    </w:tbl>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230532" w:rsidRDefault="00230532" w:rsidP="00865FA1">
      <w:pPr>
        <w:jc w:val="center"/>
        <w:rPr>
          <w:rFonts w:cs="Times New Roman"/>
          <w:szCs w:val="24"/>
        </w:rPr>
      </w:pPr>
    </w:p>
    <w:p w:rsidR="00230532" w:rsidRPr="00EB0C2F" w:rsidRDefault="00230532" w:rsidP="00865FA1">
      <w:pPr>
        <w:jc w:val="center"/>
        <w:rPr>
          <w:rFonts w:cs="Times New Roman"/>
          <w:szCs w:val="26"/>
        </w:rPr>
        <w:sectPr w:rsidR="00230532" w:rsidRPr="00EB0C2F" w:rsidSect="00E8710A">
          <w:footerReference w:type="first" r:id="rId12"/>
          <w:pgSz w:w="11906" w:h="16838"/>
          <w:pgMar w:top="1418" w:right="1418" w:bottom="1418" w:left="1701" w:header="708" w:footer="708" w:gutter="0"/>
          <w:pgNumType w:fmt="lowerRoman" w:start="1"/>
          <w:cols w:space="708"/>
          <w:titlePg/>
          <w:docGrid w:linePitch="360"/>
        </w:sectPr>
      </w:pPr>
    </w:p>
    <w:bookmarkStart w:id="10" w:name="_Toc442366777"/>
    <w:p w:rsidR="0056457F" w:rsidRDefault="006A4921" w:rsidP="004218B0">
      <w:pPr>
        <w:pStyle w:val="Balk1"/>
      </w:pPr>
      <w:r>
        <w:rPr>
          <w:noProof/>
          <w:lang w:eastAsia="tr-TR"/>
        </w:rPr>
        <w:lastRenderedPageBreak/>
        <mc:AlternateContent>
          <mc:Choice Requires="wpg">
            <w:drawing>
              <wp:anchor distT="0" distB="0" distL="114300" distR="114300" simplePos="0" relativeHeight="251913216" behindDoc="0" locked="0" layoutInCell="1" allowOverlap="1" wp14:anchorId="753B79F6" wp14:editId="05C2B5A7">
                <wp:simplePos x="0" y="0"/>
                <wp:positionH relativeFrom="column">
                  <wp:posOffset>-1059353</wp:posOffset>
                </wp:positionH>
                <wp:positionV relativeFrom="paragraph">
                  <wp:posOffset>-928139</wp:posOffset>
                </wp:positionV>
                <wp:extent cx="6975764" cy="7759694"/>
                <wp:effectExtent l="57150" t="0" r="73025" b="89535"/>
                <wp:wrapNone/>
                <wp:docPr id="40" name="Grup 40"/>
                <wp:cNvGraphicFramePr/>
                <a:graphic xmlns:a="http://schemas.openxmlformats.org/drawingml/2006/main">
                  <a:graphicData uri="http://schemas.microsoft.com/office/word/2010/wordprocessingGroup">
                    <wpg:wgp>
                      <wpg:cNvGrpSpPr/>
                      <wpg:grpSpPr>
                        <a:xfrm>
                          <a:off x="0" y="0"/>
                          <a:ext cx="6975764" cy="7759694"/>
                          <a:chOff x="-50887" y="0"/>
                          <a:chExt cx="6405408" cy="7759694"/>
                        </a:xfrm>
                      </wpg:grpSpPr>
                      <wpg:grpSp>
                        <wpg:cNvPr id="342" name="Grup 342"/>
                        <wpg:cNvGrpSpPr/>
                        <wpg:grpSpPr>
                          <a:xfrm>
                            <a:off x="-50887" y="0"/>
                            <a:ext cx="6128368" cy="5261260"/>
                            <a:chOff x="-649601" y="-174172"/>
                            <a:chExt cx="6128368" cy="5261260"/>
                          </a:xfrm>
                        </wpg:grpSpPr>
                        <wps:wsp>
                          <wps:cNvPr id="4" name="Metin Kutusu 4"/>
                          <wps:cNvSpPr txBox="1"/>
                          <wps:spPr>
                            <a:xfrm>
                              <a:off x="-598714" y="-174172"/>
                              <a:ext cx="24098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8B0" w:rsidRPr="00B7513C" w:rsidRDefault="004218B0" w:rsidP="0056457F">
                                <w:pPr>
                                  <w:rPr>
                                    <w:rFonts w:cs="Times New Roman"/>
                                    <w:b/>
                                  </w:rPr>
                                </w:pPr>
                                <w:r w:rsidRPr="00B7513C">
                                  <w:rPr>
                                    <w:rFonts w:cs="Times New Roman"/>
                                    <w:b/>
                                  </w:rPr>
                                  <w:t>Ek-</w:t>
                                </w:r>
                                <w:r>
                                  <w:rPr>
                                    <w:rFonts w:cs="Times New Roman"/>
                                    <w:b/>
                                  </w:rPr>
                                  <w:t>5</w:t>
                                </w:r>
                                <w:r w:rsidRPr="00B7513C">
                                  <w:rPr>
                                    <w:rFonts w:cs="Times New Roman"/>
                                    <w:b/>
                                  </w:rPr>
                                  <w:t xml:space="preserve"> </w:t>
                                </w:r>
                                <w:r>
                                  <w:rPr>
                                    <w:rFonts w:cs="Times New Roman"/>
                                    <w:b/>
                                  </w:rPr>
                                  <w:t>Önsöz ve/veya Teşekkür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Metin Kutusu 314"/>
                          <wps:cNvSpPr txBox="1"/>
                          <wps:spPr>
                            <a:xfrm>
                              <a:off x="1968747" y="4782288"/>
                              <a:ext cx="1104900"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E802BC">
                                <w:r>
                                  <w:t>2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Düz Ok Bağlayıcısı 316"/>
                          <wps:cNvCnPr/>
                          <wps:spPr>
                            <a:xfrm flipH="1">
                              <a:off x="978785" y="4886581"/>
                              <a:ext cx="98966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5" name="Metin Kutusu 325"/>
                          <wps:cNvSpPr txBox="1"/>
                          <wps:spPr>
                            <a:xfrm>
                              <a:off x="2647784" y="1447137"/>
                              <a:ext cx="2830983"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9A484D">
                                <w:r>
                                  <w:t>12 Punto 1,5 satır aralığı ile 1 satır boşluk</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Sağ Ayraç 326"/>
                          <wps:cNvSpPr/>
                          <wps:spPr>
                            <a:xfrm>
                              <a:off x="2504661" y="1343770"/>
                              <a:ext cx="45719" cy="48280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Metin Kutusu 331"/>
                          <wps:cNvSpPr txBox="1"/>
                          <wps:spPr>
                            <a:xfrm>
                              <a:off x="-649601" y="2758241"/>
                              <a:ext cx="935020" cy="15771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E802BC" w:rsidP="009A484D">
                                <w:r>
                                  <w:t xml:space="preserve">TEŞEKKÜR metni </w:t>
                                </w:r>
                                <w:r w:rsidR="004218B0">
                                  <w:t xml:space="preserve">12 </w:t>
                                </w:r>
                                <w:r>
                                  <w:t>p</w:t>
                                </w:r>
                                <w:r w:rsidR="004218B0">
                                  <w:t>unto</w:t>
                                </w:r>
                                <w:r>
                                  <w:t xml:space="preserve"> ve</w:t>
                                </w:r>
                                <w:r w:rsidR="004218B0">
                                  <w:t xml:space="preserve"> </w:t>
                                </w:r>
                                <w:r>
                                  <w:t>1,5</w:t>
                                </w:r>
                                <w:r w:rsidR="004218B0">
                                  <w:t xml:space="preserve"> satır aralığ</w:t>
                                </w:r>
                                <w:r>
                                  <w:t>ı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Sağ Ayraç 332"/>
                          <wps:cNvSpPr/>
                          <wps:spPr>
                            <a:xfrm>
                              <a:off x="2480807" y="2449002"/>
                              <a:ext cx="45085" cy="3359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Metin Kutusu 32"/>
                        <wps:cNvSpPr txBox="1"/>
                        <wps:spPr>
                          <a:xfrm>
                            <a:off x="995121" y="6432544"/>
                            <a:ext cx="5359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Default="004218B0" w:rsidP="006A4921">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r w:rsidRPr="006A4921">
                                <w:rPr>
                                  <w:b/>
                                </w:rPr>
                                <w:t>ÖNSÖZ ve/veya TEŞEKKÜR sayfası bir sayfayı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ağ Ayraç 36"/>
                        <wps:cNvSpPr/>
                        <wps:spPr>
                          <a:xfrm rot="16200000">
                            <a:off x="3497021" y="3581394"/>
                            <a:ext cx="349250" cy="53562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B79F6" id="Grup 40" o:spid="_x0000_s1090" style="position:absolute;left:0;text-align:left;margin-left:-83.4pt;margin-top:-73.1pt;width:549.25pt;height:611pt;z-index:251913216;mso-width-relative:margin;mso-height-relative:margin" coordorigin="-508" coordsize="64054,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">
                <v:group id="Grup 342" o:spid="_x0000_s1091" style="position:absolute;left:-508;width:61282;height:52612" coordorigin="-6496,-1741" coordsize="61283,5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Metin Kutusu 4" o:spid="_x0000_s1092" type="#_x0000_t202" style="position:absolute;left:-5987;top:-1741;width:24098;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4218B0" w:rsidRPr="00B7513C" w:rsidRDefault="004218B0" w:rsidP="0056457F">
                          <w:pPr>
                            <w:rPr>
                              <w:rFonts w:cs="Times New Roman"/>
                              <w:b/>
                            </w:rPr>
                          </w:pPr>
                          <w:r w:rsidRPr="00B7513C">
                            <w:rPr>
                              <w:rFonts w:cs="Times New Roman"/>
                              <w:b/>
                            </w:rPr>
                            <w:t>Ek-</w:t>
                          </w:r>
                          <w:r>
                            <w:rPr>
                              <w:rFonts w:cs="Times New Roman"/>
                              <w:b/>
                            </w:rPr>
                            <w:t>5</w:t>
                          </w:r>
                          <w:r w:rsidRPr="00B7513C">
                            <w:rPr>
                              <w:rFonts w:cs="Times New Roman"/>
                              <w:b/>
                            </w:rPr>
                            <w:t xml:space="preserve"> </w:t>
                          </w:r>
                          <w:r>
                            <w:rPr>
                              <w:rFonts w:cs="Times New Roman"/>
                              <w:b/>
                            </w:rPr>
                            <w:t>Önsöz ve/veya Teşekkür</w:t>
                          </w:r>
                        </w:p>
                      </w:txbxContent>
                    </v:textbox>
                  </v:shape>
                  <v:shape id="Metin Kutusu 314" o:spid="_x0000_s1093" type="#_x0000_t202" style="position:absolute;left:19687;top:47822;width:11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E802BC">
                          <w:r>
                            <w:t>2 satır boşluk</w:t>
                          </w:r>
                        </w:p>
                      </w:txbxContent>
                    </v:textbox>
                  </v:shape>
                  <v:shape id="Düz Ok Bağlayıcısı 316" o:spid="_x0000_s1094" type="#_x0000_t32" style="position:absolute;left:9787;top:48865;width:98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" strokecolor="#4f81bd [3204]" strokeweight="2pt">
                    <v:stroke endarrow="open"/>
                    <v:shadow on="t" color="black" opacity="24903f" origin=",.5" offset="0,.55556mm"/>
                  </v:shape>
                  <v:shape id="Metin Kutusu 325" o:spid="_x0000_s1095" type="#_x0000_t202" style="position:absolute;left:26477;top:14471;width:283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9A484D">
                          <w:r>
                            <w:t>12 Punto 1,5 satır aralığı ile 1 satır boşluk</w:t>
                          </w:r>
                          <w:r>
                            <w:tab/>
                          </w:r>
                        </w:p>
                      </w:txbxContent>
                    </v:textbox>
                  </v:shape>
                  <v:shape id="Sağ Ayraç 326" o:spid="_x0000_s1096" type="#_x0000_t88" style="position:absolute;left:25046;top:13437;width:457;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" adj="170" strokecolor="#4579b8 [3044]"/>
                  <v:shape id="Metin Kutusu 331" o:spid="_x0000_s1097" type="#_x0000_t202" style="position:absolute;left:-6496;top:27582;width:9350;height:1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E802BC" w:rsidP="009A484D">
                          <w:r>
                            <w:t xml:space="preserve">TEŞEKKÜR metni </w:t>
                          </w:r>
                          <w:r w:rsidR="004218B0">
                            <w:t xml:space="preserve">12 </w:t>
                          </w:r>
                          <w:r>
                            <w:t>p</w:t>
                          </w:r>
                          <w:r w:rsidR="004218B0">
                            <w:t>unto</w:t>
                          </w:r>
                          <w:r>
                            <w:t xml:space="preserve"> ve</w:t>
                          </w:r>
                          <w:r w:rsidR="004218B0">
                            <w:t xml:space="preserve"> </w:t>
                          </w:r>
                          <w:r>
                            <w:t>1,5</w:t>
                          </w:r>
                          <w:r w:rsidR="004218B0">
                            <w:t xml:space="preserve"> satır aralığ</w:t>
                          </w:r>
                          <w:r>
                            <w:t>ı ile yazılmalıdır</w:t>
                          </w:r>
                        </w:p>
                      </w:txbxContent>
                    </v:textbox>
                  </v:shape>
                  <v:shape id="Sağ Ayraç 332" o:spid="_x0000_s1098" type="#_x0000_t88" style="position:absolute;left:24808;top:24490;width:450;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" adj="242" strokecolor="black [3040]"/>
                </v:group>
                <v:shape id="Metin Kutusu 32" o:spid="_x0000_s1099" type="#_x0000_t202" style="position:absolute;left:9951;top:64325;width:5359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6A4921">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r w:rsidRPr="006A4921">
                          <w:rPr>
                            <w:b/>
                          </w:rPr>
                          <w:t>ÖNSÖZ ve/veya TEŞEKKÜR sayfası bir sayfayı geçmemelidir.</w:t>
                        </w:r>
                      </w:p>
                    </w:txbxContent>
                  </v:textbox>
                </v:shape>
                <v:shape id="Sağ Ayraç 36" o:spid="_x0000_s1100" type="#_x0000_t88" style="position:absolute;left:34969;top:35814;width:3493;height:535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" adj="117" strokecolor="#4f81bd [3204]" strokeweight="2pt">
                  <v:shadow on="t" color="black" opacity="24903f" origin=",.5" offset="0,.55556mm"/>
                </v:shape>
              </v:group>
            </w:pict>
          </mc:Fallback>
        </mc:AlternateContent>
      </w:r>
      <w:r w:rsidR="001E3E46">
        <w:t>ÖNS</w:t>
      </w:r>
      <w:r w:rsidR="0056457F" w:rsidRPr="0056457F">
        <w:t>ÖZ</w:t>
      </w:r>
      <w:r w:rsidR="0056457F">
        <w:t xml:space="preserve"> </w:t>
      </w:r>
      <w:r w:rsidR="00164722">
        <w:t>ve/</w:t>
      </w:r>
      <w:r w:rsidR="0056457F">
        <w:t>veya TEŞEKKÜR</w:t>
      </w:r>
      <w:bookmarkEnd w:id="10"/>
    </w:p>
    <w:p w:rsidR="004218B0" w:rsidRPr="00E802BC" w:rsidRDefault="004218B0" w:rsidP="004218B0">
      <w:pPr>
        <w:rPr>
          <w:rFonts w:cs="Times New Roman"/>
        </w:rPr>
      </w:pPr>
    </w:p>
    <w:p w:rsidR="004218B0" w:rsidRPr="00E802BC" w:rsidRDefault="004218B0" w:rsidP="00E802BC">
      <w:pPr>
        <w:ind w:firstLine="709"/>
        <w:rPr>
          <w:rFonts w:cs="Times New Roman"/>
        </w:rPr>
      </w:pPr>
      <w:r w:rsidRPr="00E802BC">
        <w:rPr>
          <w:rFonts w:cs="Times New Roman"/>
        </w:rPr>
        <w:t>Bu araştırma için beni yönlendiren, karşılaştığım zorlukları bilgi ve tecrübesi ile aşmamda yardımcı</w:t>
      </w:r>
      <w:r w:rsidR="00E802BC">
        <w:rPr>
          <w:rFonts w:cs="Times New Roman"/>
        </w:rPr>
        <w:t xml:space="preserve"> olan değerli Danışman Hocam</w:t>
      </w:r>
      <w:r w:rsidRPr="00E802BC">
        <w:rPr>
          <w:rFonts w:cs="Times New Roman"/>
        </w:rPr>
        <w:t xml:space="preserve"> </w:t>
      </w:r>
      <w:r w:rsidR="00E802BC">
        <w:rPr>
          <w:rFonts w:cs="Times New Roman"/>
        </w:rPr>
        <w:t>Unvan Adı Soyadı’ya</w:t>
      </w:r>
      <w:r w:rsidRPr="00E802BC">
        <w:rPr>
          <w:rFonts w:cs="Times New Roman"/>
        </w:rPr>
        <w:t xml:space="preserve"> teşekkürlerimi sunarım. Deneylerimi yapmam için laboratuvarlarını bana açan ve araştırmalarımda hiçbir yardımı esirgemeyen değerli hocalarım </w:t>
      </w:r>
      <w:r w:rsidR="00E802BC">
        <w:rPr>
          <w:rFonts w:cs="Times New Roman"/>
        </w:rPr>
        <w:t xml:space="preserve">….. na </w:t>
      </w:r>
      <w:r w:rsidRPr="00E802BC">
        <w:rPr>
          <w:rFonts w:cs="Times New Roman"/>
        </w:rPr>
        <w:t>teşekkür ederim.</w:t>
      </w:r>
    </w:p>
    <w:p w:rsidR="00E802BC" w:rsidRDefault="00E802BC" w:rsidP="004218B0">
      <w:pPr>
        <w:ind w:firstLine="708"/>
        <w:rPr>
          <w:rFonts w:cs="Times New Roman"/>
        </w:rPr>
      </w:pPr>
      <w:r>
        <w:rPr>
          <w:rFonts w:cs="Times New Roman"/>
        </w:rPr>
        <w:t>Spektroskopik ve elektrokimyasal analizler için ….’ya teşekkür ederim.</w:t>
      </w:r>
    </w:p>
    <w:p w:rsidR="004218B0" w:rsidRPr="00E802BC" w:rsidRDefault="004218B0" w:rsidP="004218B0">
      <w:pPr>
        <w:ind w:firstLine="708"/>
        <w:rPr>
          <w:rFonts w:cs="Times New Roman"/>
        </w:rPr>
      </w:pPr>
      <w:r w:rsidRPr="00E802BC">
        <w:rPr>
          <w:rFonts w:cs="Times New Roman"/>
        </w:rPr>
        <w:t xml:space="preserve">Araştırmalarım sırasında yardımlarını gördüğüm </w:t>
      </w:r>
      <w:r w:rsidR="00E802BC">
        <w:rPr>
          <w:rFonts w:cs="Times New Roman"/>
        </w:rPr>
        <w:t>laboratuvar arkadaşlarım …’ya</w:t>
      </w:r>
      <w:r w:rsidRPr="00E802BC">
        <w:rPr>
          <w:rFonts w:cs="Times New Roman"/>
        </w:rPr>
        <w:t xml:space="preserve"> teşekkür ederim.</w:t>
      </w:r>
    </w:p>
    <w:p w:rsidR="004218B0" w:rsidRPr="00E802BC" w:rsidRDefault="00E802BC" w:rsidP="004218B0">
      <w:pPr>
        <w:ind w:firstLine="708"/>
        <w:rPr>
          <w:rFonts w:cs="Times New Roman"/>
        </w:rPr>
      </w:pPr>
      <w:r>
        <w:rPr>
          <w:rFonts w:cs="Times New Roman"/>
        </w:rPr>
        <w:t>2016-YL-xx</w:t>
      </w:r>
      <w:r w:rsidR="004218B0" w:rsidRPr="00E802BC">
        <w:rPr>
          <w:rFonts w:cs="Times New Roman"/>
        </w:rPr>
        <w:t xml:space="preserve"> No`lu Proje ile tezimi maddi olarak destekleyen </w:t>
      </w:r>
      <w:r>
        <w:rPr>
          <w:rFonts w:cs="Times New Roman"/>
        </w:rPr>
        <w:t>Mehmet Akif Ersoy Üniversitesi</w:t>
      </w:r>
      <w:r w:rsidR="004218B0" w:rsidRPr="00E802BC">
        <w:rPr>
          <w:rFonts w:cs="Times New Roman"/>
        </w:rPr>
        <w:t xml:space="preserve"> Bilimsel Araştırma Projeleri </w:t>
      </w:r>
      <w:r w:rsidR="008955D5">
        <w:rPr>
          <w:rFonts w:cs="Times New Roman"/>
        </w:rPr>
        <w:t>Koordinatörlüğü’ne</w:t>
      </w:r>
      <w:r w:rsidR="004218B0" w:rsidRPr="00E802BC">
        <w:rPr>
          <w:rFonts w:cs="Times New Roman"/>
        </w:rPr>
        <w:t xml:space="preserve"> teşekkür ederim. </w:t>
      </w:r>
    </w:p>
    <w:p w:rsidR="004218B0" w:rsidRPr="00E802BC" w:rsidRDefault="004218B0" w:rsidP="004218B0">
      <w:pPr>
        <w:ind w:firstLine="708"/>
        <w:rPr>
          <w:rFonts w:cs="Times New Roman"/>
        </w:rPr>
      </w:pPr>
      <w:r w:rsidRPr="00E802BC">
        <w:rPr>
          <w:rFonts w:cs="Times New Roman"/>
        </w:rPr>
        <w:t>Eğitim hayatımın her aşamasında beni her anlamda destekleyen aileme sonsuz sevgi ve saygılarımı sunarım.</w:t>
      </w:r>
    </w:p>
    <w:p w:rsidR="001E3E46" w:rsidRDefault="001E3E46" w:rsidP="001E3E46">
      <w:pPr>
        <w:pStyle w:val="AralkYok"/>
      </w:pPr>
    </w:p>
    <w:p w:rsidR="001E3E46" w:rsidRDefault="001E3E46" w:rsidP="001E3E46">
      <w:pPr>
        <w:pStyle w:val="AralkYok"/>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402"/>
      </w:tblGrid>
      <w:tr w:rsidR="00A33411" w:rsidTr="00A33411">
        <w:tc>
          <w:tcPr>
            <w:tcW w:w="4463" w:type="dxa"/>
          </w:tcPr>
          <w:p w:rsidR="00A33411" w:rsidRPr="00A33411" w:rsidRDefault="009D48CF" w:rsidP="009D48CF">
            <w:pPr>
              <w:jc w:val="left"/>
              <w:rPr>
                <w:b/>
              </w:rPr>
            </w:pPr>
            <w:r>
              <w:rPr>
                <w:b/>
              </w:rPr>
              <w:t>Ay</w:t>
            </w:r>
            <w:r w:rsidR="00A33411" w:rsidRPr="00A33411">
              <w:rPr>
                <w:b/>
              </w:rPr>
              <w:t>,</w:t>
            </w:r>
            <w:r w:rsidR="00951CDC">
              <w:rPr>
                <w:b/>
              </w:rPr>
              <w:t xml:space="preserve"> </w:t>
            </w:r>
            <w:r>
              <w:rPr>
                <w:b/>
              </w:rPr>
              <w:t>Yıl</w:t>
            </w:r>
          </w:p>
        </w:tc>
        <w:tc>
          <w:tcPr>
            <w:tcW w:w="4464" w:type="dxa"/>
          </w:tcPr>
          <w:p w:rsidR="00A33411" w:rsidRPr="00A33411" w:rsidRDefault="00A33411" w:rsidP="00A33411">
            <w:pPr>
              <w:jc w:val="right"/>
              <w:rPr>
                <w:b/>
              </w:rPr>
            </w:pPr>
            <w:r w:rsidRPr="00A33411">
              <w:rPr>
                <w:b/>
              </w:rPr>
              <w:t>Öğrencinin Adı Soyadı</w:t>
            </w:r>
          </w:p>
        </w:tc>
      </w:tr>
    </w:tbl>
    <w:p w:rsidR="00865FA1" w:rsidRDefault="00865FA1" w:rsidP="00865FA1">
      <w:pPr>
        <w:jc w:val="center"/>
        <w:rPr>
          <w:rFonts w:cs="Times New Roman"/>
          <w:szCs w:val="26"/>
        </w:rPr>
      </w:pPr>
    </w:p>
    <w:p w:rsidR="00F47E12" w:rsidRDefault="00F47E12" w:rsidP="00865FA1">
      <w:pPr>
        <w:jc w:val="center"/>
        <w:rPr>
          <w:rFonts w:cs="Times New Roman"/>
          <w:szCs w:val="26"/>
        </w:rPr>
        <w:sectPr w:rsidR="00F47E12" w:rsidSect="00E8710A">
          <w:footerReference w:type="default" r:id="rId13"/>
          <w:footerReference w:type="first" r:id="rId14"/>
          <w:pgSz w:w="11906" w:h="16838"/>
          <w:pgMar w:top="1418" w:right="1418" w:bottom="1418" w:left="1701" w:header="708" w:footer="708" w:gutter="0"/>
          <w:pgNumType w:fmt="lowerRoman" w:start="1"/>
          <w:cols w:space="708"/>
          <w:docGrid w:linePitch="360"/>
        </w:sectPr>
      </w:pPr>
    </w:p>
    <w:bookmarkStart w:id="11" w:name="_Toc442366778"/>
    <w:p w:rsidR="0056457F" w:rsidRDefault="00A43F2B" w:rsidP="00F47E12">
      <w:pPr>
        <w:pStyle w:val="Balk1"/>
      </w:pPr>
      <w:r>
        <w:rPr>
          <w:noProof/>
          <w:lang w:eastAsia="tr-TR"/>
        </w:rPr>
        <w:lastRenderedPageBreak/>
        <mc:AlternateContent>
          <mc:Choice Requires="wps">
            <w:drawing>
              <wp:anchor distT="0" distB="0" distL="114300" distR="114300" simplePos="0" relativeHeight="251945984" behindDoc="0" locked="0" layoutInCell="1" allowOverlap="1" wp14:anchorId="389FD6A8" wp14:editId="66FAC7DE">
                <wp:simplePos x="0" y="0"/>
                <wp:positionH relativeFrom="column">
                  <wp:posOffset>-103505</wp:posOffset>
                </wp:positionH>
                <wp:positionV relativeFrom="paragraph">
                  <wp:posOffset>-277495</wp:posOffset>
                </wp:positionV>
                <wp:extent cx="3442335" cy="333375"/>
                <wp:effectExtent l="57150" t="38100" r="81915" b="104775"/>
                <wp:wrapNone/>
                <wp:docPr id="5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Pr="00A43F2B" w:rsidRDefault="004218B0"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89FD6A8" id="_x0000_s1101" type="#_x0000_t202" style="position:absolute;left:0;text-align:left;margin-left:-8.15pt;margin-top:-21.85pt;width:271.05pt;height:26.2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" fillcolor="#9eeaff" strokecolor="#46aac5">
                <v:fill color2="#e4f9ff" rotate="t" angle="180" colors="0 #9eeaff;22938f #bbefff;1 #e4f9ff" focus="100%" type="gradient"/>
                <v:shadow on="t" color="black" opacity="24903f" origin=",.5" offset="0,.55556mm"/>
                <v:textbox>
                  <w:txbxContent>
                    <w:p w:rsidR="004218B0" w:rsidRPr="00A43F2B" w:rsidRDefault="004218B0"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v:textbox>
              </v:shape>
            </w:pict>
          </mc:Fallback>
        </mc:AlternateContent>
      </w:r>
      <w:r>
        <w:rPr>
          <w:noProof/>
          <w:lang w:eastAsia="tr-TR"/>
        </w:rPr>
        <mc:AlternateContent>
          <mc:Choice Requires="wps">
            <w:drawing>
              <wp:anchor distT="0" distB="0" distL="114300" distR="114300" simplePos="0" relativeHeight="251687936" behindDoc="0" locked="0" layoutInCell="1" allowOverlap="1" wp14:anchorId="3DD26B83" wp14:editId="4C734E97">
                <wp:simplePos x="0" y="0"/>
                <wp:positionH relativeFrom="column">
                  <wp:posOffset>2993101</wp:posOffset>
                </wp:positionH>
                <wp:positionV relativeFrom="paragraph">
                  <wp:posOffset>-796521</wp:posOffset>
                </wp:positionV>
                <wp:extent cx="3209925" cy="272992"/>
                <wp:effectExtent l="57150" t="38100" r="85725" b="89535"/>
                <wp:wrapNone/>
                <wp:docPr id="3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299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DD26B83" id="_x0000_s1102" type="#_x0000_t202" style="position:absolute;left:0;text-align:left;margin-left:235.7pt;margin-top:-62.7pt;width:252.75pt;height: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v:textbox>
              </v:shape>
            </w:pict>
          </mc:Fallback>
        </mc:AlternateContent>
      </w:r>
      <w:r w:rsidR="00377D94" w:rsidRPr="00777517">
        <w:rPr>
          <w:rFonts w:eastAsiaTheme="minorHAnsi" w:cstheme="minorBidi"/>
          <w:b w:val="0"/>
          <w:bCs w:val="0"/>
          <w:noProof/>
          <w:sz w:val="24"/>
          <w:szCs w:val="22"/>
          <w:lang w:eastAsia="tr-TR"/>
        </w:rPr>
        <mc:AlternateContent>
          <mc:Choice Requires="wps">
            <w:drawing>
              <wp:anchor distT="0" distB="0" distL="114300" distR="114300" simplePos="0" relativeHeight="251843584" behindDoc="0" locked="0" layoutInCell="1" allowOverlap="1" wp14:anchorId="7E9AD410" wp14:editId="14C66885">
                <wp:simplePos x="0" y="0"/>
                <wp:positionH relativeFrom="column">
                  <wp:posOffset>-1007110</wp:posOffset>
                </wp:positionH>
                <wp:positionV relativeFrom="paragraph">
                  <wp:posOffset>-790575</wp:posOffset>
                </wp:positionV>
                <wp:extent cx="2218690" cy="266065"/>
                <wp:effectExtent l="0" t="0" r="10160" b="1968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266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B67483" w:rsidRDefault="004218B0" w:rsidP="00777517">
                            <w:pPr>
                              <w:spacing w:line="240" w:lineRule="auto"/>
                              <w:jc w:val="left"/>
                              <w:rPr>
                                <w:b/>
                              </w:rPr>
                            </w:pPr>
                            <w:r>
                              <w:rPr>
                                <w:b/>
                              </w:rPr>
                              <w:t>Ek–6 İçindekiler Dizini</w:t>
                            </w:r>
                          </w:p>
                        </w:txbxContent>
                      </wps:txbx>
                      <wps:bodyPr rot="0" vert="horz" wrap="square" lIns="18000" tIns="0" rIns="18000" bIns="0" anchor="ctr" anchorCtr="0" upright="1">
                        <a:noAutofit/>
                      </wps:bodyPr>
                    </wps:wsp>
                  </a:graphicData>
                </a:graphic>
              </wp:anchor>
            </w:drawing>
          </mc:Choice>
          <mc:Fallback>
            <w:pict>
              <v:shape w14:anchorId="7E9AD410" id="Metin Kutusu 5" o:spid="_x0000_s1103" type="#_x0000_t202" style="position:absolute;left:0;text-align:left;margin-left:-79.3pt;margin-top:-62.25pt;width:174.7pt;height:20.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" fillcolor="white [3201]" strokecolor="black [3200]" strokeweight="2pt">
                <v:textbox inset=".5mm,0,.5mm,0">
                  <w:txbxContent>
                    <w:p w:rsidR="004218B0" w:rsidRPr="00B67483" w:rsidRDefault="004218B0" w:rsidP="00777517">
                      <w:pPr>
                        <w:spacing w:line="240" w:lineRule="auto"/>
                        <w:jc w:val="left"/>
                        <w:rPr>
                          <w:b/>
                        </w:rPr>
                      </w:pPr>
                      <w:r>
                        <w:rPr>
                          <w:b/>
                        </w:rPr>
                        <w:t>Ek–6 İçindekiler Dizini</w:t>
                      </w:r>
                    </w:p>
                  </w:txbxContent>
                </v:textbox>
              </v:shape>
            </w:pict>
          </mc:Fallback>
        </mc:AlternateContent>
      </w:r>
      <w:r w:rsidR="006775FC">
        <w:t>İÇİNDEKİLER</w:t>
      </w:r>
      <w:bookmarkEnd w:id="11"/>
    </w:p>
    <w:sdt>
      <w:sdtPr>
        <w:id w:val="491841068"/>
        <w:docPartObj>
          <w:docPartGallery w:val="Table of Contents"/>
          <w:docPartUnique/>
        </w:docPartObj>
      </w:sdtPr>
      <w:sdtEndPr>
        <w:rPr>
          <w:b/>
          <w:bCs/>
        </w:rPr>
      </w:sdtEndPr>
      <w:sdtContent>
        <w:p w:rsidR="00655626" w:rsidRPr="00655626" w:rsidRDefault="00655626" w:rsidP="00655626">
          <w:pPr>
            <w:jc w:val="right"/>
            <w:rPr>
              <w:color w:val="000000" w:themeColor="text1"/>
            </w:rPr>
          </w:pPr>
          <w:r w:rsidRPr="00655626">
            <w:rPr>
              <w:b/>
            </w:rPr>
            <w:t>Sayfa</w:t>
          </w:r>
        </w:p>
        <w:p w:rsidR="001C39D9" w:rsidRDefault="00655626" w:rsidP="00F9700D">
          <w:pPr>
            <w:pStyle w:val="T1"/>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442366777" w:history="1">
            <w:r w:rsidR="001C39D9" w:rsidRPr="00D50833">
              <w:rPr>
                <w:rStyle w:val="Kpr"/>
                <w:noProof/>
              </w:rPr>
              <w:t>ÖNSÖZ ve/veya TEŞEKKÜR</w:t>
            </w:r>
            <w:r w:rsidR="001C39D9">
              <w:rPr>
                <w:noProof/>
                <w:webHidden/>
              </w:rPr>
              <w:tab/>
            </w:r>
            <w:r w:rsidR="001C39D9">
              <w:rPr>
                <w:noProof/>
                <w:webHidden/>
              </w:rPr>
              <w:fldChar w:fldCharType="begin"/>
            </w:r>
            <w:r w:rsidR="001C39D9">
              <w:rPr>
                <w:noProof/>
                <w:webHidden/>
              </w:rPr>
              <w:instrText xml:space="preserve"> PAGEREF _Toc442366777 \h </w:instrText>
            </w:r>
            <w:r w:rsidR="001C39D9">
              <w:rPr>
                <w:noProof/>
                <w:webHidden/>
              </w:rPr>
            </w:r>
            <w:r w:rsidR="001C39D9">
              <w:rPr>
                <w:noProof/>
                <w:webHidden/>
              </w:rPr>
              <w:fldChar w:fldCharType="separate"/>
            </w:r>
            <w:r w:rsidR="00E6577E">
              <w:rPr>
                <w:noProof/>
                <w:webHidden/>
              </w:rPr>
              <w:t>i</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78" w:history="1">
            <w:r w:rsidR="001C39D9" w:rsidRPr="00D50833">
              <w:rPr>
                <w:rStyle w:val="Kpr"/>
                <w:noProof/>
              </w:rPr>
              <w:t>İÇİNDEKİLER</w:t>
            </w:r>
            <w:r w:rsidR="001C39D9">
              <w:rPr>
                <w:noProof/>
                <w:webHidden/>
              </w:rPr>
              <w:tab/>
            </w:r>
            <w:r w:rsidR="001C39D9">
              <w:rPr>
                <w:noProof/>
                <w:webHidden/>
              </w:rPr>
              <w:fldChar w:fldCharType="begin"/>
            </w:r>
            <w:r w:rsidR="001C39D9">
              <w:rPr>
                <w:noProof/>
                <w:webHidden/>
              </w:rPr>
              <w:instrText xml:space="preserve"> PAGEREF _Toc442366778 \h </w:instrText>
            </w:r>
            <w:r w:rsidR="001C39D9">
              <w:rPr>
                <w:noProof/>
                <w:webHidden/>
              </w:rPr>
            </w:r>
            <w:r w:rsidR="001C39D9">
              <w:rPr>
                <w:noProof/>
                <w:webHidden/>
              </w:rPr>
              <w:fldChar w:fldCharType="separate"/>
            </w:r>
            <w:r w:rsidR="00E6577E">
              <w:rPr>
                <w:noProof/>
                <w:webHidden/>
              </w:rPr>
              <w:t>ii</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79" w:history="1">
            <w:r w:rsidR="001C39D9" w:rsidRPr="00D50833">
              <w:rPr>
                <w:rStyle w:val="Kpr"/>
                <w:noProof/>
              </w:rPr>
              <w:t>ŞEKİL DİZİNİ</w:t>
            </w:r>
            <w:r w:rsidR="001C39D9">
              <w:rPr>
                <w:noProof/>
                <w:webHidden/>
              </w:rPr>
              <w:tab/>
            </w:r>
            <w:r w:rsidR="001C39D9">
              <w:rPr>
                <w:noProof/>
                <w:webHidden/>
              </w:rPr>
              <w:fldChar w:fldCharType="begin"/>
            </w:r>
            <w:r w:rsidR="001C39D9">
              <w:rPr>
                <w:noProof/>
                <w:webHidden/>
              </w:rPr>
              <w:instrText xml:space="preserve"> PAGEREF _Toc442366779 \h </w:instrText>
            </w:r>
            <w:r w:rsidR="001C39D9">
              <w:rPr>
                <w:noProof/>
                <w:webHidden/>
              </w:rPr>
            </w:r>
            <w:r w:rsidR="001C39D9">
              <w:rPr>
                <w:noProof/>
                <w:webHidden/>
              </w:rPr>
              <w:fldChar w:fldCharType="separate"/>
            </w:r>
            <w:r w:rsidR="00E6577E">
              <w:rPr>
                <w:noProof/>
                <w:webHidden/>
              </w:rPr>
              <w:t>iii</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80" w:history="1">
            <w:r w:rsidR="001C39D9" w:rsidRPr="00D50833">
              <w:rPr>
                <w:rStyle w:val="Kpr"/>
                <w:noProof/>
              </w:rPr>
              <w:t>ÇİZELGE DİZİNİ</w:t>
            </w:r>
            <w:r w:rsidR="001C39D9">
              <w:rPr>
                <w:noProof/>
                <w:webHidden/>
              </w:rPr>
              <w:tab/>
            </w:r>
            <w:r w:rsidR="001C39D9">
              <w:rPr>
                <w:noProof/>
                <w:webHidden/>
              </w:rPr>
              <w:fldChar w:fldCharType="begin"/>
            </w:r>
            <w:r w:rsidR="001C39D9">
              <w:rPr>
                <w:noProof/>
                <w:webHidden/>
              </w:rPr>
              <w:instrText xml:space="preserve"> PAGEREF _Toc442366780 \h </w:instrText>
            </w:r>
            <w:r w:rsidR="001C39D9">
              <w:rPr>
                <w:noProof/>
                <w:webHidden/>
              </w:rPr>
            </w:r>
            <w:r w:rsidR="001C39D9">
              <w:rPr>
                <w:noProof/>
                <w:webHidden/>
              </w:rPr>
              <w:fldChar w:fldCharType="separate"/>
            </w:r>
            <w:r w:rsidR="00E6577E">
              <w:rPr>
                <w:noProof/>
                <w:webHidden/>
              </w:rPr>
              <w:t>iv</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81" w:history="1">
            <w:r w:rsidR="001C39D9" w:rsidRPr="00D50833">
              <w:rPr>
                <w:rStyle w:val="Kpr"/>
                <w:noProof/>
              </w:rPr>
              <w:t>SİMGELER VE KISALTMALAR DİZİNİ</w:t>
            </w:r>
            <w:r w:rsidR="001C39D9">
              <w:rPr>
                <w:noProof/>
                <w:webHidden/>
              </w:rPr>
              <w:tab/>
            </w:r>
            <w:r w:rsidR="001C39D9">
              <w:rPr>
                <w:noProof/>
                <w:webHidden/>
              </w:rPr>
              <w:fldChar w:fldCharType="begin"/>
            </w:r>
            <w:r w:rsidR="001C39D9">
              <w:rPr>
                <w:noProof/>
                <w:webHidden/>
              </w:rPr>
              <w:instrText xml:space="preserve"> PAGEREF _Toc442366781 \h </w:instrText>
            </w:r>
            <w:r w:rsidR="001C39D9">
              <w:rPr>
                <w:noProof/>
                <w:webHidden/>
              </w:rPr>
            </w:r>
            <w:r w:rsidR="001C39D9">
              <w:rPr>
                <w:noProof/>
                <w:webHidden/>
              </w:rPr>
              <w:fldChar w:fldCharType="separate"/>
            </w:r>
            <w:r w:rsidR="00E6577E">
              <w:rPr>
                <w:noProof/>
                <w:webHidden/>
              </w:rPr>
              <w:t>v</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82" w:history="1">
            <w:r w:rsidR="001C39D9" w:rsidRPr="00D50833">
              <w:rPr>
                <w:rStyle w:val="Kpr"/>
                <w:noProof/>
              </w:rPr>
              <w:t>ÖZET</w:t>
            </w:r>
            <w:r w:rsidR="008B558E">
              <w:rPr>
                <w:rStyle w:val="Kpr"/>
                <w:noProof/>
              </w:rPr>
              <w:tab/>
            </w:r>
            <w:r w:rsidR="001C39D9">
              <w:rPr>
                <w:noProof/>
                <w:webHidden/>
              </w:rPr>
              <w:tab/>
            </w:r>
            <w:r w:rsidR="001C39D9">
              <w:rPr>
                <w:noProof/>
                <w:webHidden/>
              </w:rPr>
              <w:fldChar w:fldCharType="begin"/>
            </w:r>
            <w:r w:rsidR="001C39D9">
              <w:rPr>
                <w:noProof/>
                <w:webHidden/>
              </w:rPr>
              <w:instrText xml:space="preserve"> PAGEREF _Toc442366782 \h </w:instrText>
            </w:r>
            <w:r w:rsidR="001C39D9">
              <w:rPr>
                <w:noProof/>
                <w:webHidden/>
              </w:rPr>
            </w:r>
            <w:r w:rsidR="001C39D9">
              <w:rPr>
                <w:noProof/>
                <w:webHidden/>
              </w:rPr>
              <w:fldChar w:fldCharType="separate"/>
            </w:r>
            <w:r w:rsidR="00E6577E">
              <w:rPr>
                <w:noProof/>
                <w:webHidden/>
              </w:rPr>
              <w:t>vi</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83" w:history="1">
            <w:r w:rsidR="001C39D9" w:rsidRPr="00D50833">
              <w:rPr>
                <w:rStyle w:val="Kpr"/>
                <w:noProof/>
                <w:lang w:eastAsia="tr-TR"/>
              </w:rPr>
              <w:t>SUMMARY</w:t>
            </w:r>
            <w:r w:rsidR="001C39D9">
              <w:rPr>
                <w:noProof/>
                <w:webHidden/>
              </w:rPr>
              <w:tab/>
            </w:r>
            <w:r w:rsidR="001C39D9">
              <w:rPr>
                <w:noProof/>
                <w:webHidden/>
              </w:rPr>
              <w:fldChar w:fldCharType="begin"/>
            </w:r>
            <w:r w:rsidR="001C39D9">
              <w:rPr>
                <w:noProof/>
                <w:webHidden/>
              </w:rPr>
              <w:instrText xml:space="preserve"> PAGEREF _Toc442366783 \h </w:instrText>
            </w:r>
            <w:r w:rsidR="001C39D9">
              <w:rPr>
                <w:noProof/>
                <w:webHidden/>
              </w:rPr>
            </w:r>
            <w:r w:rsidR="001C39D9">
              <w:rPr>
                <w:noProof/>
                <w:webHidden/>
              </w:rPr>
              <w:fldChar w:fldCharType="separate"/>
            </w:r>
            <w:r w:rsidR="00E6577E">
              <w:rPr>
                <w:noProof/>
                <w:webHidden/>
              </w:rPr>
              <w:t>vii</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84" w:history="1">
            <w:r w:rsidR="001C39D9" w:rsidRPr="00D50833">
              <w:rPr>
                <w:rStyle w:val="Kpr"/>
                <w:noProof/>
              </w:rPr>
              <w:t>1.</w:t>
            </w:r>
            <w:r w:rsidR="001C39D9">
              <w:rPr>
                <w:rFonts w:asciiTheme="minorHAnsi" w:eastAsiaTheme="minorEastAsia" w:hAnsiTheme="minorHAnsi"/>
                <w:noProof/>
                <w:sz w:val="22"/>
                <w:lang w:eastAsia="tr-TR"/>
              </w:rPr>
              <w:tab/>
            </w:r>
            <w:r w:rsidR="001C39D9" w:rsidRPr="00D50833">
              <w:rPr>
                <w:rStyle w:val="Kpr"/>
                <w:noProof/>
              </w:rPr>
              <w:t>GİRİŞ</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_Toc442366784 \h </w:instrText>
            </w:r>
            <w:r w:rsidR="001C39D9">
              <w:rPr>
                <w:noProof/>
                <w:webHidden/>
              </w:rPr>
            </w:r>
            <w:r w:rsidR="001C39D9">
              <w:rPr>
                <w:noProof/>
                <w:webHidden/>
              </w:rPr>
              <w:fldChar w:fldCharType="separate"/>
            </w:r>
            <w:r w:rsidR="00E6577E">
              <w:rPr>
                <w:noProof/>
                <w:webHidden/>
              </w:rPr>
              <w:t>1</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85" w:history="1">
            <w:r w:rsidR="001C39D9" w:rsidRPr="00D50833">
              <w:rPr>
                <w:rStyle w:val="Kpr"/>
                <w:noProof/>
              </w:rPr>
              <w:t>2.</w:t>
            </w:r>
            <w:r w:rsidR="001C39D9">
              <w:rPr>
                <w:rFonts w:asciiTheme="minorHAnsi" w:eastAsiaTheme="minorEastAsia" w:hAnsiTheme="minorHAnsi"/>
                <w:noProof/>
                <w:sz w:val="22"/>
                <w:lang w:eastAsia="tr-TR"/>
              </w:rPr>
              <w:tab/>
            </w:r>
            <w:r w:rsidR="001C39D9" w:rsidRPr="00D50833">
              <w:rPr>
                <w:rStyle w:val="Kpr"/>
                <w:noProof/>
              </w:rPr>
              <w:t>GENEL BİLGİLER</w:t>
            </w:r>
            <w:r w:rsidR="001C39D9">
              <w:rPr>
                <w:noProof/>
                <w:webHidden/>
              </w:rPr>
              <w:tab/>
            </w:r>
            <w:r w:rsidR="001C39D9">
              <w:rPr>
                <w:noProof/>
                <w:webHidden/>
              </w:rPr>
              <w:fldChar w:fldCharType="begin"/>
            </w:r>
            <w:r w:rsidR="001C39D9">
              <w:rPr>
                <w:noProof/>
                <w:webHidden/>
              </w:rPr>
              <w:instrText xml:space="preserve"> PAGEREF _Toc442366785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E12DC5" w:rsidP="000A2AE1">
          <w:pPr>
            <w:pStyle w:val="T2"/>
            <w:rPr>
              <w:rFonts w:asciiTheme="minorHAnsi" w:eastAsiaTheme="minorEastAsia" w:hAnsiTheme="minorHAnsi"/>
              <w:noProof/>
              <w:sz w:val="22"/>
              <w:lang w:eastAsia="tr-TR"/>
            </w:rPr>
          </w:pPr>
          <w:r>
            <w:rPr>
              <w:noProof/>
              <w:lang w:eastAsia="tr-TR"/>
            </w:rPr>
            <mc:AlternateContent>
              <mc:Choice Requires="wps">
                <w:drawing>
                  <wp:anchor distT="0" distB="0" distL="114300" distR="114300" simplePos="0" relativeHeight="251936768" behindDoc="0" locked="0" layoutInCell="1" allowOverlap="1" wp14:anchorId="154ACE21" wp14:editId="71D27D8F">
                    <wp:simplePos x="0" y="0"/>
                    <wp:positionH relativeFrom="column">
                      <wp:posOffset>5739765</wp:posOffset>
                    </wp:positionH>
                    <wp:positionV relativeFrom="paragraph">
                      <wp:posOffset>108585</wp:posOffset>
                    </wp:positionV>
                    <wp:extent cx="695960" cy="1460500"/>
                    <wp:effectExtent l="57150" t="38100" r="85090" b="101600"/>
                    <wp:wrapNone/>
                    <wp:docPr id="256" name="Metin Kutusu 260"/>
                    <wp:cNvGraphicFramePr/>
                    <a:graphic xmlns:a="http://schemas.openxmlformats.org/drawingml/2006/main">
                      <a:graphicData uri="http://schemas.microsoft.com/office/word/2010/wordprocessingShape">
                        <wps:wsp>
                          <wps:cNvSpPr txBox="1"/>
                          <wps:spPr>
                            <a:xfrm flipH="1">
                              <a:off x="0" y="0"/>
                              <a:ext cx="695960" cy="1460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Pr="00E12DC5" w:rsidRDefault="004218B0"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rsidR="004218B0" w:rsidRPr="00E12DC5" w:rsidRDefault="004218B0" w:rsidP="00E12DC5">
                                <w:pPr>
                                  <w:spacing w:line="240" w:lineRule="auto"/>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CE21" id="Metin Kutusu 260" o:spid="_x0000_s1104" type="#_x0000_t202" style="position:absolute;left:0;text-align:left;margin-left:451.95pt;margin-top:8.55pt;width:54.8pt;height:11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" fillcolor="#9eeaff" strokecolor="#46aac5">
                    <v:fill color2="#e4f9ff" rotate="t" angle="180" colors="0 #9eeaff;22938f #bbefff;1 #e4f9ff" focus="100%" type="gradient"/>
                    <v:shadow on="t" color="black" opacity="24903f" origin=",.5" offset="0,.55556mm"/>
                    <v:textbox>
                      <w:txbxContent>
                        <w:p w:rsidR="004218B0" w:rsidRPr="00E12DC5" w:rsidRDefault="004218B0"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rsidR="004218B0" w:rsidRPr="00E12DC5" w:rsidRDefault="004218B0" w:rsidP="00E12DC5">
                          <w:pPr>
                            <w:spacing w:line="240" w:lineRule="auto"/>
                            <w:rPr>
                              <w:rFonts w:cs="Times New Roman"/>
                              <w:sz w:val="22"/>
                            </w:rPr>
                          </w:pPr>
                        </w:p>
                      </w:txbxContent>
                    </v:textbox>
                  </v:shape>
                </w:pict>
              </mc:Fallback>
            </mc:AlternateContent>
          </w:r>
          <w:hyperlink w:anchor="_Toc442366786" w:history="1">
            <w:r w:rsidR="001C39D9" w:rsidRPr="00D50833">
              <w:rPr>
                <w:rStyle w:val="Kpr"/>
                <w:noProof/>
              </w:rPr>
              <w:t>2.1.</w:t>
            </w:r>
            <w:r w:rsidR="001C39D9">
              <w:rPr>
                <w:rFonts w:asciiTheme="minorHAnsi" w:eastAsiaTheme="minorEastAsia" w:hAnsiTheme="minorHAnsi"/>
                <w:noProof/>
                <w:sz w:val="22"/>
                <w:lang w:eastAsia="tr-TR"/>
              </w:rPr>
              <w:tab/>
            </w:r>
            <w:r w:rsidR="001C39D9" w:rsidRPr="00D50833">
              <w:rPr>
                <w:rStyle w:val="Kpr"/>
                <w:noProof/>
              </w:rPr>
              <w:t>Porfirinler ve Güneş Pillerindeki Uygulamaları</w:t>
            </w:r>
            <w:r w:rsidR="001C39D9">
              <w:rPr>
                <w:noProof/>
                <w:webHidden/>
              </w:rPr>
              <w:tab/>
            </w:r>
            <w:r w:rsidR="001C39D9">
              <w:rPr>
                <w:noProof/>
                <w:webHidden/>
              </w:rPr>
              <w:fldChar w:fldCharType="begin"/>
            </w:r>
            <w:r w:rsidR="001C39D9">
              <w:rPr>
                <w:noProof/>
                <w:webHidden/>
              </w:rPr>
              <w:instrText xml:space="preserve"> PAGEREF _Toc442366786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787" w:history="1">
            <w:r w:rsidR="001C39D9" w:rsidRPr="00D50833">
              <w:rPr>
                <w:rStyle w:val="Kpr"/>
                <w:noProof/>
              </w:rPr>
              <w:t>2.2.</w:t>
            </w:r>
            <w:r w:rsidR="001C39D9">
              <w:rPr>
                <w:rFonts w:asciiTheme="minorHAnsi" w:eastAsiaTheme="minorEastAsia" w:hAnsiTheme="minorHAnsi"/>
                <w:noProof/>
                <w:sz w:val="22"/>
                <w:lang w:eastAsia="tr-TR"/>
              </w:rPr>
              <w:tab/>
            </w:r>
            <w:r w:rsidR="001C39D9" w:rsidRPr="00D50833">
              <w:rPr>
                <w:rStyle w:val="Kpr"/>
                <w:noProof/>
              </w:rPr>
              <w:t>Porfirinlerin Özellikleri</w:t>
            </w:r>
            <w:r w:rsidR="001C39D9">
              <w:rPr>
                <w:noProof/>
                <w:webHidden/>
              </w:rPr>
              <w:tab/>
            </w:r>
            <w:r w:rsidR="001C39D9">
              <w:rPr>
                <w:noProof/>
                <w:webHidden/>
              </w:rPr>
              <w:fldChar w:fldCharType="begin"/>
            </w:r>
            <w:r w:rsidR="001C39D9">
              <w:rPr>
                <w:noProof/>
                <w:webHidden/>
              </w:rPr>
              <w:instrText xml:space="preserve"> PAGEREF _Toc442366787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745DA6" w:rsidP="000A2AE1">
          <w:pPr>
            <w:pStyle w:val="T3"/>
            <w:rPr>
              <w:rFonts w:asciiTheme="minorHAnsi" w:eastAsiaTheme="minorEastAsia" w:hAnsiTheme="minorHAnsi"/>
              <w:noProof/>
              <w:sz w:val="22"/>
              <w:lang w:eastAsia="tr-TR"/>
            </w:rPr>
          </w:pPr>
          <w:r>
            <w:rPr>
              <w:b/>
              <w:bCs/>
              <w:noProof/>
              <w:lang w:eastAsia="tr-TR"/>
            </w:rPr>
            <mc:AlternateContent>
              <mc:Choice Requires="wps">
                <w:drawing>
                  <wp:anchor distT="0" distB="0" distL="114300" distR="114300" simplePos="0" relativeHeight="251940864" behindDoc="0" locked="0" layoutInCell="1" allowOverlap="1" wp14:anchorId="3327D248" wp14:editId="19BAED66">
                    <wp:simplePos x="0" y="0"/>
                    <wp:positionH relativeFrom="column">
                      <wp:posOffset>-1086485</wp:posOffset>
                    </wp:positionH>
                    <wp:positionV relativeFrom="paragraph">
                      <wp:posOffset>113665</wp:posOffset>
                    </wp:positionV>
                    <wp:extent cx="984250" cy="1098550"/>
                    <wp:effectExtent l="57150" t="38100" r="82550" b="101600"/>
                    <wp:wrapNone/>
                    <wp:docPr id="263" name="Metin Kutusu 263"/>
                    <wp:cNvGraphicFramePr/>
                    <a:graphic xmlns:a="http://schemas.openxmlformats.org/drawingml/2006/main">
                      <a:graphicData uri="http://schemas.microsoft.com/office/word/2010/wordprocessingShape">
                        <wps:wsp>
                          <wps:cNvSpPr txBox="1"/>
                          <wps:spPr>
                            <a:xfrm flipH="1">
                              <a:off x="0" y="0"/>
                              <a:ext cx="984250" cy="1098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745DA6" w:rsidRDefault="004218B0"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rsidR="004218B0" w:rsidRPr="00745DA6" w:rsidRDefault="004218B0" w:rsidP="00745DA6">
                                <w:pPr>
                                  <w:spacing w:line="240" w:lineRule="auto"/>
                                  <w:rPr>
                                    <w:rFonts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D248" id="Metin Kutusu 263" o:spid="_x0000_s1105" type="#_x0000_t202" style="position:absolute;left:0;text-align:left;margin-left:-85.55pt;margin-top:8.95pt;width:77.5pt;height:86.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" fillcolor="#a5d5e2 [1624]" strokecolor="#40a7c2 [3048]">
                    <v:fill color2="#e4f2f6 [504]" rotate="t" angle="180" colors="0 #9eeaff;22938f #bbefff;1 #e4f9ff" focus="100%" type="gradient"/>
                    <v:shadow on="t" color="black" opacity="24903f" origin=",.5" offset="0,.55556mm"/>
                    <v:textbox>
                      <w:txbxContent>
                        <w:p w:rsidR="004218B0" w:rsidRPr="00745DA6" w:rsidRDefault="004218B0"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rsidR="004218B0" w:rsidRPr="00745DA6" w:rsidRDefault="004218B0" w:rsidP="00745DA6">
                          <w:pPr>
                            <w:spacing w:line="240" w:lineRule="auto"/>
                            <w:rPr>
                              <w:rFonts w:cs="Times New Roman"/>
                              <w:sz w:val="20"/>
                            </w:rPr>
                          </w:pPr>
                        </w:p>
                      </w:txbxContent>
                    </v:textbox>
                  </v:shape>
                </w:pict>
              </mc:Fallback>
            </mc:AlternateContent>
          </w:r>
          <w:hyperlink w:anchor="_Toc442366788" w:history="1">
            <w:r w:rsidR="001C39D9" w:rsidRPr="00D50833">
              <w:rPr>
                <w:rStyle w:val="Kpr"/>
                <w:noProof/>
              </w:rPr>
              <w:t>2.2.1.</w:t>
            </w:r>
            <w:r w:rsidR="001C39D9">
              <w:rPr>
                <w:rFonts w:asciiTheme="minorHAnsi" w:eastAsiaTheme="minorEastAsia" w:hAnsiTheme="minorHAnsi"/>
                <w:noProof/>
                <w:sz w:val="22"/>
                <w:lang w:eastAsia="tr-TR"/>
              </w:rPr>
              <w:tab/>
            </w:r>
            <w:r w:rsidR="001C39D9" w:rsidRPr="00D50833">
              <w:rPr>
                <w:rStyle w:val="Kpr"/>
                <w:noProof/>
              </w:rPr>
              <w:t>Porfirinlerin Optik Özellikleri</w:t>
            </w:r>
            <w:r w:rsidR="001C39D9">
              <w:rPr>
                <w:noProof/>
                <w:webHidden/>
              </w:rPr>
              <w:tab/>
            </w:r>
            <w:r w:rsidR="001C39D9">
              <w:rPr>
                <w:noProof/>
                <w:webHidden/>
              </w:rPr>
              <w:fldChar w:fldCharType="begin"/>
            </w:r>
            <w:r w:rsidR="001C39D9">
              <w:rPr>
                <w:noProof/>
                <w:webHidden/>
              </w:rPr>
              <w:instrText xml:space="preserve"> PAGEREF _Toc442366788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rsidR="001C39D9" w:rsidRDefault="00113FDF" w:rsidP="000A2AE1">
          <w:pPr>
            <w:pStyle w:val="T3"/>
            <w:rPr>
              <w:rFonts w:asciiTheme="minorHAnsi" w:eastAsiaTheme="minorEastAsia" w:hAnsiTheme="minorHAnsi"/>
              <w:noProof/>
              <w:sz w:val="22"/>
              <w:lang w:eastAsia="tr-TR"/>
            </w:rPr>
          </w:pPr>
          <w:hyperlink w:anchor="_Toc442366789" w:history="1">
            <w:r w:rsidR="001C39D9" w:rsidRPr="00D50833">
              <w:rPr>
                <w:rStyle w:val="Kpr"/>
                <w:noProof/>
              </w:rPr>
              <w:t>2.2.2.</w:t>
            </w:r>
            <w:r w:rsidR="001C39D9">
              <w:rPr>
                <w:rFonts w:asciiTheme="minorHAnsi" w:eastAsiaTheme="minorEastAsia" w:hAnsiTheme="minorHAnsi"/>
                <w:noProof/>
                <w:sz w:val="22"/>
                <w:lang w:eastAsia="tr-TR"/>
              </w:rPr>
              <w:tab/>
            </w:r>
            <w:r w:rsidR="001C39D9" w:rsidRPr="00D50833">
              <w:rPr>
                <w:rStyle w:val="Kpr"/>
                <w:noProof/>
              </w:rPr>
              <w:t>Porfirin Sentezi</w:t>
            </w:r>
            <w:r w:rsidR="001C39D9">
              <w:rPr>
                <w:noProof/>
                <w:webHidden/>
              </w:rPr>
              <w:tab/>
            </w:r>
            <w:r w:rsidR="001C39D9">
              <w:rPr>
                <w:noProof/>
                <w:webHidden/>
              </w:rPr>
              <w:fldChar w:fldCharType="begin"/>
            </w:r>
            <w:r w:rsidR="001C39D9">
              <w:rPr>
                <w:noProof/>
                <w:webHidden/>
              </w:rPr>
              <w:instrText xml:space="preserve"> PAGEREF _Toc442366789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rsidR="001C39D9" w:rsidRDefault="00745DA6" w:rsidP="000A2AE1">
          <w:pPr>
            <w:pStyle w:val="T2"/>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39840" behindDoc="0" locked="0" layoutInCell="1" allowOverlap="1" wp14:anchorId="33322258" wp14:editId="255C5DF7">
                    <wp:simplePos x="0" y="0"/>
                    <wp:positionH relativeFrom="column">
                      <wp:posOffset>-102235</wp:posOffset>
                    </wp:positionH>
                    <wp:positionV relativeFrom="paragraph">
                      <wp:posOffset>271145</wp:posOffset>
                    </wp:positionV>
                    <wp:extent cx="546100" cy="0"/>
                    <wp:effectExtent l="0" t="76200" r="25400" b="152400"/>
                    <wp:wrapNone/>
                    <wp:docPr id="262" name="Düz Ok Bağlayıcısı 262"/>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D16EB53" id="Düz Ok Bağlayıcısı 262" o:spid="_x0000_s1026" type="#_x0000_t32" style="position:absolute;margin-left:-8.05pt;margin-top:21.35pt;width:43pt;height:0;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" strokecolor="black [3200]" strokeweight="2pt">
                    <v:stroke endarrow="open"/>
                    <v:shadow on="t" color="black" opacity="24903f" origin=",.5" offset="0,.55556mm"/>
                  </v:shape>
                </w:pict>
              </mc:Fallback>
            </mc:AlternateContent>
          </w:r>
          <w:hyperlink w:anchor="_Toc442366790" w:history="1">
            <w:r w:rsidR="001C39D9" w:rsidRPr="00D50833">
              <w:rPr>
                <w:rStyle w:val="Kpr"/>
                <w:noProof/>
              </w:rPr>
              <w:t>2.3.</w:t>
            </w:r>
            <w:r w:rsidR="001C39D9">
              <w:rPr>
                <w:rFonts w:asciiTheme="minorHAnsi" w:eastAsiaTheme="minorEastAsia" w:hAnsiTheme="minorHAnsi"/>
                <w:noProof/>
                <w:sz w:val="22"/>
                <w:lang w:eastAsia="tr-TR"/>
              </w:rPr>
              <w:tab/>
            </w:r>
            <w:r w:rsidR="001C39D9" w:rsidRPr="00D50833">
              <w:rPr>
                <w:rStyle w:val="Kpr"/>
                <w:noProof/>
              </w:rPr>
              <w:t xml:space="preserve">Porfirinlere Dayalı Organik Güneş Pillerinin Verimleri ve Elde Edilen </w:t>
            </w:r>
            <w:r w:rsidR="001022A8">
              <w:rPr>
                <w:rStyle w:val="Kpr"/>
                <w:noProof/>
              </w:rPr>
              <w:t xml:space="preserve">   </w:t>
            </w:r>
            <w:r w:rsidR="001C39D9" w:rsidRPr="00D50833">
              <w:rPr>
                <w:rStyle w:val="Kpr"/>
                <w:noProof/>
              </w:rPr>
              <w:t>Verimlerin Karşılaştırılması</w:t>
            </w:r>
            <w:r w:rsidR="001C39D9">
              <w:rPr>
                <w:noProof/>
                <w:webHidden/>
              </w:rPr>
              <w:tab/>
            </w:r>
            <w:r w:rsidR="001C39D9">
              <w:rPr>
                <w:noProof/>
                <w:webHidden/>
              </w:rPr>
              <w:fldChar w:fldCharType="begin"/>
            </w:r>
            <w:r w:rsidR="001C39D9">
              <w:rPr>
                <w:noProof/>
                <w:webHidden/>
              </w:rPr>
              <w:instrText xml:space="preserve"> PAGEREF _Toc442366790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791" w:history="1">
            <w:r w:rsidR="001C39D9" w:rsidRPr="00D50833">
              <w:rPr>
                <w:rStyle w:val="Kpr"/>
                <w:noProof/>
              </w:rPr>
              <w:t>2.4.</w:t>
            </w:r>
            <w:r w:rsidR="001C39D9">
              <w:rPr>
                <w:rFonts w:asciiTheme="minorHAnsi" w:eastAsiaTheme="minorEastAsia" w:hAnsiTheme="minorHAnsi"/>
                <w:noProof/>
                <w:sz w:val="22"/>
                <w:lang w:eastAsia="tr-TR"/>
              </w:rPr>
              <w:tab/>
            </w:r>
            <w:r w:rsidR="001C39D9" w:rsidRPr="00D50833">
              <w:rPr>
                <w:rStyle w:val="Kpr"/>
                <w:noProof/>
              </w:rPr>
              <w:t>Boya Esaslı Güneş Pilleri</w:t>
            </w:r>
            <w:r w:rsidR="001C39D9">
              <w:rPr>
                <w:noProof/>
                <w:webHidden/>
              </w:rPr>
              <w:tab/>
            </w:r>
            <w:r w:rsidR="001C39D9">
              <w:rPr>
                <w:noProof/>
                <w:webHidden/>
              </w:rPr>
              <w:fldChar w:fldCharType="begin"/>
            </w:r>
            <w:r w:rsidR="001C39D9">
              <w:rPr>
                <w:noProof/>
                <w:webHidden/>
              </w:rPr>
              <w:instrText xml:space="preserve"> PAGEREF _Toc442366791 \h </w:instrText>
            </w:r>
            <w:r w:rsidR="001C39D9">
              <w:rPr>
                <w:noProof/>
                <w:webHidden/>
              </w:rPr>
            </w:r>
            <w:r w:rsidR="001C39D9">
              <w:rPr>
                <w:noProof/>
                <w:webHidden/>
              </w:rPr>
              <w:fldChar w:fldCharType="separate"/>
            </w:r>
            <w:r w:rsidR="00E6577E">
              <w:rPr>
                <w:noProof/>
                <w:webHidden/>
              </w:rPr>
              <w:t>5</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792" w:history="1">
            <w:r w:rsidR="001C39D9" w:rsidRPr="00D50833">
              <w:rPr>
                <w:rStyle w:val="Kpr"/>
                <w:rFonts w:cs="Times New Roman"/>
                <w:noProof/>
              </w:rPr>
              <w:t>3.</w:t>
            </w:r>
            <w:r w:rsidR="001C39D9">
              <w:rPr>
                <w:rFonts w:asciiTheme="minorHAnsi" w:eastAsiaTheme="minorEastAsia" w:hAnsiTheme="minorHAnsi"/>
                <w:noProof/>
                <w:sz w:val="22"/>
                <w:lang w:eastAsia="tr-TR"/>
              </w:rPr>
              <w:tab/>
            </w:r>
            <w:r w:rsidR="001C39D9" w:rsidRPr="00D50833">
              <w:rPr>
                <w:rStyle w:val="Kpr"/>
                <w:rFonts w:cs="Times New Roman"/>
                <w:noProof/>
              </w:rPr>
              <w:t>MATERYAL VE YÖNTEM</w:t>
            </w:r>
            <w:r w:rsidR="001C39D9">
              <w:rPr>
                <w:noProof/>
                <w:webHidden/>
              </w:rPr>
              <w:tab/>
            </w:r>
            <w:r w:rsidR="001C39D9">
              <w:rPr>
                <w:noProof/>
                <w:webHidden/>
              </w:rPr>
              <w:fldChar w:fldCharType="begin"/>
            </w:r>
            <w:r w:rsidR="001C39D9">
              <w:rPr>
                <w:noProof/>
                <w:webHidden/>
              </w:rPr>
              <w:instrText xml:space="preserve"> PAGEREF _Toc442366792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793" w:history="1">
            <w:r w:rsidR="001C39D9" w:rsidRPr="00D50833">
              <w:rPr>
                <w:rStyle w:val="Kpr"/>
                <w:rFonts w:cs="Times New Roman"/>
                <w:noProof/>
              </w:rPr>
              <w:t>3.1.</w:t>
            </w:r>
            <w:r w:rsidR="001C39D9">
              <w:rPr>
                <w:rFonts w:asciiTheme="minorHAnsi" w:eastAsiaTheme="minorEastAsia" w:hAnsiTheme="minorHAnsi"/>
                <w:noProof/>
                <w:sz w:val="22"/>
                <w:lang w:eastAsia="tr-TR"/>
              </w:rPr>
              <w:tab/>
            </w:r>
            <w:r w:rsidR="001C39D9" w:rsidRPr="00D50833">
              <w:rPr>
                <w:rStyle w:val="Kpr"/>
                <w:rFonts w:cs="Times New Roman"/>
                <w:noProof/>
              </w:rPr>
              <w:t>Materyal</w:t>
            </w:r>
            <w:r w:rsidR="001C39D9">
              <w:rPr>
                <w:noProof/>
                <w:webHidden/>
              </w:rPr>
              <w:tab/>
            </w:r>
            <w:r w:rsidR="001C39D9">
              <w:rPr>
                <w:noProof/>
                <w:webHidden/>
              </w:rPr>
              <w:fldChar w:fldCharType="begin"/>
            </w:r>
            <w:r w:rsidR="001C39D9">
              <w:rPr>
                <w:noProof/>
                <w:webHidden/>
              </w:rPr>
              <w:instrText xml:space="preserve"> PAGEREF _Toc442366793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794" w:history="1">
            <w:r w:rsidR="001C39D9" w:rsidRPr="00D50833">
              <w:rPr>
                <w:rStyle w:val="Kpr"/>
                <w:rFonts w:cs="Times New Roman"/>
                <w:noProof/>
              </w:rPr>
              <w:t>3.2.</w:t>
            </w:r>
            <w:r w:rsidR="001C39D9">
              <w:rPr>
                <w:rFonts w:asciiTheme="minorHAnsi" w:eastAsiaTheme="minorEastAsia" w:hAnsiTheme="minorHAnsi"/>
                <w:noProof/>
                <w:sz w:val="22"/>
                <w:lang w:eastAsia="tr-TR"/>
              </w:rPr>
              <w:tab/>
            </w:r>
            <w:r w:rsidR="001C39D9" w:rsidRPr="00D50833">
              <w:rPr>
                <w:rStyle w:val="Kpr"/>
                <w:rFonts w:cs="Times New Roman"/>
                <w:noProof/>
              </w:rPr>
              <w:t>Aletler ve Cihazlar</w:t>
            </w:r>
            <w:r w:rsidR="001C39D9">
              <w:rPr>
                <w:noProof/>
                <w:webHidden/>
              </w:rPr>
              <w:tab/>
            </w:r>
            <w:r w:rsidR="001C39D9">
              <w:rPr>
                <w:noProof/>
                <w:webHidden/>
              </w:rPr>
              <w:fldChar w:fldCharType="begin"/>
            </w:r>
            <w:r w:rsidR="001C39D9">
              <w:rPr>
                <w:noProof/>
                <w:webHidden/>
              </w:rPr>
              <w:instrText xml:space="preserve"> PAGEREF _Toc442366794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795" w:history="1">
            <w:r w:rsidR="001C39D9" w:rsidRPr="00D50833">
              <w:rPr>
                <w:rStyle w:val="Kpr"/>
                <w:rFonts w:cs="Times New Roman"/>
                <w:noProof/>
              </w:rPr>
              <w:t>3.3.</w:t>
            </w:r>
            <w:r w:rsidR="001C39D9">
              <w:rPr>
                <w:rFonts w:asciiTheme="minorHAnsi" w:eastAsiaTheme="minorEastAsia" w:hAnsiTheme="minorHAnsi"/>
                <w:noProof/>
                <w:sz w:val="22"/>
                <w:lang w:eastAsia="tr-TR"/>
              </w:rPr>
              <w:tab/>
            </w:r>
            <w:r w:rsidR="001C39D9" w:rsidRPr="00D50833">
              <w:rPr>
                <w:rStyle w:val="Kpr"/>
                <w:rFonts w:cs="Times New Roman"/>
                <w:noProof/>
              </w:rPr>
              <w:t>Yöntem</w:t>
            </w:r>
            <w:r w:rsidR="001C39D9">
              <w:rPr>
                <w:noProof/>
                <w:webHidden/>
              </w:rPr>
              <w:tab/>
            </w:r>
            <w:r w:rsidR="001C39D9">
              <w:rPr>
                <w:noProof/>
                <w:webHidden/>
              </w:rPr>
              <w:fldChar w:fldCharType="begin"/>
            </w:r>
            <w:r w:rsidR="001C39D9">
              <w:rPr>
                <w:noProof/>
                <w:webHidden/>
              </w:rPr>
              <w:instrText xml:space="preserve"> PAGEREF _Toc442366795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13FDF" w:rsidP="000A2AE1">
          <w:pPr>
            <w:pStyle w:val="T3"/>
            <w:rPr>
              <w:rFonts w:asciiTheme="minorHAnsi" w:eastAsiaTheme="minorEastAsia" w:hAnsiTheme="minorHAnsi"/>
              <w:noProof/>
              <w:sz w:val="22"/>
              <w:lang w:eastAsia="tr-TR"/>
            </w:rPr>
          </w:pPr>
          <w:hyperlink w:anchor="_Toc442366796" w:history="1">
            <w:r w:rsidR="001C39D9" w:rsidRPr="00D50833">
              <w:rPr>
                <w:rStyle w:val="Kpr"/>
                <w:rFonts w:cs="Times New Roman"/>
                <w:noProof/>
              </w:rPr>
              <w:t>3.3.1.</w:t>
            </w:r>
            <w:r w:rsidR="001C39D9">
              <w:rPr>
                <w:rFonts w:asciiTheme="minorHAnsi" w:eastAsiaTheme="minorEastAsia" w:hAnsiTheme="minorHAnsi"/>
                <w:noProof/>
                <w:sz w:val="22"/>
                <w:lang w:eastAsia="tr-TR"/>
              </w:rPr>
              <w:tab/>
            </w:r>
            <w:r w:rsidR="001C39D9" w:rsidRPr="00D50833">
              <w:rPr>
                <w:rStyle w:val="Kpr"/>
                <w:noProof/>
              </w:rPr>
              <w:t>Polimerlerin</w:t>
            </w:r>
            <w:r w:rsidR="001C39D9" w:rsidRPr="00D50833">
              <w:rPr>
                <w:rStyle w:val="Kpr"/>
                <w:rFonts w:cs="Times New Roman"/>
                <w:noProof/>
              </w:rPr>
              <w:t xml:space="preserve"> Elektrokimyasal Sentezi</w:t>
            </w:r>
            <w:r w:rsidR="001C39D9">
              <w:rPr>
                <w:noProof/>
                <w:webHidden/>
              </w:rPr>
              <w:tab/>
            </w:r>
            <w:r w:rsidR="001C39D9">
              <w:rPr>
                <w:noProof/>
                <w:webHidden/>
              </w:rPr>
              <w:fldChar w:fldCharType="begin"/>
            </w:r>
            <w:r w:rsidR="001C39D9">
              <w:rPr>
                <w:noProof/>
                <w:webHidden/>
              </w:rPr>
              <w:instrText xml:space="preserve"> PAGEREF _Toc442366796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113FDF" w:rsidP="000A2AE1">
          <w:pPr>
            <w:pStyle w:val="T3"/>
            <w:rPr>
              <w:rFonts w:asciiTheme="minorHAnsi" w:eastAsiaTheme="minorEastAsia" w:hAnsiTheme="minorHAnsi"/>
              <w:noProof/>
              <w:sz w:val="22"/>
              <w:lang w:eastAsia="tr-TR"/>
            </w:rPr>
          </w:pPr>
          <w:hyperlink w:anchor="_Toc442366797" w:history="1">
            <w:r w:rsidR="001C39D9" w:rsidRPr="00D50833">
              <w:rPr>
                <w:rStyle w:val="Kpr"/>
                <w:rFonts w:eastAsia="Arial Unicode MS" w:cs="Times New Roman"/>
                <w:noProof/>
              </w:rPr>
              <w:t>3.3.2.</w:t>
            </w:r>
            <w:r w:rsidR="001C39D9">
              <w:rPr>
                <w:rFonts w:asciiTheme="minorHAnsi" w:eastAsiaTheme="minorEastAsia" w:hAnsiTheme="minorHAnsi"/>
                <w:noProof/>
                <w:sz w:val="22"/>
                <w:lang w:eastAsia="tr-TR"/>
              </w:rPr>
              <w:tab/>
            </w:r>
            <w:r w:rsidR="001C39D9" w:rsidRPr="00D50833">
              <w:rPr>
                <w:rStyle w:val="Kpr"/>
                <w:noProof/>
              </w:rPr>
              <w:t>Meso</w:t>
            </w:r>
            <w:r w:rsidR="001C39D9" w:rsidRPr="00D50833">
              <w:rPr>
                <w:rStyle w:val="Kpr"/>
                <w:rFonts w:eastAsia="Arial Unicode MS" w:cs="Times New Roman"/>
                <w:noProof/>
              </w:rPr>
              <w:t>-tetrakis(2-tienil)porfirin (Por) sentezi</w:t>
            </w:r>
            <w:r w:rsidR="001C39D9">
              <w:rPr>
                <w:noProof/>
                <w:webHidden/>
              </w:rPr>
              <w:tab/>
            </w:r>
            <w:r w:rsidR="001C39D9">
              <w:rPr>
                <w:noProof/>
                <w:webHidden/>
              </w:rPr>
              <w:fldChar w:fldCharType="begin"/>
            </w:r>
            <w:r w:rsidR="001C39D9">
              <w:rPr>
                <w:noProof/>
                <w:webHidden/>
              </w:rPr>
              <w:instrText xml:space="preserve"> PAGEREF _Toc442366797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rsidR="001C39D9" w:rsidRDefault="00F2717C" w:rsidP="00F9700D">
          <w:pPr>
            <w:pStyle w:val="T1"/>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43936" behindDoc="0" locked="0" layoutInCell="1" allowOverlap="1" wp14:anchorId="638D97F5" wp14:editId="4A0B79EE">
                    <wp:simplePos x="0" y="0"/>
                    <wp:positionH relativeFrom="column">
                      <wp:posOffset>2765743</wp:posOffset>
                    </wp:positionH>
                    <wp:positionV relativeFrom="paragraph">
                      <wp:posOffset>133667</wp:posOffset>
                    </wp:positionV>
                    <wp:extent cx="241300" cy="4619625"/>
                    <wp:effectExtent l="1587" t="0" r="26988" b="26987"/>
                    <wp:wrapNone/>
                    <wp:docPr id="543" name="Sağ Ayraç 543"/>
                    <wp:cNvGraphicFramePr/>
                    <a:graphic xmlns:a="http://schemas.openxmlformats.org/drawingml/2006/main">
                      <a:graphicData uri="http://schemas.microsoft.com/office/word/2010/wordprocessingShape">
                        <wps:wsp>
                          <wps:cNvSpPr/>
                          <wps:spPr>
                            <a:xfrm rot="16200000">
                              <a:off x="0" y="0"/>
                              <a:ext cx="241300" cy="461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B5AB18" id="Sağ Ayraç 543" o:spid="_x0000_s1026" type="#_x0000_t88" style="position:absolute;margin-left:217.8pt;margin-top:10.5pt;width:19pt;height:363.75pt;rotation:-90;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" adj="94" strokecolor="#4579b8 [3044]"/>
                </w:pict>
              </mc:Fallback>
            </mc:AlternateContent>
          </w:r>
          <w:hyperlink w:anchor="_Toc442366798" w:history="1">
            <w:r w:rsidR="001C39D9" w:rsidRPr="00D50833">
              <w:rPr>
                <w:rStyle w:val="Kpr"/>
                <w:noProof/>
              </w:rPr>
              <w:t>4.</w:t>
            </w:r>
            <w:r w:rsidR="001C39D9">
              <w:rPr>
                <w:rFonts w:asciiTheme="minorHAnsi" w:eastAsiaTheme="minorEastAsia" w:hAnsiTheme="minorHAnsi"/>
                <w:noProof/>
                <w:sz w:val="22"/>
                <w:lang w:eastAsia="tr-TR"/>
              </w:rPr>
              <w:tab/>
            </w:r>
            <w:r w:rsidR="001C39D9" w:rsidRPr="00D50833">
              <w:rPr>
                <w:rStyle w:val="Kpr"/>
                <w:noProof/>
              </w:rPr>
              <w:t>ARAŞTIRMA BULGULARI VE TARTIŞMA</w:t>
            </w:r>
            <w:r w:rsidR="001C39D9">
              <w:rPr>
                <w:noProof/>
                <w:webHidden/>
              </w:rPr>
              <w:tab/>
            </w:r>
            <w:r w:rsidR="001C39D9">
              <w:rPr>
                <w:noProof/>
                <w:webHidden/>
              </w:rPr>
              <w:fldChar w:fldCharType="begin"/>
            </w:r>
            <w:r w:rsidR="001C39D9">
              <w:rPr>
                <w:noProof/>
                <w:webHidden/>
              </w:rPr>
              <w:instrText xml:space="preserve"> PAGEREF _Toc442366798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799" w:history="1">
            <w:r w:rsidR="001C39D9" w:rsidRPr="00D50833">
              <w:rPr>
                <w:rStyle w:val="Kpr"/>
                <w:noProof/>
              </w:rPr>
              <w:t>4.1.</w:t>
            </w:r>
            <w:r w:rsidR="001C39D9">
              <w:rPr>
                <w:rFonts w:asciiTheme="minorHAnsi" w:eastAsiaTheme="minorEastAsia" w:hAnsiTheme="minorHAnsi"/>
                <w:noProof/>
                <w:sz w:val="22"/>
                <w:lang w:eastAsia="tr-TR"/>
              </w:rPr>
              <w:tab/>
            </w:r>
            <w:r w:rsidR="001C39D9" w:rsidRPr="00D50833">
              <w:rPr>
                <w:rStyle w:val="Kpr"/>
                <w:rFonts w:cs="Times New Roman"/>
                <w:noProof/>
              </w:rPr>
              <w:t>Sentezlenen</w:t>
            </w:r>
            <w:r w:rsidR="001C39D9" w:rsidRPr="00D50833">
              <w:rPr>
                <w:rStyle w:val="Kpr"/>
                <w:noProof/>
              </w:rPr>
              <w:t xml:space="preserve"> Maddelerin XRD Sonuçları</w:t>
            </w:r>
            <w:r w:rsidR="001C39D9">
              <w:rPr>
                <w:noProof/>
                <w:webHidden/>
              </w:rPr>
              <w:tab/>
            </w:r>
            <w:r w:rsidR="001C39D9">
              <w:rPr>
                <w:noProof/>
                <w:webHidden/>
              </w:rPr>
              <w:fldChar w:fldCharType="begin"/>
            </w:r>
            <w:r w:rsidR="001C39D9">
              <w:rPr>
                <w:noProof/>
                <w:webHidden/>
              </w:rPr>
              <w:instrText xml:space="preserve"> PAGEREF _Toc442366799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800" w:history="1">
            <w:r w:rsidR="001C39D9" w:rsidRPr="00D50833">
              <w:rPr>
                <w:rStyle w:val="Kpr"/>
                <w:noProof/>
              </w:rPr>
              <w:t>4.2.</w:t>
            </w:r>
            <w:r w:rsidR="001C39D9">
              <w:rPr>
                <w:rFonts w:asciiTheme="minorHAnsi" w:eastAsiaTheme="minorEastAsia" w:hAnsiTheme="minorHAnsi"/>
                <w:noProof/>
                <w:sz w:val="22"/>
                <w:lang w:eastAsia="tr-TR"/>
              </w:rPr>
              <w:tab/>
            </w:r>
            <w:r w:rsidR="001C39D9" w:rsidRPr="00D50833">
              <w:rPr>
                <w:rStyle w:val="Kpr"/>
                <w:rFonts w:cs="Times New Roman"/>
                <w:noProof/>
              </w:rPr>
              <w:t>Taramalı</w:t>
            </w:r>
            <w:r w:rsidR="001C39D9" w:rsidRPr="00D50833">
              <w:rPr>
                <w:rStyle w:val="Kpr"/>
                <w:noProof/>
              </w:rPr>
              <w:t xml:space="preserve"> Elektron Mikroskobu (SEM) Sonuçları</w:t>
            </w:r>
            <w:r w:rsidR="001C39D9">
              <w:rPr>
                <w:noProof/>
                <w:webHidden/>
              </w:rPr>
              <w:tab/>
            </w:r>
            <w:r w:rsidR="001C39D9">
              <w:rPr>
                <w:noProof/>
                <w:webHidden/>
              </w:rPr>
              <w:fldChar w:fldCharType="begin"/>
            </w:r>
            <w:r w:rsidR="001C39D9">
              <w:rPr>
                <w:noProof/>
                <w:webHidden/>
              </w:rPr>
              <w:instrText xml:space="preserve"> PAGEREF _Toc442366800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rsidR="001C39D9" w:rsidRDefault="00113FDF" w:rsidP="000A2AE1">
          <w:pPr>
            <w:pStyle w:val="T2"/>
            <w:rPr>
              <w:rFonts w:asciiTheme="minorHAnsi" w:eastAsiaTheme="minorEastAsia" w:hAnsiTheme="minorHAnsi"/>
              <w:noProof/>
              <w:sz w:val="22"/>
              <w:lang w:eastAsia="tr-TR"/>
            </w:rPr>
          </w:pPr>
          <w:hyperlink w:anchor="_Toc442366801" w:history="1">
            <w:r w:rsidR="001C39D9" w:rsidRPr="00D50833">
              <w:rPr>
                <w:rStyle w:val="Kpr"/>
                <w:noProof/>
              </w:rPr>
              <w:t>4.3.</w:t>
            </w:r>
            <w:r w:rsidR="001C39D9">
              <w:rPr>
                <w:rFonts w:asciiTheme="minorHAnsi" w:eastAsiaTheme="minorEastAsia" w:hAnsiTheme="minorHAnsi"/>
                <w:noProof/>
                <w:sz w:val="22"/>
                <w:lang w:eastAsia="tr-TR"/>
              </w:rPr>
              <w:tab/>
            </w:r>
            <w:r w:rsidR="001C39D9" w:rsidRPr="00D50833">
              <w:rPr>
                <w:rStyle w:val="Kpr"/>
                <w:noProof/>
              </w:rPr>
              <w:t>Ftalosiyanin Moleküllerinin Absorpsiyon ve Floresans Spektrumları</w:t>
            </w:r>
            <w:r w:rsidR="001C39D9">
              <w:rPr>
                <w:noProof/>
                <w:webHidden/>
              </w:rPr>
              <w:tab/>
            </w:r>
            <w:r w:rsidR="001C39D9">
              <w:rPr>
                <w:noProof/>
                <w:webHidden/>
              </w:rPr>
              <w:fldChar w:fldCharType="begin"/>
            </w:r>
            <w:r w:rsidR="001C39D9">
              <w:rPr>
                <w:noProof/>
                <w:webHidden/>
              </w:rPr>
              <w:instrText xml:space="preserve"> PAGEREF _Toc442366801 \h </w:instrText>
            </w:r>
            <w:r w:rsidR="001C39D9">
              <w:rPr>
                <w:noProof/>
                <w:webHidden/>
              </w:rPr>
            </w:r>
            <w:r w:rsidR="001C39D9">
              <w:rPr>
                <w:noProof/>
                <w:webHidden/>
              </w:rPr>
              <w:fldChar w:fldCharType="separate"/>
            </w:r>
            <w:r w:rsidR="00E6577E">
              <w:rPr>
                <w:noProof/>
                <w:webHidden/>
              </w:rPr>
              <w:t>11</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802" w:history="1">
            <w:r w:rsidR="001C39D9" w:rsidRPr="00D50833">
              <w:rPr>
                <w:rStyle w:val="Kpr"/>
                <w:noProof/>
              </w:rPr>
              <w:t>5.</w:t>
            </w:r>
            <w:r w:rsidR="001C39D9">
              <w:rPr>
                <w:rFonts w:asciiTheme="minorHAnsi" w:eastAsiaTheme="minorEastAsia" w:hAnsiTheme="minorHAnsi"/>
                <w:noProof/>
                <w:sz w:val="22"/>
                <w:lang w:eastAsia="tr-TR"/>
              </w:rPr>
              <w:tab/>
            </w:r>
            <w:r w:rsidR="001C39D9" w:rsidRPr="00D50833">
              <w:rPr>
                <w:rStyle w:val="Kpr"/>
                <w:noProof/>
              </w:rPr>
              <w:t>SONUÇ</w:t>
            </w:r>
            <w:r w:rsidR="001C39D9">
              <w:rPr>
                <w:noProof/>
                <w:webHidden/>
              </w:rPr>
              <w:tab/>
            </w:r>
            <w:r w:rsidR="001C39D9">
              <w:rPr>
                <w:noProof/>
                <w:webHidden/>
              </w:rPr>
              <w:fldChar w:fldCharType="begin"/>
            </w:r>
            <w:r w:rsidR="001C39D9">
              <w:rPr>
                <w:noProof/>
                <w:webHidden/>
              </w:rPr>
              <w:instrText xml:space="preserve"> PAGEREF _Toc442366802 \h </w:instrText>
            </w:r>
            <w:r w:rsidR="001C39D9">
              <w:rPr>
                <w:noProof/>
                <w:webHidden/>
              </w:rPr>
            </w:r>
            <w:r w:rsidR="001C39D9">
              <w:rPr>
                <w:noProof/>
                <w:webHidden/>
              </w:rPr>
              <w:fldChar w:fldCharType="separate"/>
            </w:r>
            <w:r w:rsidR="00E6577E">
              <w:rPr>
                <w:noProof/>
                <w:webHidden/>
              </w:rPr>
              <w:t>13</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803" w:history="1">
            <w:r w:rsidR="001C39D9" w:rsidRPr="00D50833">
              <w:rPr>
                <w:rStyle w:val="Kpr"/>
                <w:noProof/>
              </w:rPr>
              <w:t>KAYNAKLAR</w:t>
            </w:r>
            <w:r w:rsidR="001C39D9">
              <w:rPr>
                <w:noProof/>
                <w:webHidden/>
              </w:rPr>
              <w:tab/>
            </w:r>
            <w:r w:rsidR="001C39D9">
              <w:rPr>
                <w:noProof/>
                <w:webHidden/>
              </w:rPr>
              <w:fldChar w:fldCharType="begin"/>
            </w:r>
            <w:r w:rsidR="001C39D9">
              <w:rPr>
                <w:noProof/>
                <w:webHidden/>
              </w:rPr>
              <w:instrText xml:space="preserve"> PAGEREF _Toc442366803 \h </w:instrText>
            </w:r>
            <w:r w:rsidR="001C39D9">
              <w:rPr>
                <w:noProof/>
                <w:webHidden/>
              </w:rPr>
            </w:r>
            <w:r w:rsidR="001C39D9">
              <w:rPr>
                <w:noProof/>
                <w:webHidden/>
              </w:rPr>
              <w:fldChar w:fldCharType="separate"/>
            </w:r>
            <w:r w:rsidR="00E6577E">
              <w:rPr>
                <w:noProof/>
                <w:webHidden/>
              </w:rPr>
              <w:t>14</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804" w:history="1">
            <w:r w:rsidR="001C39D9" w:rsidRPr="00D50833">
              <w:rPr>
                <w:rStyle w:val="Kpr"/>
                <w:noProof/>
              </w:rPr>
              <w:t>EKLER</w:t>
            </w:r>
            <w:r w:rsidR="00346214">
              <w:rPr>
                <w:rStyle w:val="Kpr"/>
                <w:noProof/>
              </w:rPr>
              <w:tab/>
            </w:r>
            <w:r w:rsidR="001C39D9">
              <w:rPr>
                <w:noProof/>
                <w:webHidden/>
              </w:rPr>
              <w:tab/>
            </w:r>
            <w:r w:rsidR="001C39D9">
              <w:rPr>
                <w:noProof/>
                <w:webHidden/>
              </w:rPr>
              <w:fldChar w:fldCharType="begin"/>
            </w:r>
            <w:r w:rsidR="001C39D9">
              <w:rPr>
                <w:noProof/>
                <w:webHidden/>
              </w:rPr>
              <w:instrText xml:space="preserve"> PAGEREF _Toc442366804 \h </w:instrText>
            </w:r>
            <w:r w:rsidR="001C39D9">
              <w:rPr>
                <w:noProof/>
                <w:webHidden/>
              </w:rPr>
            </w:r>
            <w:r w:rsidR="001C39D9">
              <w:rPr>
                <w:noProof/>
                <w:webHidden/>
              </w:rPr>
              <w:fldChar w:fldCharType="separate"/>
            </w:r>
            <w:r w:rsidR="00E6577E">
              <w:rPr>
                <w:noProof/>
                <w:webHidden/>
              </w:rPr>
              <w:t>16</w:t>
            </w:r>
            <w:r w:rsidR="001C39D9">
              <w:rPr>
                <w:noProof/>
                <w:webHidden/>
              </w:rPr>
              <w:fldChar w:fldCharType="end"/>
            </w:r>
          </w:hyperlink>
        </w:p>
        <w:p w:rsidR="001C39D9" w:rsidRDefault="00113FDF" w:rsidP="00F9700D">
          <w:pPr>
            <w:pStyle w:val="T1"/>
            <w:rPr>
              <w:rFonts w:asciiTheme="minorHAnsi" w:eastAsiaTheme="minorEastAsia" w:hAnsiTheme="minorHAnsi"/>
              <w:noProof/>
              <w:sz w:val="22"/>
              <w:lang w:eastAsia="tr-TR"/>
            </w:rPr>
          </w:pPr>
          <w:hyperlink w:anchor="_Toc442366805" w:history="1">
            <w:r w:rsidR="001C39D9" w:rsidRPr="00D50833">
              <w:rPr>
                <w:rStyle w:val="Kpr"/>
                <w:noProof/>
                <w:lang w:eastAsia="tr-TR"/>
              </w:rPr>
              <w:t>ÖZGEÇMİŞ</w:t>
            </w:r>
            <w:r w:rsidR="001C39D9">
              <w:rPr>
                <w:noProof/>
                <w:webHidden/>
              </w:rPr>
              <w:tab/>
            </w:r>
            <w:r w:rsidR="001C39D9">
              <w:rPr>
                <w:noProof/>
                <w:webHidden/>
              </w:rPr>
              <w:fldChar w:fldCharType="begin"/>
            </w:r>
            <w:r w:rsidR="001C39D9">
              <w:rPr>
                <w:noProof/>
                <w:webHidden/>
              </w:rPr>
              <w:instrText xml:space="preserve"> PAGEREF _Toc442366805 \h </w:instrText>
            </w:r>
            <w:r w:rsidR="001C39D9">
              <w:rPr>
                <w:noProof/>
                <w:webHidden/>
              </w:rPr>
            </w:r>
            <w:r w:rsidR="001C39D9">
              <w:rPr>
                <w:noProof/>
                <w:webHidden/>
              </w:rPr>
              <w:fldChar w:fldCharType="separate"/>
            </w:r>
            <w:r w:rsidR="00E6577E">
              <w:rPr>
                <w:noProof/>
                <w:webHidden/>
              </w:rPr>
              <w:t>17</w:t>
            </w:r>
            <w:r w:rsidR="001C39D9">
              <w:rPr>
                <w:noProof/>
                <w:webHidden/>
              </w:rPr>
              <w:fldChar w:fldCharType="end"/>
            </w:r>
          </w:hyperlink>
        </w:p>
        <w:p w:rsidR="001022A8" w:rsidRDefault="00655626" w:rsidP="00655626">
          <w:pPr>
            <w:rPr>
              <w:b/>
              <w:bCs/>
            </w:rPr>
          </w:pPr>
          <w:r>
            <w:rPr>
              <w:b/>
              <w:bCs/>
            </w:rPr>
            <w:fldChar w:fldCharType="end"/>
          </w:r>
        </w:p>
      </w:sdtContent>
    </w:sdt>
    <w:p w:rsidR="00655626" w:rsidRDefault="00655626" w:rsidP="00655626">
      <w:pPr>
        <w:rPr>
          <w:b/>
          <w:bCs/>
        </w:rPr>
      </w:pPr>
    </w:p>
    <w:p w:rsidR="006566E5" w:rsidRDefault="00F2717C" w:rsidP="00865FA1">
      <w:pPr>
        <w:jc w:val="center"/>
        <w:rPr>
          <w:b/>
          <w:szCs w:val="28"/>
        </w:rPr>
      </w:pPr>
      <w:r w:rsidRPr="00F2717C">
        <w:rPr>
          <w:b/>
          <w:noProof/>
          <w:szCs w:val="28"/>
          <w:lang w:eastAsia="tr-TR"/>
        </w:rPr>
        <mc:AlternateContent>
          <mc:Choice Requires="wps">
            <w:drawing>
              <wp:anchor distT="0" distB="0" distL="114300" distR="114300" simplePos="0" relativeHeight="251942912" behindDoc="0" locked="0" layoutInCell="1" allowOverlap="1" wp14:anchorId="355176D4" wp14:editId="114874EA">
                <wp:simplePos x="0" y="0"/>
                <wp:positionH relativeFrom="column">
                  <wp:posOffset>575483</wp:posOffset>
                </wp:positionH>
                <wp:positionV relativeFrom="paragraph">
                  <wp:posOffset>623339</wp:posOffset>
                </wp:positionV>
                <wp:extent cx="4616450" cy="720436"/>
                <wp:effectExtent l="57150" t="38100" r="69850" b="99060"/>
                <wp:wrapNone/>
                <wp:docPr id="5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72043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F2717C" w:rsidRDefault="004218B0"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176D4" id="_x0000_s1106" type="#_x0000_t202" style="position:absolute;left:0;text-align:left;margin-left:45.3pt;margin-top:49.1pt;width:363.5pt;height:56.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" fillcolor="#a5d5e2 [1624]" strokecolor="#40a7c2 [3048]">
                <v:fill color2="#e4f2f6 [504]" rotate="t" angle="180" colors="0 #9eeaff;22938f #bbefff;1 #e4f9ff" focus="100%" type="gradient"/>
                <v:shadow on="t" color="black" opacity="24903f" origin=",.5" offset="0,.55556mm"/>
                <v:textbox>
                  <w:txbxContent>
                    <w:p w:rsidR="004218B0" w:rsidRPr="00F2717C" w:rsidRDefault="004218B0"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v:textbox>
              </v:shape>
            </w:pict>
          </mc:Fallback>
        </mc:AlternateContent>
      </w:r>
    </w:p>
    <w:p w:rsidR="00F47E12" w:rsidRDefault="00F47E12" w:rsidP="00865FA1">
      <w:pPr>
        <w:jc w:val="center"/>
        <w:rPr>
          <w:b/>
          <w:szCs w:val="28"/>
        </w:rPr>
        <w:sectPr w:rsidR="00F47E12" w:rsidSect="009570B3">
          <w:pgSz w:w="11906" w:h="16838"/>
          <w:pgMar w:top="1418" w:right="1418" w:bottom="1418" w:left="1701" w:header="708" w:footer="708" w:gutter="0"/>
          <w:pgNumType w:fmt="lowerRoman"/>
          <w:cols w:space="708"/>
          <w:titlePg/>
          <w:docGrid w:linePitch="360"/>
        </w:sectPr>
      </w:pPr>
    </w:p>
    <w:bookmarkStart w:id="12" w:name="_Toc442366779"/>
    <w:p w:rsidR="00DC5BA4" w:rsidRPr="00F47E12" w:rsidRDefault="00097DE0" w:rsidP="001C39D9">
      <w:pPr>
        <w:pStyle w:val="Balk1"/>
        <w:rPr>
          <w:sz w:val="2"/>
          <w:szCs w:val="2"/>
        </w:rPr>
      </w:pPr>
      <w:r>
        <w:rPr>
          <w:noProof/>
          <w:sz w:val="2"/>
          <w:szCs w:val="2"/>
          <w:lang w:eastAsia="tr-TR"/>
        </w:rPr>
        <w:lastRenderedPageBreak/>
        <mc:AlternateContent>
          <mc:Choice Requires="wpg">
            <w:drawing>
              <wp:anchor distT="0" distB="0" distL="114300" distR="114300" simplePos="0" relativeHeight="251689984" behindDoc="0" locked="0" layoutInCell="1" allowOverlap="1" wp14:anchorId="23B9FCF1" wp14:editId="31296B6A">
                <wp:simplePos x="0" y="0"/>
                <wp:positionH relativeFrom="column">
                  <wp:posOffset>-905964</wp:posOffset>
                </wp:positionH>
                <wp:positionV relativeFrom="paragraph">
                  <wp:posOffset>-715373</wp:posOffset>
                </wp:positionV>
                <wp:extent cx="7217476" cy="350849"/>
                <wp:effectExtent l="0" t="19050" r="59690" b="87630"/>
                <wp:wrapNone/>
                <wp:docPr id="335" name="Grup 335"/>
                <wp:cNvGraphicFramePr/>
                <a:graphic xmlns:a="http://schemas.openxmlformats.org/drawingml/2006/main">
                  <a:graphicData uri="http://schemas.microsoft.com/office/word/2010/wordprocessingGroup">
                    <wpg:wgp>
                      <wpg:cNvGrpSpPr/>
                      <wpg:grpSpPr>
                        <a:xfrm>
                          <a:off x="0" y="0"/>
                          <a:ext cx="7217476" cy="350849"/>
                          <a:chOff x="-631371" y="-201301"/>
                          <a:chExt cx="7217476" cy="350849"/>
                        </a:xfrm>
                      </wpg:grpSpPr>
                      <wps:wsp>
                        <wps:cNvPr id="8" name="Metin Kutusu 8"/>
                        <wps:cNvSpPr txBox="1">
                          <a:spLocks noChangeArrowheads="1"/>
                        </wps:cNvSpPr>
                        <wps:spPr bwMode="auto">
                          <a:xfrm>
                            <a:off x="-631371" y="-201301"/>
                            <a:ext cx="1623695" cy="257175"/>
                          </a:xfrm>
                          <a:prstGeom prst="rect">
                            <a:avLst/>
                          </a:prstGeom>
                          <a:solidFill>
                            <a:srgbClr val="FFFFFF"/>
                          </a:solidFill>
                          <a:ln w="9525">
                            <a:solidFill>
                              <a:srgbClr val="000000"/>
                            </a:solidFill>
                            <a:miter lim="800000"/>
                            <a:headEnd/>
                            <a:tailEnd/>
                          </a:ln>
                        </wps:spPr>
                        <wps:txbx>
                          <w:txbxContent>
                            <w:p w:rsidR="004218B0" w:rsidRPr="00B67483" w:rsidRDefault="004218B0" w:rsidP="00230532">
                              <w:pPr>
                                <w:spacing w:line="240" w:lineRule="auto"/>
                                <w:jc w:val="left"/>
                                <w:rPr>
                                  <w:b/>
                                </w:rPr>
                              </w:pPr>
                              <w:r>
                                <w:rPr>
                                  <w:b/>
                                </w:rPr>
                                <w:t>Ek–7 Şekil Dizini</w:t>
                              </w:r>
                            </w:p>
                          </w:txbxContent>
                        </wps:txbx>
                        <wps:bodyPr rot="0" vert="horz" wrap="square" lIns="18000" tIns="0" rIns="18000" bIns="0" anchor="t" anchorCtr="0" upright="1">
                          <a:noAutofit/>
                        </wps:bodyPr>
                      </wps:wsp>
                      <wps:wsp>
                        <wps:cNvPr id="324" name="Metin Kutusu 2"/>
                        <wps:cNvSpPr txBox="1">
                          <a:spLocks noChangeArrowheads="1"/>
                        </wps:cNvSpPr>
                        <wps:spPr bwMode="auto">
                          <a:xfrm>
                            <a:off x="3376180" y="-183827"/>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B9FCF1" id="Grup 335" o:spid="_x0000_s1107" style="position:absolute;left:0;text-align:left;margin-left:-71.35pt;margin-top:-56.35pt;width:568.3pt;height:27.65pt;z-index:251689984;mso-width-relative:margin;mso-height-relative:margin" coordorigin="-6313,-2013" coordsize="72174,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">
                <v:shape id="Metin Kutusu 8" o:spid="_x0000_s1108" type="#_x0000_t202" style="position:absolute;left:-6313;top:-2013;width:1623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">
                  <v:textbox inset=".5mm,0,.5mm,0">
                    <w:txbxContent>
                      <w:p w:rsidR="004218B0" w:rsidRPr="00B67483" w:rsidRDefault="004218B0" w:rsidP="00230532">
                        <w:pPr>
                          <w:spacing w:line="240" w:lineRule="auto"/>
                          <w:jc w:val="left"/>
                          <w:rPr>
                            <w:b/>
                          </w:rPr>
                        </w:pPr>
                        <w:r>
                          <w:rPr>
                            <w:b/>
                          </w:rPr>
                          <w:t>Ek–7 Şekil Dizini</w:t>
                        </w:r>
                      </w:p>
                    </w:txbxContent>
                  </v:textbox>
                </v:shape>
                <v:shape id="_x0000_s1109" type="#_x0000_t202" style="position:absolute;left:33761;top:-1838;width:321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w:pict>
          </mc:Fallback>
        </mc:AlternateContent>
      </w:r>
      <w:r w:rsidR="004B1D43">
        <w:t>ŞEKİL</w:t>
      </w:r>
      <w:r w:rsidR="00DC5BA4">
        <w:t xml:space="preserve"> DİZİNİ</w:t>
      </w:r>
      <w:bookmarkEnd w:id="12"/>
    </w:p>
    <w:p w:rsidR="00655626" w:rsidRDefault="00655626" w:rsidP="00655626">
      <w:pPr>
        <w:jc w:val="right"/>
        <w:rPr>
          <w:b/>
        </w:rPr>
      </w:pPr>
      <w:r w:rsidRPr="006775FC">
        <w:rPr>
          <w:b/>
        </w:rPr>
        <w:t>Sayfa</w:t>
      </w:r>
    </w:p>
    <w:p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"Şekiller;1" </w:instrText>
      </w:r>
      <w:r>
        <w:fldChar w:fldCharType="separate"/>
      </w:r>
      <w:hyperlink w:anchor="_Toc442652674" w:history="1">
        <w:r w:rsidR="002B6263" w:rsidRPr="00552B12">
          <w:rPr>
            <w:rStyle w:val="Kpr"/>
            <w:b/>
            <w:noProof/>
          </w:rPr>
          <w:t>Şekil 1.1.</w:t>
        </w:r>
        <w:r w:rsidR="002B6263" w:rsidRPr="00552B12">
          <w:rPr>
            <w:rStyle w:val="Kpr"/>
            <w:noProof/>
          </w:rPr>
          <w:t xml:space="preserve"> Güneş pilinin yapısı</w:t>
        </w:r>
        <w:r w:rsidR="002B6263">
          <w:rPr>
            <w:noProof/>
            <w:webHidden/>
          </w:rPr>
          <w:tab/>
        </w:r>
        <w:r w:rsidR="002B6263">
          <w:rPr>
            <w:noProof/>
            <w:webHidden/>
          </w:rPr>
          <w:fldChar w:fldCharType="begin"/>
        </w:r>
        <w:r w:rsidR="002B6263">
          <w:rPr>
            <w:noProof/>
            <w:webHidden/>
          </w:rPr>
          <w:instrText xml:space="preserve"> PAGEREF _Toc442652674 \h </w:instrText>
        </w:r>
        <w:r w:rsidR="002B6263">
          <w:rPr>
            <w:noProof/>
            <w:webHidden/>
          </w:rPr>
        </w:r>
        <w:r w:rsidR="002B6263">
          <w:rPr>
            <w:noProof/>
            <w:webHidden/>
          </w:rPr>
          <w:fldChar w:fldCharType="separate"/>
        </w:r>
        <w:r w:rsidR="00E6577E">
          <w:rPr>
            <w:noProof/>
            <w:webHidden/>
          </w:rPr>
          <w:t>2</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75" w:history="1">
        <w:r w:rsidR="002B6263" w:rsidRPr="00552B12">
          <w:rPr>
            <w:rStyle w:val="Kpr"/>
            <w:b/>
            <w:noProof/>
          </w:rPr>
          <w:t>Şekil 2.1:</w:t>
        </w:r>
        <w:r w:rsidR="002B6263" w:rsidRPr="00552B12">
          <w:rPr>
            <w:rStyle w:val="Kpr"/>
            <w:noProof/>
          </w:rPr>
          <w:t xml:space="preserve"> Pirol ve porfirinin molekül yapısı</w:t>
        </w:r>
        <w:r w:rsidR="002B6263">
          <w:rPr>
            <w:noProof/>
            <w:webHidden/>
          </w:rPr>
          <w:tab/>
        </w:r>
        <w:r w:rsidR="002B6263">
          <w:rPr>
            <w:noProof/>
            <w:webHidden/>
          </w:rPr>
          <w:fldChar w:fldCharType="begin"/>
        </w:r>
        <w:r w:rsidR="002B6263">
          <w:rPr>
            <w:noProof/>
            <w:webHidden/>
          </w:rPr>
          <w:instrText xml:space="preserve"> PAGEREF _Toc442652675 \h </w:instrText>
        </w:r>
        <w:r w:rsidR="002B6263">
          <w:rPr>
            <w:noProof/>
            <w:webHidden/>
          </w:rPr>
        </w:r>
        <w:r w:rsidR="002B6263">
          <w:rPr>
            <w:noProof/>
            <w:webHidden/>
          </w:rPr>
          <w:fldChar w:fldCharType="separate"/>
        </w:r>
        <w:r w:rsidR="00E6577E">
          <w:rPr>
            <w:noProof/>
            <w:webHidden/>
          </w:rPr>
          <w:t>3</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76" w:history="1">
        <w:r w:rsidR="002B6263" w:rsidRPr="00552B12">
          <w:rPr>
            <w:rStyle w:val="Kpr"/>
            <w:b/>
            <w:noProof/>
          </w:rPr>
          <w:t>Şekil 2.2.</w:t>
        </w:r>
        <w:r w:rsidR="002B6263" w:rsidRPr="00552B12">
          <w:rPr>
            <w:rStyle w:val="Kpr"/>
            <w:noProof/>
          </w:rPr>
          <w:t xml:space="preserve"> Porfirinlerin absorpsiyon özellikleri</w:t>
        </w:r>
        <w:r w:rsidR="002B6263">
          <w:rPr>
            <w:noProof/>
            <w:webHidden/>
          </w:rPr>
          <w:tab/>
        </w:r>
        <w:r w:rsidR="002B6263">
          <w:rPr>
            <w:noProof/>
            <w:webHidden/>
          </w:rPr>
          <w:fldChar w:fldCharType="begin"/>
        </w:r>
        <w:r w:rsidR="002B6263">
          <w:rPr>
            <w:noProof/>
            <w:webHidden/>
          </w:rPr>
          <w:instrText xml:space="preserve"> PAGEREF _Toc442652676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77" w:history="1">
        <w:r w:rsidR="002B6263" w:rsidRPr="00552B12">
          <w:rPr>
            <w:rStyle w:val="Kpr"/>
            <w:b/>
            <w:noProof/>
          </w:rPr>
          <w:t>Şekil 2.3.</w:t>
        </w:r>
        <w:r w:rsidR="002B6263" w:rsidRPr="00552B12">
          <w:rPr>
            <w:rStyle w:val="Kpr"/>
            <w:noProof/>
          </w:rPr>
          <w:t xml:space="preserve"> Porfirinlerin genel sentez reaksiyonu</w:t>
        </w:r>
        <w:r w:rsidR="002B6263">
          <w:rPr>
            <w:noProof/>
            <w:webHidden/>
          </w:rPr>
          <w:tab/>
        </w:r>
        <w:r w:rsidR="002B6263">
          <w:rPr>
            <w:noProof/>
            <w:webHidden/>
          </w:rPr>
          <w:fldChar w:fldCharType="begin"/>
        </w:r>
        <w:r w:rsidR="002B6263">
          <w:rPr>
            <w:noProof/>
            <w:webHidden/>
          </w:rPr>
          <w:instrText xml:space="preserve"> PAGEREF _Toc442652677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78" w:history="1">
        <w:r w:rsidR="002B6263" w:rsidRPr="00552B12">
          <w:rPr>
            <w:rStyle w:val="Kpr"/>
            <w:b/>
            <w:noProof/>
          </w:rPr>
          <w:t>Şekil 2.4.</w:t>
        </w:r>
        <w:r w:rsidR="002B6263" w:rsidRPr="00552B12">
          <w:rPr>
            <w:rStyle w:val="Kpr"/>
            <w:noProof/>
          </w:rPr>
          <w:t xml:space="preserve"> Boya esaslı güneş pili ve enerji düzeyleri şeması</w:t>
        </w:r>
        <w:r w:rsidR="002B6263">
          <w:rPr>
            <w:noProof/>
            <w:webHidden/>
          </w:rPr>
          <w:tab/>
        </w:r>
        <w:r w:rsidR="002B6263">
          <w:rPr>
            <w:noProof/>
            <w:webHidden/>
          </w:rPr>
          <w:fldChar w:fldCharType="begin"/>
        </w:r>
        <w:r w:rsidR="002B6263">
          <w:rPr>
            <w:noProof/>
            <w:webHidden/>
          </w:rPr>
          <w:instrText xml:space="preserve"> PAGEREF _Toc442652678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79" w:history="1">
        <w:r w:rsidR="002B6263" w:rsidRPr="00552B12">
          <w:rPr>
            <w:rStyle w:val="Kpr"/>
            <w:b/>
            <w:noProof/>
          </w:rPr>
          <w:t>Şekil 3.1.</w:t>
        </w:r>
        <w:r w:rsidR="002B6263" w:rsidRPr="00552B12">
          <w:rPr>
            <w:rStyle w:val="Kpr"/>
            <w:noProof/>
          </w:rPr>
          <w:t xml:space="preserve"> Mezo-tetrakis(2-tienil)porfirin (Por) sentez reaksiyonu</w:t>
        </w:r>
        <w:r w:rsidR="002B6263">
          <w:rPr>
            <w:noProof/>
            <w:webHidden/>
          </w:rPr>
          <w:tab/>
        </w:r>
        <w:r w:rsidR="002B6263">
          <w:rPr>
            <w:noProof/>
            <w:webHidden/>
          </w:rPr>
          <w:fldChar w:fldCharType="begin"/>
        </w:r>
        <w:r w:rsidR="002B6263">
          <w:rPr>
            <w:noProof/>
            <w:webHidden/>
          </w:rPr>
          <w:instrText xml:space="preserve"> PAGEREF _Toc442652679 \h </w:instrText>
        </w:r>
        <w:r w:rsidR="002B6263">
          <w:rPr>
            <w:noProof/>
            <w:webHidden/>
          </w:rPr>
        </w:r>
        <w:r w:rsidR="002B6263">
          <w:rPr>
            <w:noProof/>
            <w:webHidden/>
          </w:rPr>
          <w:fldChar w:fldCharType="separate"/>
        </w:r>
        <w:r w:rsidR="00E6577E">
          <w:rPr>
            <w:noProof/>
            <w:webHidden/>
          </w:rPr>
          <w:t>9</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80" w:history="1">
        <w:r w:rsidR="002B6263" w:rsidRPr="00552B12">
          <w:rPr>
            <w:rStyle w:val="Kpr"/>
            <w:b/>
            <w:noProof/>
          </w:rPr>
          <w:t xml:space="preserve">Şekil 4.1. </w:t>
        </w:r>
        <w:r w:rsidR="002B6263" w:rsidRPr="00552B12">
          <w:rPr>
            <w:rStyle w:val="Kpr"/>
            <w:noProof/>
          </w:rPr>
          <w:t>Mikrodalga fırında sentezlenen ZnO nanorodların XRD sonuçları.</w:t>
        </w:r>
        <w:r w:rsidR="002B6263">
          <w:rPr>
            <w:noProof/>
            <w:webHidden/>
          </w:rPr>
          <w:tab/>
        </w:r>
        <w:r w:rsidR="002B6263">
          <w:rPr>
            <w:noProof/>
            <w:webHidden/>
          </w:rPr>
          <w:fldChar w:fldCharType="begin"/>
        </w:r>
        <w:r w:rsidR="002B6263">
          <w:rPr>
            <w:noProof/>
            <w:webHidden/>
          </w:rPr>
          <w:instrText xml:space="preserve"> PAGEREF _Toc442652680 \h </w:instrText>
        </w:r>
        <w:r w:rsidR="002B6263">
          <w:rPr>
            <w:noProof/>
            <w:webHidden/>
          </w:rPr>
        </w:r>
        <w:r w:rsidR="002B6263">
          <w:rPr>
            <w:noProof/>
            <w:webHidden/>
          </w:rPr>
          <w:fldChar w:fldCharType="separate"/>
        </w:r>
        <w:r w:rsidR="00E6577E">
          <w:rPr>
            <w:noProof/>
            <w:webHidden/>
          </w:rPr>
          <w:t>10</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81" w:history="1">
        <w:r w:rsidR="002B6263" w:rsidRPr="00552B12">
          <w:rPr>
            <w:rStyle w:val="Kpr"/>
            <w:b/>
            <w:noProof/>
          </w:rPr>
          <w:t xml:space="preserve">Şekil 4.2. </w:t>
        </w:r>
        <w:r w:rsidR="002B6263" w:rsidRPr="00552B12">
          <w:rPr>
            <w:rStyle w:val="Kpr"/>
            <w:noProof/>
          </w:rPr>
          <w:t xml:space="preserve">Mikrodalga fırında PEG400 kullanılarak sentezlenen ZnO </w:t>
        </w:r>
        <w:r w:rsidR="002B6263" w:rsidRPr="00552B12">
          <w:rPr>
            <w:rStyle w:val="Kpr"/>
            <w:noProof/>
            <w:lang w:val="sv-SE"/>
          </w:rPr>
          <w:t>nanorodların SEM resimleri</w:t>
        </w:r>
        <w:r w:rsidR="002B6263">
          <w:rPr>
            <w:noProof/>
            <w:webHidden/>
          </w:rPr>
          <w:tab/>
        </w:r>
        <w:r w:rsidR="002B6263">
          <w:rPr>
            <w:noProof/>
            <w:webHidden/>
          </w:rPr>
          <w:fldChar w:fldCharType="begin"/>
        </w:r>
        <w:r w:rsidR="002B6263">
          <w:rPr>
            <w:noProof/>
            <w:webHidden/>
          </w:rPr>
          <w:instrText xml:space="preserve"> PAGEREF _Toc442652681 \h </w:instrText>
        </w:r>
        <w:r w:rsidR="002B6263">
          <w:rPr>
            <w:noProof/>
            <w:webHidden/>
          </w:rPr>
        </w:r>
        <w:r w:rsidR="002B6263">
          <w:rPr>
            <w:noProof/>
            <w:webHidden/>
          </w:rPr>
          <w:fldChar w:fldCharType="separate"/>
        </w:r>
        <w:r w:rsidR="00E6577E">
          <w:rPr>
            <w:noProof/>
            <w:webHidden/>
          </w:rPr>
          <w:t>11</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82" w:history="1">
        <w:r w:rsidR="002B6263" w:rsidRPr="00552B12">
          <w:rPr>
            <w:rStyle w:val="Kpr"/>
            <w:b/>
            <w:noProof/>
          </w:rPr>
          <w:t>Şekil 4.3.</w:t>
        </w:r>
        <w:r w:rsidR="002B6263" w:rsidRPr="00552B12">
          <w:rPr>
            <w:rStyle w:val="Kpr"/>
            <w:noProof/>
          </w:rPr>
          <w:t xml:space="preserve"> Pc-1 ve ZnPc- 1’in UV-Vis absorpsiyon spektrumları. Konsantrasyon 4,2x10</w:t>
        </w:r>
        <w:r w:rsidR="002B6263" w:rsidRPr="00552B12">
          <w:rPr>
            <w:rStyle w:val="Kpr"/>
            <w:noProof/>
            <w:vertAlign w:val="superscript"/>
          </w:rPr>
          <w:t>-6</w:t>
        </w:r>
        <w:r w:rsidR="002B6263" w:rsidRPr="00552B12">
          <w:rPr>
            <w:rStyle w:val="Kpr"/>
            <w:noProof/>
          </w:rPr>
          <w:t xml:space="preserve"> M (THF)</w:t>
        </w:r>
        <w:r w:rsidR="002B6263">
          <w:rPr>
            <w:noProof/>
            <w:webHidden/>
          </w:rPr>
          <w:tab/>
        </w:r>
        <w:r w:rsidR="002B6263">
          <w:rPr>
            <w:noProof/>
            <w:webHidden/>
          </w:rPr>
          <w:fldChar w:fldCharType="begin"/>
        </w:r>
        <w:r w:rsidR="002B6263">
          <w:rPr>
            <w:noProof/>
            <w:webHidden/>
          </w:rPr>
          <w:instrText xml:space="preserve"> PAGEREF _Toc442652682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83" w:history="1">
        <w:r w:rsidR="00003ED6">
          <w:rPr>
            <w:rStyle w:val="Kpr"/>
            <w:b/>
            <w:noProof/>
          </w:rPr>
          <w:t>EK</w:t>
        </w:r>
        <w:r w:rsidR="002B6263" w:rsidRPr="00552B12">
          <w:rPr>
            <w:rStyle w:val="Kpr"/>
            <w:b/>
            <w:noProof/>
          </w:rPr>
          <w:t xml:space="preserve"> 1 </w:t>
        </w:r>
        <w:r w:rsidR="00003ED6">
          <w:rPr>
            <w:rStyle w:val="Kpr"/>
            <w:b/>
            <w:noProof/>
          </w:rPr>
          <w:t xml:space="preserve">- </w:t>
        </w:r>
        <w:r w:rsidR="002B6263" w:rsidRPr="00552B12">
          <w:rPr>
            <w:rStyle w:val="Kpr"/>
            <w:b/>
            <w:noProof/>
          </w:rPr>
          <w:t>Şekil 2.1.</w:t>
        </w:r>
        <w:r w:rsidR="002B6263" w:rsidRPr="00552B12">
          <w:rPr>
            <w:rStyle w:val="Kpr"/>
            <w:noProof/>
          </w:rPr>
          <w:t xml:space="preserve"> a) Klorofil-a, b) Hem A ve c) Hem B moleküler yapıları</w:t>
        </w:r>
        <w:r w:rsidR="002B6263">
          <w:rPr>
            <w:noProof/>
            <w:webHidden/>
          </w:rPr>
          <w:tab/>
        </w:r>
        <w:r w:rsidR="002B6263">
          <w:rPr>
            <w:noProof/>
            <w:webHidden/>
          </w:rPr>
          <w:fldChar w:fldCharType="begin"/>
        </w:r>
        <w:r w:rsidR="002B6263">
          <w:rPr>
            <w:noProof/>
            <w:webHidden/>
          </w:rPr>
          <w:instrText xml:space="preserve"> PAGEREF _Toc442652683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rsidR="00B73D25" w:rsidRDefault="00655626" w:rsidP="008A5502">
      <w:r>
        <w:fldChar w:fldCharType="end"/>
      </w:r>
    </w:p>
    <w:p w:rsidR="00B73D25" w:rsidRDefault="00B73D25" w:rsidP="00DC5BA4"/>
    <w:p w:rsidR="00B73D25" w:rsidRDefault="00B73D25" w:rsidP="00DC5BA4"/>
    <w:p w:rsidR="00B73D25" w:rsidRDefault="00B73D25" w:rsidP="00DC5BA4"/>
    <w:p w:rsidR="00B73D25" w:rsidRDefault="00B73D25" w:rsidP="00DC5BA4"/>
    <w:p w:rsidR="00B73D25" w:rsidRDefault="00B73D25" w:rsidP="00DC5BA4"/>
    <w:p w:rsidR="00B73D25" w:rsidRDefault="00B73D25" w:rsidP="00DC5BA4"/>
    <w:p w:rsidR="00230532" w:rsidRDefault="00230532" w:rsidP="00DC5BA4"/>
    <w:p w:rsidR="00230532" w:rsidRDefault="00230532" w:rsidP="00DC5BA4"/>
    <w:p w:rsidR="00230532" w:rsidRDefault="00230532" w:rsidP="00DC5BA4"/>
    <w:p w:rsidR="00B73D25" w:rsidRDefault="00B73D25" w:rsidP="00DC5BA4"/>
    <w:p w:rsidR="00F47E12" w:rsidRDefault="00F47E12" w:rsidP="00DC5BA4">
      <w:pPr>
        <w:sectPr w:rsidR="00F47E12" w:rsidSect="009570B3">
          <w:pgSz w:w="11906" w:h="16838"/>
          <w:pgMar w:top="1418" w:right="1418" w:bottom="1418" w:left="1701" w:header="709" w:footer="709" w:gutter="0"/>
          <w:pgNumType w:fmt="lowerRoman"/>
          <w:cols w:space="708"/>
          <w:titlePg/>
          <w:docGrid w:linePitch="360"/>
        </w:sectPr>
      </w:pPr>
    </w:p>
    <w:bookmarkStart w:id="13" w:name="_Toc442366780"/>
    <w:p w:rsidR="00EA75D9" w:rsidRDefault="000C4B12" w:rsidP="00F47E12">
      <w:pPr>
        <w:pStyle w:val="Balk1"/>
      </w:pPr>
      <w:r w:rsidRPr="007F3194">
        <w:rPr>
          <w:noProof/>
          <w:lang w:eastAsia="tr-TR"/>
        </w:rPr>
        <w:lastRenderedPageBreak/>
        <mc:AlternateContent>
          <mc:Choice Requires="wps">
            <w:drawing>
              <wp:anchor distT="0" distB="0" distL="114300" distR="114300" simplePos="0" relativeHeight="251692032" behindDoc="0" locked="0" layoutInCell="1" allowOverlap="1" wp14:anchorId="090FEB59" wp14:editId="42C467C0">
                <wp:simplePos x="0" y="0"/>
                <wp:positionH relativeFrom="column">
                  <wp:posOffset>3123854</wp:posOffset>
                </wp:positionH>
                <wp:positionV relativeFrom="paragraph">
                  <wp:posOffset>-806566</wp:posOffset>
                </wp:positionV>
                <wp:extent cx="3209925" cy="333375"/>
                <wp:effectExtent l="57150" t="38100" r="85725" b="104775"/>
                <wp:wrapNone/>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EB59" id="_x0000_s1110" type="#_x0000_t202" style="position:absolute;left:0;text-align:left;margin-left:245.95pt;margin-top:-63.5pt;width:252.7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230532">
        <w:t>ÇİZELGE</w:t>
      </w:r>
      <w:r w:rsidR="00EA75D9">
        <w:t xml:space="preserve"> DİZİNİ</w:t>
      </w:r>
      <w:bookmarkEnd w:id="13"/>
    </w:p>
    <w:p w:rsidR="00655626" w:rsidRDefault="00655626" w:rsidP="008A5502">
      <w:pPr>
        <w:jc w:val="right"/>
        <w:rPr>
          <w:b/>
        </w:rPr>
      </w:pPr>
      <w:r w:rsidRPr="006775FC">
        <w:rPr>
          <w:b/>
        </w:rPr>
        <w:t>Sayfa</w:t>
      </w:r>
    </w:p>
    <w:p w:rsidR="002B6263" w:rsidRDefault="00655626" w:rsidP="00F9700D">
      <w:pPr>
        <w:pStyle w:val="T1"/>
        <w:spacing w:line="360" w:lineRule="auto"/>
        <w:rPr>
          <w:rFonts w:asciiTheme="minorHAnsi" w:eastAsiaTheme="minorEastAsia" w:hAnsiTheme="minorHAnsi"/>
          <w:noProof/>
          <w:sz w:val="22"/>
          <w:lang w:eastAsia="tr-TR"/>
        </w:rPr>
      </w:pPr>
      <w:r>
        <w:fldChar w:fldCharType="begin"/>
      </w:r>
      <w:r>
        <w:instrText xml:space="preserve"> TOC \h \z \t "Tablolar;1" </w:instrText>
      </w:r>
      <w:r>
        <w:fldChar w:fldCharType="separate"/>
      </w:r>
      <w:hyperlink w:anchor="_Toc442652690" w:history="1">
        <w:r w:rsidR="002B6263" w:rsidRPr="002B6263">
          <w:rPr>
            <w:rStyle w:val="Kpr"/>
            <w:b/>
            <w:noProof/>
          </w:rPr>
          <w:t>Tablo 2.1.</w:t>
        </w:r>
        <w:r w:rsidR="002B6263" w:rsidRPr="0002020A">
          <w:rPr>
            <w:rStyle w:val="Kpr"/>
            <w:noProof/>
          </w:rPr>
          <w:t xml:space="preserve"> Mezo pozisyonlarında farklı fenil grupları içeren porfirin türevlerinin boya esaslı güneş pillerindeki performansları</w:t>
        </w:r>
        <w:r w:rsidR="002B6263">
          <w:rPr>
            <w:noProof/>
            <w:webHidden/>
          </w:rPr>
          <w:tab/>
        </w:r>
        <w:r w:rsidR="002B6263">
          <w:rPr>
            <w:noProof/>
            <w:webHidden/>
          </w:rPr>
          <w:fldChar w:fldCharType="begin"/>
        </w:r>
        <w:r w:rsidR="002B6263">
          <w:rPr>
            <w:noProof/>
            <w:webHidden/>
          </w:rPr>
          <w:instrText xml:space="preserve"> PAGEREF _Toc442652690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91" w:history="1">
        <w:r w:rsidR="002B6263" w:rsidRPr="002B6263">
          <w:rPr>
            <w:rStyle w:val="Kpr"/>
            <w:b/>
            <w:noProof/>
          </w:rPr>
          <w:t>Tablo 4.1.</w:t>
        </w:r>
        <w:r w:rsidR="002B6263" w:rsidRPr="0002020A">
          <w:rPr>
            <w:rStyle w:val="Kpr"/>
            <w:noProof/>
          </w:rPr>
          <w:t xml:space="preserve"> Ftalosiyanin moleküllerinin elektrokimyasal ve optik dataları.</w:t>
        </w:r>
        <w:r w:rsidR="002B6263">
          <w:rPr>
            <w:noProof/>
            <w:webHidden/>
          </w:rPr>
          <w:tab/>
        </w:r>
        <w:r w:rsidR="002B6263">
          <w:rPr>
            <w:noProof/>
            <w:webHidden/>
          </w:rPr>
          <w:fldChar w:fldCharType="begin"/>
        </w:r>
        <w:r w:rsidR="002B6263">
          <w:rPr>
            <w:noProof/>
            <w:webHidden/>
          </w:rPr>
          <w:instrText xml:space="preserve"> PAGEREF _Toc442652691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rsidR="002B6263" w:rsidRDefault="00113FDF" w:rsidP="00F9700D">
      <w:pPr>
        <w:pStyle w:val="T1"/>
        <w:spacing w:line="360" w:lineRule="auto"/>
        <w:rPr>
          <w:rFonts w:asciiTheme="minorHAnsi" w:eastAsiaTheme="minorEastAsia" w:hAnsiTheme="minorHAnsi"/>
          <w:noProof/>
          <w:sz w:val="22"/>
          <w:lang w:eastAsia="tr-TR"/>
        </w:rPr>
      </w:pPr>
      <w:hyperlink w:anchor="_Toc442652692" w:history="1">
        <w:r w:rsidR="00003ED6">
          <w:rPr>
            <w:rStyle w:val="Kpr"/>
            <w:b/>
            <w:noProof/>
          </w:rPr>
          <w:t>EK</w:t>
        </w:r>
        <w:r w:rsidR="002B6263" w:rsidRPr="002B6263">
          <w:rPr>
            <w:rStyle w:val="Kpr"/>
            <w:b/>
            <w:noProof/>
          </w:rPr>
          <w:t xml:space="preserve"> 2 </w:t>
        </w:r>
        <w:r w:rsidR="00003ED6">
          <w:rPr>
            <w:rStyle w:val="Kpr"/>
            <w:b/>
            <w:noProof/>
          </w:rPr>
          <w:t xml:space="preserve">- </w:t>
        </w:r>
        <w:r w:rsidR="002B6263" w:rsidRPr="002B6263">
          <w:rPr>
            <w:rStyle w:val="Kpr"/>
            <w:b/>
            <w:noProof/>
          </w:rPr>
          <w:t xml:space="preserve">Tablo 4.1. </w:t>
        </w:r>
        <w:r w:rsidR="002B6263" w:rsidRPr="0002020A">
          <w:rPr>
            <w:rStyle w:val="Kpr"/>
            <w:noProof/>
          </w:rPr>
          <w:t>Maddelerin optik özellikleri</w:t>
        </w:r>
        <w:r w:rsidR="002B6263">
          <w:rPr>
            <w:noProof/>
            <w:webHidden/>
          </w:rPr>
          <w:tab/>
        </w:r>
        <w:r w:rsidR="002B6263">
          <w:rPr>
            <w:noProof/>
            <w:webHidden/>
          </w:rPr>
          <w:fldChar w:fldCharType="begin"/>
        </w:r>
        <w:r w:rsidR="002B6263">
          <w:rPr>
            <w:noProof/>
            <w:webHidden/>
          </w:rPr>
          <w:instrText xml:space="preserve"> PAGEREF _Toc442652692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rsidR="00EA75D9" w:rsidRDefault="00655626" w:rsidP="00F9700D">
      <w:r>
        <w:fldChar w:fldCharType="end"/>
      </w:r>
    </w:p>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EA75D9" w:rsidRDefault="00EA75D9" w:rsidP="00DC5BA4"/>
    <w:p w:rsidR="00F47E12" w:rsidRDefault="00F47E12" w:rsidP="00DC5BA4"/>
    <w:p w:rsidR="00EA75D9" w:rsidRDefault="00EA75D9" w:rsidP="00DC5BA4"/>
    <w:p w:rsidR="00EA75D9" w:rsidRDefault="00EA75D9" w:rsidP="00DC5BA4"/>
    <w:p w:rsidR="00F47E12" w:rsidRDefault="00F47E12" w:rsidP="00DC5BA4">
      <w:pPr>
        <w:sectPr w:rsidR="00F47E12" w:rsidSect="009570B3">
          <w:pgSz w:w="11906" w:h="16838"/>
          <w:pgMar w:top="1418" w:right="1418" w:bottom="1418" w:left="1701" w:header="708" w:footer="708" w:gutter="0"/>
          <w:pgNumType w:fmt="lowerRoman"/>
          <w:cols w:space="708"/>
          <w:titlePg/>
          <w:docGrid w:linePitch="360"/>
        </w:sectPr>
      </w:pPr>
    </w:p>
    <w:bookmarkStart w:id="14" w:name="_Toc442366781"/>
    <w:p w:rsidR="00B92C03" w:rsidRDefault="00097DE0" w:rsidP="00723F0F">
      <w:pPr>
        <w:pStyle w:val="Balk1"/>
      </w:pPr>
      <w:r>
        <w:rPr>
          <w:noProof/>
          <w:sz w:val="2"/>
          <w:szCs w:val="2"/>
          <w:lang w:eastAsia="tr-TR"/>
        </w:rPr>
        <w:lastRenderedPageBreak/>
        <mc:AlternateContent>
          <mc:Choice Requires="wpg">
            <w:drawing>
              <wp:anchor distT="0" distB="0" distL="114300" distR="114300" simplePos="0" relativeHeight="251708416" behindDoc="0" locked="0" layoutInCell="1" allowOverlap="1" wp14:anchorId="03CD04B4" wp14:editId="6B3A12B4">
                <wp:simplePos x="0" y="0"/>
                <wp:positionH relativeFrom="column">
                  <wp:posOffset>-988695</wp:posOffset>
                </wp:positionH>
                <wp:positionV relativeFrom="paragraph">
                  <wp:posOffset>-717550</wp:posOffset>
                </wp:positionV>
                <wp:extent cx="7317186" cy="4657811"/>
                <wp:effectExtent l="0" t="0" r="17145" b="104775"/>
                <wp:wrapNone/>
                <wp:docPr id="344" name="Grup 344"/>
                <wp:cNvGraphicFramePr/>
                <a:graphic xmlns:a="http://schemas.openxmlformats.org/drawingml/2006/main">
                  <a:graphicData uri="http://schemas.microsoft.com/office/word/2010/wordprocessingGroup">
                    <wpg:wgp>
                      <wpg:cNvGrpSpPr/>
                      <wpg:grpSpPr>
                        <a:xfrm>
                          <a:off x="0" y="0"/>
                          <a:ext cx="7317186" cy="4657811"/>
                          <a:chOff x="-699748" y="-199366"/>
                          <a:chExt cx="7317186" cy="4657811"/>
                        </a:xfrm>
                      </wpg:grpSpPr>
                      <wps:wsp>
                        <wps:cNvPr id="9" name="Metin Kutusu 9"/>
                        <wps:cNvSpPr txBox="1">
                          <a:spLocks noChangeArrowheads="1"/>
                        </wps:cNvSpPr>
                        <wps:spPr bwMode="auto">
                          <a:xfrm>
                            <a:off x="-699748" y="-199366"/>
                            <a:ext cx="2764790" cy="199390"/>
                          </a:xfrm>
                          <a:prstGeom prst="rect">
                            <a:avLst/>
                          </a:prstGeom>
                          <a:solidFill>
                            <a:srgbClr val="FFFFFF"/>
                          </a:solidFill>
                          <a:ln w="9525">
                            <a:solidFill>
                              <a:srgbClr val="000000"/>
                            </a:solidFill>
                            <a:miter lim="800000"/>
                            <a:headEnd/>
                            <a:tailEnd/>
                          </a:ln>
                        </wps:spPr>
                        <wps:txbx>
                          <w:txbxContent>
                            <w:p w:rsidR="004218B0" w:rsidRPr="00B67483" w:rsidRDefault="004218B0" w:rsidP="00230532">
                              <w:pPr>
                                <w:spacing w:line="240" w:lineRule="auto"/>
                                <w:jc w:val="left"/>
                                <w:rPr>
                                  <w:b/>
                                </w:rPr>
                              </w:pPr>
                              <w:r>
                                <w:rPr>
                                  <w:b/>
                                </w:rPr>
                                <w:t>Ek–8 Simgeler ve Kısaltmalar Dizini</w:t>
                              </w:r>
                            </w:p>
                          </w:txbxContent>
                        </wps:txbx>
                        <wps:bodyPr rot="0" vert="horz" wrap="square" lIns="18000" tIns="0" rIns="18000" bIns="0" anchor="t" anchorCtr="0" upright="1">
                          <a:noAutofit/>
                        </wps:bodyPr>
                      </wps:wsp>
                      <wps:wsp>
                        <wps:cNvPr id="317" name="Metin Kutusu 317"/>
                        <wps:cNvSpPr txBox="1"/>
                        <wps:spPr>
                          <a:xfrm>
                            <a:off x="731541" y="4067920"/>
                            <a:ext cx="1333500" cy="3905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
                                <w:t>Sekme ayarı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Düz Ok Bağlayıcısı 318"/>
                        <wps:cNvCnPr/>
                        <wps:spPr>
                          <a:xfrm flipV="1">
                            <a:off x="1385460" y="3717385"/>
                            <a:ext cx="0" cy="323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8" name="Metin Kutusu 2"/>
                        <wps:cNvSpPr txBox="1">
                          <a:spLocks noChangeArrowheads="1"/>
                        </wps:cNvSpPr>
                        <wps:spPr bwMode="auto">
                          <a:xfrm>
                            <a:off x="3407513" y="-195927"/>
                            <a:ext cx="3209925" cy="333375"/>
                          </a:xfrm>
                          <a:prstGeom prst="rect">
                            <a:avLst/>
                          </a:prstGeom>
                          <a:solidFill>
                            <a:srgbClr val="FFFFFF"/>
                          </a:solidFill>
                          <a:ln w="9525">
                            <a:solidFill>
                              <a:srgbClr val="000000"/>
                            </a:solidFill>
                            <a:miter lim="800000"/>
                            <a:headEnd/>
                            <a:tailEnd/>
                          </a:ln>
                        </wps:spPr>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333" name="Metin Kutusu 333"/>
                        <wps:cNvSpPr txBox="1"/>
                        <wps:spPr>
                          <a:xfrm>
                            <a:off x="4071068" y="1606163"/>
                            <a:ext cx="1333500" cy="292608"/>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630216">
                              <w:r>
                                <w:t>Satır aralığı 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Sağ Ayraç 334"/>
                        <wps:cNvSpPr/>
                        <wps:spPr>
                          <a:xfrm>
                            <a:off x="3753016" y="1367624"/>
                            <a:ext cx="256032" cy="746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D04B4" id="Grup 344" o:spid="_x0000_s1111" style="position:absolute;left:0;text-align:left;margin-left:-77.85pt;margin-top:-56.5pt;width:576.15pt;height:366.75pt;z-index:251708416;mso-width-relative:margin;mso-height-relative:margin" coordorigin="-6997,-1993" coordsize="73171,4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">
                <v:shape id="Metin Kutusu 9" o:spid="_x0000_s1112" type="#_x0000_t202" style="position:absolute;left:-6997;top:-1993;width:27647;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">
                  <v:textbox inset=".5mm,0,.5mm,0">
                    <w:txbxContent>
                      <w:p w:rsidR="004218B0" w:rsidRPr="00B67483" w:rsidRDefault="004218B0" w:rsidP="00230532">
                        <w:pPr>
                          <w:spacing w:line="240" w:lineRule="auto"/>
                          <w:jc w:val="left"/>
                          <w:rPr>
                            <w:b/>
                          </w:rPr>
                        </w:pPr>
                        <w:r>
                          <w:rPr>
                            <w:b/>
                          </w:rPr>
                          <w:t>Ek–8 Simgeler ve Kısaltmalar Dizini</w:t>
                        </w:r>
                      </w:p>
                    </w:txbxContent>
                  </v:textbox>
                </v:shape>
                <v:shape id="Metin Kutusu 317" o:spid="_x0000_s1113" type="#_x0000_t202" style="position:absolute;left:7315;top:40679;width:1333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
                          <w:t>Sekme ayarı 3cm</w:t>
                        </w:r>
                      </w:p>
                    </w:txbxContent>
                  </v:textbox>
                </v:shape>
                <v:shape id="Düz Ok Bağlayıcısı 318" o:spid="_x0000_s1114" type="#_x0000_t32" style="position:absolute;left:13854;top:37173;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" strokecolor="#4f81bd [3204]" strokeweight="2pt">
                  <v:stroke endarrow="open"/>
                  <v:shadow on="t" color="black" opacity="24903f" origin=",.5" offset="0,.55556mm"/>
                </v:shape>
                <v:shape id="_x0000_s1115" type="#_x0000_t202" style="position:absolute;left:34075;top:-195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Metin Kutusu 333" o:spid="_x0000_s1116" type="#_x0000_t202" style="position:absolute;left:40710;top:16061;width:1333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630216">
                        <w:r>
                          <w:t xml:space="preserve">Satır </w:t>
                        </w:r>
                        <w:proofErr w:type="gramStart"/>
                        <w:r>
                          <w:t>aralığı</w:t>
                        </w:r>
                        <w:proofErr w:type="gramEnd"/>
                        <w:r>
                          <w:t xml:space="preserve"> 1,5cm</w:t>
                        </w:r>
                      </w:p>
                    </w:txbxContent>
                  </v:textbox>
                </v:shape>
                <v:shape id="Sağ Ayraç 334" o:spid="_x0000_s1117" type="#_x0000_t88" style="position:absolute;left:37530;top:13676;width:2560;height:7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" adj="618" strokecolor="#4f81bd [3204]" strokeweight="2pt">
                  <v:shadow on="t" color="black" opacity="24903f" origin=",.5" offset="0,.55556mm"/>
                </v:shape>
              </v:group>
            </w:pict>
          </mc:Fallback>
        </mc:AlternateContent>
      </w:r>
      <w:r w:rsidR="00B92C03">
        <w:t>SİMGELER VE KISALTMALAR DİZİNİ</w:t>
      </w:r>
      <w:bookmarkEnd w:id="14"/>
    </w:p>
    <w:p w:rsidR="00F803DA" w:rsidRDefault="00F803DA" w:rsidP="00907164">
      <w:pPr>
        <w:tabs>
          <w:tab w:val="left" w:pos="1701"/>
        </w:tabs>
        <w:rPr>
          <w:b/>
        </w:rPr>
      </w:pPr>
      <w:r>
        <w:rPr>
          <w:b/>
        </w:rPr>
        <w:t>A</w:t>
      </w:r>
      <w:r>
        <w:rPr>
          <w:b/>
        </w:rPr>
        <w:tab/>
        <w:t xml:space="preserve">: </w:t>
      </w:r>
      <w:r w:rsidRPr="00F803DA">
        <w:t>Absorbans</w:t>
      </w:r>
    </w:p>
    <w:p w:rsidR="00747ED9" w:rsidRDefault="00747ED9" w:rsidP="00907164">
      <w:pPr>
        <w:tabs>
          <w:tab w:val="left" w:pos="1701"/>
        </w:tabs>
        <w:rPr>
          <w:b/>
        </w:rPr>
      </w:pPr>
      <w:r>
        <w:rPr>
          <w:b/>
        </w:rPr>
        <w:t>CV</w:t>
      </w:r>
      <w:r>
        <w:rPr>
          <w:b/>
        </w:rPr>
        <w:tab/>
        <w:t xml:space="preserve">: </w:t>
      </w:r>
      <w:r w:rsidRPr="00747ED9">
        <w:t>Döngüsel Voltametri</w:t>
      </w:r>
    </w:p>
    <w:p w:rsidR="00907164" w:rsidRDefault="00907164" w:rsidP="00907164">
      <w:pPr>
        <w:tabs>
          <w:tab w:val="left" w:pos="1701"/>
        </w:tabs>
      </w:pPr>
      <w:r>
        <w:rPr>
          <w:b/>
        </w:rPr>
        <w:t>FBE</w:t>
      </w:r>
      <w:r>
        <w:rPr>
          <w:b/>
        </w:rPr>
        <w:tab/>
        <w:t xml:space="preserve">: </w:t>
      </w:r>
      <w:r>
        <w:t>Fen Bilimleri Enstitüsü</w:t>
      </w:r>
    </w:p>
    <w:p w:rsidR="00907164" w:rsidRDefault="00907164" w:rsidP="00907164">
      <w:pPr>
        <w:tabs>
          <w:tab w:val="left" w:pos="1701"/>
        </w:tabs>
      </w:pPr>
      <w:r>
        <w:rPr>
          <w:b/>
        </w:rPr>
        <w:t>MAKÜ</w:t>
      </w:r>
      <w:r>
        <w:rPr>
          <w:b/>
        </w:rPr>
        <w:tab/>
        <w:t xml:space="preserve">: </w:t>
      </w:r>
      <w:r>
        <w:t>Mehmet Akif Ersoy Üniversitesi</w:t>
      </w:r>
    </w:p>
    <w:p w:rsidR="00F803DA" w:rsidRPr="00907164" w:rsidRDefault="00F803DA" w:rsidP="00907164">
      <w:pPr>
        <w:tabs>
          <w:tab w:val="left" w:pos="1701"/>
        </w:tabs>
      </w:pPr>
      <w:r>
        <w:t>T</w:t>
      </w:r>
      <w:r>
        <w:tab/>
        <w:t>: Transmittans</w:t>
      </w:r>
    </w:p>
    <w:p w:rsidR="00B92C03" w:rsidRDefault="00907164" w:rsidP="00230532">
      <w:pPr>
        <w:tabs>
          <w:tab w:val="left" w:pos="1701"/>
        </w:tabs>
      </w:pPr>
      <w:r w:rsidRPr="00907164">
        <w:rPr>
          <w:b/>
        </w:rPr>
        <w:t>TDK</w:t>
      </w:r>
      <w:r w:rsidR="004B1D43">
        <w:rPr>
          <w:b/>
        </w:rPr>
        <w:t xml:space="preserve"> </w:t>
      </w:r>
      <w:r w:rsidR="004B1D43">
        <w:rPr>
          <w:b/>
        </w:rPr>
        <w:tab/>
      </w:r>
      <w:r>
        <w:rPr>
          <w:b/>
        </w:rPr>
        <w:t xml:space="preserve">: </w:t>
      </w:r>
      <w:r w:rsidRPr="00907164">
        <w:t>Türk Dil Kurumu</w:t>
      </w:r>
    </w:p>
    <w:p w:rsidR="00747ED9" w:rsidRDefault="00747ED9" w:rsidP="00230532">
      <w:pPr>
        <w:tabs>
          <w:tab w:val="left" w:pos="1701"/>
        </w:tabs>
      </w:pPr>
      <w:r>
        <w:rPr>
          <w:rFonts w:ascii="Calibri" w:hAnsi="Calibri"/>
        </w:rPr>
        <w:t>λ</w:t>
      </w:r>
      <w:r>
        <w:tab/>
        <w:t>: Dalga boyu</w:t>
      </w:r>
    </w:p>
    <w:p w:rsidR="00747ED9" w:rsidRDefault="00747ED9" w:rsidP="00230532">
      <w:pPr>
        <w:tabs>
          <w:tab w:val="left" w:pos="1701"/>
        </w:tabs>
      </w:pPr>
      <w:r>
        <w:rPr>
          <w:rFonts w:cs="Times New Roman"/>
        </w:rPr>
        <w:t>η</w:t>
      </w:r>
      <w:r>
        <w:tab/>
        <w:t>: Verim</w:t>
      </w:r>
    </w:p>
    <w:p w:rsidR="00907164" w:rsidRPr="00907164" w:rsidRDefault="00907164" w:rsidP="00B92C03">
      <w:pPr>
        <w:rPr>
          <w:b/>
        </w:rPr>
      </w:pPr>
    </w:p>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B92C03" w:rsidRDefault="00B92C03" w:rsidP="00B92C03"/>
    <w:p w:rsidR="00F47E12" w:rsidRDefault="00212757" w:rsidP="00B92C03">
      <w:pPr>
        <w:sectPr w:rsidR="00F47E12" w:rsidSect="009570B3">
          <w:pgSz w:w="11906" w:h="16838"/>
          <w:pgMar w:top="1418" w:right="1418" w:bottom="1418" w:left="1701" w:header="708" w:footer="708" w:gutter="0"/>
          <w:pgNumType w:fmt="lowerRoman"/>
          <w:cols w:space="708"/>
          <w:titlePg/>
          <w:docGrid w:linePitch="360"/>
        </w:sectPr>
      </w:pPr>
      <w:r>
        <w:rPr>
          <w:noProof/>
          <w:lang w:eastAsia="tr-TR"/>
        </w:rPr>
        <mc:AlternateContent>
          <mc:Choice Requires="wps">
            <w:drawing>
              <wp:anchor distT="0" distB="0" distL="114300" distR="114300" simplePos="0" relativeHeight="251878400" behindDoc="0" locked="0" layoutInCell="1" allowOverlap="1" wp14:anchorId="2DEC6EC4" wp14:editId="626213EB">
                <wp:simplePos x="0" y="0"/>
                <wp:positionH relativeFrom="column">
                  <wp:posOffset>-775335</wp:posOffset>
                </wp:positionH>
                <wp:positionV relativeFrom="paragraph">
                  <wp:posOffset>340360</wp:posOffset>
                </wp:positionV>
                <wp:extent cx="7042785" cy="733425"/>
                <wp:effectExtent l="57150" t="38100" r="81915" b="104775"/>
                <wp:wrapNone/>
                <wp:docPr id="35" name="Metin Kutusu 35"/>
                <wp:cNvGraphicFramePr/>
                <a:graphic xmlns:a="http://schemas.openxmlformats.org/drawingml/2006/main">
                  <a:graphicData uri="http://schemas.microsoft.com/office/word/2010/wordprocessingShape">
                    <wps:wsp>
                      <wps:cNvSpPr txBox="1"/>
                      <wps:spPr>
                        <a:xfrm>
                          <a:off x="0" y="0"/>
                          <a:ext cx="7042785" cy="7334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027F99" w:rsidRDefault="004218B0" w:rsidP="00212757">
                            <w:pPr>
                              <w:spacing w:line="240" w:lineRule="auto"/>
                              <w:rPr>
                                <w:rFonts w:ascii="Cambria" w:hAnsi="Cambria"/>
                                <w:b/>
                              </w:rPr>
                            </w:pPr>
                            <w:r w:rsidRPr="000E0817">
                              <w:rPr>
                                <w:rFonts w:ascii="Cambria" w:hAnsi="Cambria"/>
                              </w:rPr>
                              <w:t>Simgeler ve Kısaltmalar Dizini,</w:t>
                            </w:r>
                            <w:r>
                              <w:rPr>
                                <w:rFonts w:ascii="Cambria" w:hAnsi="Cambria"/>
                                <w:b/>
                              </w:rPr>
                              <w:t xml:space="preserve"> Harf Sırasına Göre yazılmalıdır. </w:t>
                            </w:r>
                            <w:r w:rsidRPr="00027F99">
                              <w:rPr>
                                <w:rFonts w:ascii="Cambria" w:hAnsi="Cambria"/>
                                <w:b/>
                              </w:rPr>
                              <w:t>1 satır aralığı ile hazırlanır.</w:t>
                            </w:r>
                          </w:p>
                          <w:p w:rsidR="004218B0" w:rsidRDefault="004218B0" w:rsidP="00212757">
                            <w:pPr>
                              <w:spacing w:line="240" w:lineRule="auto"/>
                              <w:rPr>
                                <w:rFonts w:ascii="Cambria" w:hAnsi="Cambria"/>
                                <w:b/>
                              </w:rPr>
                            </w:pPr>
                          </w:p>
                          <w:p w:rsidR="004218B0" w:rsidRPr="000E0817" w:rsidRDefault="004218B0" w:rsidP="00212757">
                            <w:pPr>
                              <w:spacing w:line="240" w:lineRule="auto"/>
                              <w:rPr>
                                <w:rFonts w:ascii="Cambria" w:hAnsi="Cambria"/>
                              </w:rPr>
                            </w:pPr>
                            <w:r>
                              <w:rPr>
                                <w:rFonts w:ascii="Cambria" w:hAnsi="Cambria"/>
                                <w:b/>
                              </w:rPr>
                              <w:t xml:space="preserve">Yunan Harfleri ve Semboller </w:t>
                            </w:r>
                            <w:r w:rsidRPr="000E0817">
                              <w:rPr>
                                <w:rFonts w:ascii="Cambria" w:hAnsi="Cambria"/>
                              </w:rPr>
                              <w:t>gibi kısal</w:t>
                            </w:r>
                            <w:r>
                              <w:rPr>
                                <w:rFonts w:ascii="Cambria" w:hAnsi="Cambria"/>
                              </w:rPr>
                              <w:t>tmalar, harflerden sonra verilmelidir</w:t>
                            </w:r>
                            <w:r w:rsidRPr="000E0817">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C6EC4" id="Metin Kutusu 35" o:spid="_x0000_s1118" type="#_x0000_t202" style="position:absolute;left:0;text-align:left;margin-left:-61.05pt;margin-top:26.8pt;width:554.55pt;height:57.7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rsidR="004218B0" w:rsidRPr="00027F99" w:rsidRDefault="004218B0" w:rsidP="00212757">
                      <w:pPr>
                        <w:spacing w:line="240" w:lineRule="auto"/>
                        <w:rPr>
                          <w:rFonts w:ascii="Cambria" w:hAnsi="Cambria"/>
                          <w:b/>
                        </w:rPr>
                      </w:pPr>
                      <w:r w:rsidRPr="000E0817">
                        <w:rPr>
                          <w:rFonts w:ascii="Cambria" w:hAnsi="Cambria"/>
                        </w:rPr>
                        <w:t>Simgeler ve Kısaltmalar Dizini,</w:t>
                      </w:r>
                      <w:r>
                        <w:rPr>
                          <w:rFonts w:ascii="Cambria" w:hAnsi="Cambria"/>
                          <w:b/>
                        </w:rPr>
                        <w:t xml:space="preserve"> Harf Sırasına Göre yazılmalıdır. </w:t>
                      </w:r>
                      <w:r w:rsidRPr="00027F99">
                        <w:rPr>
                          <w:rFonts w:ascii="Cambria" w:hAnsi="Cambria"/>
                          <w:b/>
                        </w:rPr>
                        <w:t>1 satır aralığı ile hazırlanır.</w:t>
                      </w:r>
                    </w:p>
                    <w:p w:rsidR="004218B0" w:rsidRDefault="004218B0" w:rsidP="00212757">
                      <w:pPr>
                        <w:spacing w:line="240" w:lineRule="auto"/>
                        <w:rPr>
                          <w:rFonts w:ascii="Cambria" w:hAnsi="Cambria"/>
                          <w:b/>
                        </w:rPr>
                      </w:pPr>
                    </w:p>
                    <w:p w:rsidR="004218B0" w:rsidRPr="000E0817" w:rsidRDefault="004218B0" w:rsidP="00212757">
                      <w:pPr>
                        <w:spacing w:line="240" w:lineRule="auto"/>
                        <w:rPr>
                          <w:rFonts w:ascii="Cambria" w:hAnsi="Cambria"/>
                        </w:rPr>
                      </w:pPr>
                      <w:r>
                        <w:rPr>
                          <w:rFonts w:ascii="Cambria" w:hAnsi="Cambria"/>
                          <w:b/>
                        </w:rPr>
                        <w:t xml:space="preserve">Yunan Harfleri ve Semboller </w:t>
                      </w:r>
                      <w:r w:rsidRPr="000E0817">
                        <w:rPr>
                          <w:rFonts w:ascii="Cambria" w:hAnsi="Cambria"/>
                        </w:rPr>
                        <w:t>gibi kısal</w:t>
                      </w:r>
                      <w:r>
                        <w:rPr>
                          <w:rFonts w:ascii="Cambria" w:hAnsi="Cambria"/>
                        </w:rPr>
                        <w:t>tmalar, harflerden sonra verilmelidir</w:t>
                      </w:r>
                      <w:r w:rsidRPr="000E0817">
                        <w:rPr>
                          <w:rFonts w:ascii="Cambria" w:hAnsi="Cambria"/>
                        </w:rPr>
                        <w:t>.</w:t>
                      </w:r>
                    </w:p>
                  </w:txbxContent>
                </v:textbox>
              </v:shape>
            </w:pict>
          </mc:Fallback>
        </mc:AlternateContent>
      </w:r>
    </w:p>
    <w:bookmarkStart w:id="15" w:name="_Toc442366782"/>
    <w:p w:rsidR="0011030E" w:rsidRDefault="008E1CEF" w:rsidP="00421596">
      <w:pPr>
        <w:pStyle w:val="Balk1"/>
        <w:spacing w:after="0" w:line="240" w:lineRule="auto"/>
        <w:jc w:val="center"/>
      </w:pPr>
      <w:r>
        <w:rPr>
          <w:noProof/>
          <w:lang w:eastAsia="tr-TR"/>
        </w:rPr>
        <w:lastRenderedPageBreak/>
        <mc:AlternateContent>
          <mc:Choice Requires="wpg">
            <w:drawing>
              <wp:anchor distT="0" distB="0" distL="114300" distR="114300" simplePos="0" relativeHeight="251967488" behindDoc="0" locked="0" layoutInCell="1" allowOverlap="1" wp14:anchorId="67A2F97B" wp14:editId="7249DF16">
                <wp:simplePos x="0" y="0"/>
                <wp:positionH relativeFrom="column">
                  <wp:posOffset>-1003935</wp:posOffset>
                </wp:positionH>
                <wp:positionV relativeFrom="paragraph">
                  <wp:posOffset>-728980</wp:posOffset>
                </wp:positionV>
                <wp:extent cx="7335520" cy="10009909"/>
                <wp:effectExtent l="57150" t="0" r="74930" b="86995"/>
                <wp:wrapNone/>
                <wp:docPr id="549" name="Grup 549"/>
                <wp:cNvGraphicFramePr/>
                <a:graphic xmlns:a="http://schemas.openxmlformats.org/drawingml/2006/main">
                  <a:graphicData uri="http://schemas.microsoft.com/office/word/2010/wordprocessingGroup">
                    <wpg:wgp>
                      <wpg:cNvGrpSpPr/>
                      <wpg:grpSpPr>
                        <a:xfrm>
                          <a:off x="0" y="0"/>
                          <a:ext cx="7335520" cy="10009909"/>
                          <a:chOff x="0" y="0"/>
                          <a:chExt cx="7335520" cy="10009909"/>
                        </a:xfrm>
                      </wpg:grpSpPr>
                      <wps:wsp>
                        <wps:cNvPr id="544" name="Düz Ok Bağlayıcısı 544"/>
                        <wps:cNvCnPr/>
                        <wps:spPr>
                          <a:xfrm flipH="1">
                            <a:off x="5015345" y="3283527"/>
                            <a:ext cx="852055" cy="388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548" name="Grup 548"/>
                        <wpg:cNvGrpSpPr/>
                        <wpg:grpSpPr>
                          <a:xfrm>
                            <a:off x="0" y="0"/>
                            <a:ext cx="7335520" cy="10009909"/>
                            <a:chOff x="0" y="0"/>
                            <a:chExt cx="7335520" cy="10009909"/>
                          </a:xfrm>
                        </wpg:grpSpPr>
                        <wpg:grpSp>
                          <wpg:cNvPr id="33" name="Grup 33"/>
                          <wpg:cNvGrpSpPr/>
                          <wpg:grpSpPr>
                            <a:xfrm>
                              <a:off x="0" y="0"/>
                              <a:ext cx="7335520" cy="10009909"/>
                              <a:chOff x="0" y="0"/>
                              <a:chExt cx="7335520" cy="10009909"/>
                            </a:xfrm>
                          </wpg:grpSpPr>
                          <wps:wsp>
                            <wps:cNvPr id="10" name="Metin Kutusu 10"/>
                            <wps:cNvSpPr txBox="1">
                              <a:spLocks noChangeArrowheads="1"/>
                            </wps:cNvSpPr>
                            <wps:spPr bwMode="auto">
                              <a:xfrm>
                                <a:off x="194733" y="0"/>
                                <a:ext cx="1287145" cy="1993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B67483" w:rsidRDefault="004218B0" w:rsidP="00B01411">
                                  <w:pPr>
                                    <w:spacing w:line="240" w:lineRule="auto"/>
                                    <w:jc w:val="left"/>
                                    <w:rPr>
                                      <w:b/>
                                    </w:rPr>
                                  </w:pPr>
                                  <w:r>
                                    <w:rPr>
                                      <w:b/>
                                    </w:rPr>
                                    <w:t>Ek– 9 Özet</w:t>
                                  </w:r>
                                </w:p>
                              </w:txbxContent>
                            </wps:txbx>
                            <wps:bodyPr rot="0" vert="horz" wrap="square" lIns="18000" tIns="0" rIns="18000" bIns="0" anchor="t" anchorCtr="0" upright="1">
                              <a:noAutofit/>
                            </wps:bodyPr>
                          </wps:wsp>
                          <wps:wsp>
                            <wps:cNvPr id="329" name="Metin Kutusu 2"/>
                            <wps:cNvSpPr txBox="1">
                              <a:spLocks noChangeArrowheads="1"/>
                            </wps:cNvSpPr>
                            <wps:spPr bwMode="auto">
                              <a:xfrm>
                                <a:off x="4055533" y="0"/>
                                <a:ext cx="320992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grpSp>
                            <wpg:cNvPr id="261" name="Grup 261"/>
                            <wpg:cNvGrpSpPr/>
                            <wpg:grpSpPr>
                              <a:xfrm>
                                <a:off x="63877" y="1046480"/>
                                <a:ext cx="1238756" cy="2352675"/>
                                <a:chOff x="-249390" y="5080"/>
                                <a:chExt cx="1238756" cy="2352675"/>
                              </a:xfrm>
                            </wpg:grpSpPr>
                            <wps:wsp>
                              <wps:cNvPr id="376" name="Sol Ayraç 376"/>
                              <wps:cNvSpPr/>
                              <wps:spPr>
                                <a:xfrm flipH="1">
                                  <a:off x="802041" y="5080"/>
                                  <a:ext cx="187325" cy="2352675"/>
                                </a:xfrm>
                                <a:prstGeom prst="leftBrace">
                                  <a:avLst/>
                                </a:pr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Metin Kutusu 2"/>
                              <wps:cNvSpPr txBox="1">
                                <a:spLocks noChangeArrowheads="1"/>
                              </wps:cNvSpPr>
                              <wps:spPr bwMode="auto">
                                <a:xfrm>
                                  <a:off x="-249390" y="781297"/>
                                  <a:ext cx="1051410" cy="79350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F803DA">
                                    <w:pPr>
                                      <w:spacing w:line="240" w:lineRule="auto"/>
                                    </w:pPr>
                                    <w:r>
                                      <w:t xml:space="preserve">Tek satır aralıklı, </w:t>
                                    </w:r>
                                  </w:p>
                                  <w:p w:rsidR="004218B0" w:rsidRDefault="004218B0" w:rsidP="00F803DA">
                                    <w:pPr>
                                      <w:spacing w:line="240" w:lineRule="auto"/>
                                    </w:pPr>
                                    <w:r>
                                      <w:t>12 punto, koyu</w:t>
                                    </w:r>
                                  </w:p>
                                </w:txbxContent>
                              </wps:txbx>
                              <wps:bodyPr rot="0" vert="horz" wrap="square" lIns="91440" tIns="45720" rIns="91440" bIns="45720" anchor="t" anchorCtr="0">
                                <a:noAutofit/>
                              </wps:bodyPr>
                            </wps:wsp>
                          </wpg:grpSp>
                          <wpg:grpSp>
                            <wpg:cNvPr id="270" name="Grup 270"/>
                            <wpg:cNvGrpSpPr/>
                            <wpg:grpSpPr>
                              <a:xfrm>
                                <a:off x="0" y="8991241"/>
                                <a:ext cx="889348" cy="1018668"/>
                                <a:chOff x="0" y="-359"/>
                                <a:chExt cx="889348" cy="1018668"/>
                              </a:xfrm>
                            </wpg:grpSpPr>
                            <wps:wsp>
                              <wps:cNvPr id="347" name="Metin Kutusu 347"/>
                              <wps:cNvSpPr txBox="1"/>
                              <wps:spPr>
                                <a:xfrm>
                                  <a:off x="0" y="-359"/>
                                  <a:ext cx="796636" cy="1018668"/>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4112AE">
                                    <w:pPr>
                                      <w:spacing w:line="240" w:lineRule="auto"/>
                                    </w:pPr>
                                    <w:r>
                                      <w:t>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Sol Ayraç 387"/>
                              <wps:cNvSpPr/>
                              <wps:spPr>
                                <a:xfrm>
                                  <a:off x="796638" y="151596"/>
                                  <a:ext cx="92710" cy="571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Metin Kutusu 2"/>
                            <wps:cNvSpPr txBox="1">
                              <a:spLocks noChangeArrowheads="1"/>
                            </wps:cNvSpPr>
                            <wps:spPr bwMode="auto">
                              <a:xfrm>
                                <a:off x="5131023" y="2615882"/>
                                <a:ext cx="2204497" cy="66753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092AD6" w:rsidRDefault="004218B0" w:rsidP="00092AD6">
                                  <w:pPr>
                                    <w:rPr>
                                      <w:sz w:val="20"/>
                                    </w:rPr>
                                  </w:pPr>
                                  <w:r w:rsidRPr="00092AD6">
                                    <w:rPr>
                                      <w:sz w:val="20"/>
                                    </w:rPr>
                                    <w:t xml:space="preserve">II. Danışman varsa Danışmanın altına </w:t>
                                  </w:r>
                                  <w:r w:rsidRPr="00075627">
                                    <w:rPr>
                                      <w:b/>
                                      <w:sz w:val="20"/>
                                    </w:rPr>
                                    <w:t>II. Danışman</w:t>
                                  </w:r>
                                  <w:r w:rsidRPr="00092AD6">
                                    <w:rPr>
                                      <w:sz w:val="20"/>
                                    </w:rPr>
                                    <w:t xml:space="preserve"> olarak belirtilip unvan\adı-soyadı olarak verilmelidir.</w:t>
                                  </w:r>
                                </w:p>
                              </w:txbxContent>
                            </wps:txbx>
                            <wps:bodyPr rot="0" vert="horz" wrap="square" lIns="91440" tIns="45720" rIns="91440" bIns="45720" anchor="t" anchorCtr="0">
                              <a:noAutofit/>
                            </wps:bodyPr>
                          </wps:wsp>
                          <wpg:grpSp>
                            <wpg:cNvPr id="267" name="Grup 267"/>
                            <wpg:cNvGrpSpPr/>
                            <wpg:grpSpPr>
                              <a:xfrm>
                                <a:off x="3865344" y="1542348"/>
                                <a:ext cx="2524720" cy="2412965"/>
                                <a:chOff x="-249456" y="230014"/>
                                <a:chExt cx="2524720" cy="2412965"/>
                              </a:xfrm>
                            </wpg:grpSpPr>
                            <wps:wsp>
                              <wps:cNvPr id="373" name="Metin Kutusu 2"/>
                              <wps:cNvSpPr txBox="1">
                                <a:spLocks noChangeArrowheads="1"/>
                              </wps:cNvSpPr>
                              <wps:spPr bwMode="auto">
                                <a:xfrm>
                                  <a:off x="1016044" y="230014"/>
                                  <a:ext cx="1259220" cy="52072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1B4F48" w:rsidP="00F803DA">
                                    <w:pPr>
                                      <w:spacing w:line="240" w:lineRule="auto"/>
                                    </w:pPr>
                                    <w:r>
                                      <w:t xml:space="preserve">Tek satır aralıklı, 1 </w:t>
                                    </w:r>
                                    <w:r w:rsidR="004218B0">
                                      <w:t>satır boşluk</w:t>
                                    </w:r>
                                  </w:p>
                                </w:txbxContent>
                              </wps:txbx>
                              <wps:bodyPr rot="0" vert="horz" wrap="square" lIns="91440" tIns="45720" rIns="91440" bIns="45720" anchor="t" anchorCtr="0">
                                <a:noAutofit/>
                              </wps:bodyPr>
                            </wps:wsp>
                            <wps:wsp>
                              <wps:cNvPr id="264" name="Düz Ok Bağlayıcısı 264"/>
                              <wps:cNvCnPr>
                                <a:stCxn id="373" idx="1"/>
                              </wps:cNvCnPr>
                              <wps:spPr>
                                <a:xfrm flipH="1">
                                  <a:off x="-194267" y="490306"/>
                                  <a:ext cx="1210211" cy="878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5" name="Düz Ok Bağlayıcısı 265"/>
                              <wps:cNvCnPr>
                                <a:stCxn id="373" idx="1"/>
                              </wps:cNvCnPr>
                              <wps:spPr>
                                <a:xfrm flipH="1">
                                  <a:off x="-194116" y="490306"/>
                                  <a:ext cx="1210060" cy="2152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6" name="Düz Ok Bağlayıcısı 266"/>
                              <wps:cNvCnPr>
                                <a:stCxn id="373" idx="1"/>
                              </wps:cNvCnPr>
                              <wps:spPr>
                                <a:xfrm flipH="1">
                                  <a:off x="-249456" y="490306"/>
                                  <a:ext cx="1265400" cy="15962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269" name="Grup 269"/>
                            <wpg:cNvGrpSpPr/>
                            <wpg:grpSpPr>
                              <a:xfrm>
                                <a:off x="3920836" y="3884488"/>
                                <a:ext cx="2923309" cy="569747"/>
                                <a:chOff x="-143164" y="167621"/>
                                <a:chExt cx="2923309" cy="569747"/>
                              </a:xfrm>
                            </wpg:grpSpPr>
                            <wps:wsp>
                              <wps:cNvPr id="375" name="Metin Kutusu 2"/>
                              <wps:cNvSpPr txBox="1">
                                <a:spLocks noChangeArrowheads="1"/>
                              </wps:cNvSpPr>
                              <wps:spPr bwMode="auto">
                                <a:xfrm>
                                  <a:off x="1332312" y="167621"/>
                                  <a:ext cx="1447833" cy="56974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869E9">
                                    <w:r>
                                      <w:t xml:space="preserve">Tek satır aralıklı, </w:t>
                                    </w:r>
                                  </w:p>
                                  <w:p w:rsidR="004218B0" w:rsidRDefault="004218B0" w:rsidP="000869E9">
                                    <w:r>
                                      <w:t>2 satır boşluk</w:t>
                                    </w:r>
                                  </w:p>
                                </w:txbxContent>
                              </wps:txbx>
                              <wps:bodyPr rot="0" vert="horz" wrap="square" lIns="91440" tIns="45720" rIns="91440" bIns="45720" anchor="t" anchorCtr="0">
                                <a:noAutofit/>
                              </wps:bodyPr>
                            </wps:wsp>
                            <wps:wsp>
                              <wps:cNvPr id="268" name="Düz Ok Bağlayıcısı 268"/>
                              <wps:cNvCnPr/>
                              <wps:spPr>
                                <a:xfrm flipH="1">
                                  <a:off x="-143164" y="405827"/>
                                  <a:ext cx="1475282" cy="2068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545" name="Düz Ok Bağlayıcısı 545"/>
                          <wps:cNvCnPr/>
                          <wps:spPr>
                            <a:xfrm flipH="1" flipV="1">
                              <a:off x="3865418" y="1759527"/>
                              <a:ext cx="1265475" cy="43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6" name="Düz Ok Bağlayıcısı 546"/>
                          <wps:cNvCnPr/>
                          <wps:spPr>
                            <a:xfrm flipH="1" flipV="1">
                              <a:off x="3920836" y="1392382"/>
                              <a:ext cx="1210287" cy="410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7" name="Düz Ok Bağlayıcısı 547"/>
                          <wps:cNvCnPr/>
                          <wps:spPr>
                            <a:xfrm flipH="1">
                              <a:off x="3955473" y="1821873"/>
                              <a:ext cx="1174865" cy="4772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7A2F97B" id="Grup 549" o:spid="_x0000_s1119" style="position:absolute;left:0;text-align:left;margin-left:-79.05pt;margin-top:-57.4pt;width:577.6pt;height:788.2pt;z-index:251967488" coordsize="73355,10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">
                <v:shape id="Düz Ok Bağlayıcısı 544" o:spid="_x0000_s1120" type="#_x0000_t32" style="position:absolute;left:50153;top:32835;width:8521;height:3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" strokecolor="#4579b8 [3044]">
                  <v:stroke endarrow="open"/>
                </v:shape>
                <v:group id="Grup 548" o:spid="_x0000_s1121" style="position:absolute;width:73355;height:100099" coordsize="73355,10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up 33" o:spid="_x0000_s1122" style="position:absolute;width:73355;height:100099" coordsize="73355,10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Metin Kutusu 10" o:spid="_x0000_s1123" type="#_x0000_t202" style="position:absolute;left:1947;width:12871;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" fillcolor="white [3201]" strokecolor="black [3200]" strokeweight="2pt">
                      <v:textbox inset=".5mm,0,.5mm,0">
                        <w:txbxContent>
                          <w:p w:rsidR="004218B0" w:rsidRPr="00B67483" w:rsidRDefault="004218B0" w:rsidP="00B01411">
                            <w:pPr>
                              <w:spacing w:line="240" w:lineRule="auto"/>
                              <w:jc w:val="left"/>
                              <w:rPr>
                                <w:b/>
                              </w:rPr>
                            </w:pPr>
                            <w:r>
                              <w:rPr>
                                <w:b/>
                              </w:rPr>
                              <w:t>Ek– 9 Özet</w:t>
                            </w:r>
                          </w:p>
                        </w:txbxContent>
                      </v:textbox>
                    </v:shape>
                    <v:shape id="_x0000_s1124" type="#_x0000_t202" style="position:absolute;left:40555;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" fillcolor="white [3201]" strokecolor="black [3200]" strokeweight="2pt">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id="Grup 261" o:spid="_x0000_s1125" style="position:absolute;left:638;top:10464;width:12388;height:23527" coordorigin="-2493,50" coordsize="12387,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Sol Ayraç 376" o:spid="_x0000_s1126" type="#_x0000_t87" style="position:absolute;left:8020;top:50;width:1873;height:235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" adj="143" strokecolor="#40a7c2 [3048]"/>
                      <v:shape id="_x0000_s1127" type="#_x0000_t202" style="position:absolute;left:-2493;top:7812;width:10513;height: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F803DA">
                              <w:pPr>
                                <w:spacing w:line="240" w:lineRule="auto"/>
                              </w:pPr>
                              <w:r>
                                <w:t xml:space="preserve">Tek satır aralıklı, </w:t>
                              </w:r>
                            </w:p>
                            <w:p w:rsidR="004218B0" w:rsidRDefault="004218B0" w:rsidP="00F803DA">
                              <w:pPr>
                                <w:spacing w:line="240" w:lineRule="auto"/>
                              </w:pPr>
                              <w:r>
                                <w:t>12 punto, koyu</w:t>
                              </w:r>
                            </w:p>
                          </w:txbxContent>
                        </v:textbox>
                      </v:shape>
                    </v:group>
                    <v:group id="Grup 270" o:spid="_x0000_s1128" style="position:absolute;top:89912;width:8893;height:10187" coordorigin=",-3" coordsize="8893,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Metin Kutusu 347" o:spid="_x0000_s1129" type="#_x0000_t202" style="position:absolute;top:-3;width:7966;height:1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4112AE">
                              <w:pPr>
                                <w:spacing w:line="240" w:lineRule="auto"/>
                              </w:pPr>
                              <w:r>
                                <w:t>Sayfanın altına 12 punto tek satır aralığı</w:t>
                              </w:r>
                            </w:p>
                          </w:txbxContent>
                        </v:textbox>
                      </v:shape>
                      <v:shape id="Sol Ayraç 387" o:spid="_x0000_s1130" type="#_x0000_t87" style="position:absolute;left:7966;top:1515;width:92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" adj="292" strokecolor="#4f81bd [3204]" strokeweight="2pt">
                        <v:shadow on="t" color="black" opacity="24903f" origin=",.5" offset="0,.55556mm"/>
                      </v:shape>
                    </v:group>
                    <v:shape id="_x0000_s1131" type="#_x0000_t202" style="position:absolute;left:51310;top:26158;width:22045;height: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Pr="00092AD6" w:rsidRDefault="004218B0" w:rsidP="00092AD6">
                            <w:pPr>
                              <w:rPr>
                                <w:sz w:val="20"/>
                              </w:rPr>
                            </w:pPr>
                            <w:r w:rsidRPr="00092AD6">
                              <w:rPr>
                                <w:sz w:val="20"/>
                              </w:rPr>
                              <w:t xml:space="preserve">II. Danışman varsa Danışmanın altına </w:t>
                            </w:r>
                            <w:r w:rsidRPr="00075627">
                              <w:rPr>
                                <w:b/>
                                <w:sz w:val="20"/>
                              </w:rPr>
                              <w:t>II. Danışman</w:t>
                            </w:r>
                            <w:r w:rsidRPr="00092AD6">
                              <w:rPr>
                                <w:sz w:val="20"/>
                              </w:rPr>
                              <w:t xml:space="preserve"> olarak belirtilip unvan\adı-soyadı olarak verilmelidir.</w:t>
                            </w:r>
                          </w:p>
                        </w:txbxContent>
                      </v:textbox>
                    </v:shape>
                    <v:group id="Grup 267" o:spid="_x0000_s1132" style="position:absolute;left:38653;top:15423;width:25247;height:24130" coordorigin="-2494,2300" coordsize="25247,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133" type="#_x0000_t202" style="position:absolute;left:10160;top:2300;width:12592;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1B4F48" w:rsidP="00F803DA">
                              <w:pPr>
                                <w:spacing w:line="240" w:lineRule="auto"/>
                              </w:pPr>
                              <w:r>
                                <w:t xml:space="preserve">Tek satır </w:t>
                              </w:r>
                              <w:proofErr w:type="gramStart"/>
                              <w:r>
                                <w:t>aralıklı</w:t>
                              </w:r>
                              <w:proofErr w:type="gramEnd"/>
                              <w:r>
                                <w:t xml:space="preserve">, 1 </w:t>
                              </w:r>
                              <w:r w:rsidR="004218B0">
                                <w:t>satır boşluk</w:t>
                              </w:r>
                            </w:p>
                          </w:txbxContent>
                        </v:textbox>
                      </v:shape>
                      <v:shape id="Düz Ok Bağlayıcısı 264" o:spid="_x0000_s1134" type="#_x0000_t32" style="position:absolute;left:-1942;top:4903;width:12101;height:8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" strokecolor="#4579b8 [3044]">
                        <v:stroke endarrow="open"/>
                      </v:shape>
                      <v:shape id="Düz Ok Bağlayıcısı 265" o:spid="_x0000_s1135" type="#_x0000_t32" style="position:absolute;left:-1941;top:4903;width:12100;height:2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" strokecolor="#4579b8 [3044]">
                        <v:stroke endarrow="open"/>
                      </v:shape>
                      <v:shape id="Düz Ok Bağlayıcısı 266" o:spid="_x0000_s1136" type="#_x0000_t32" style="position:absolute;left:-2494;top:4903;width:12653;height:15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" strokecolor="#4579b8 [3044]">
                        <v:stroke endarrow="open"/>
                      </v:shape>
                    </v:group>
                    <v:group id="Grup 269" o:spid="_x0000_s1137" style="position:absolute;left:39208;top:38844;width:29233;height:5698" coordorigin="-1431,1676" coordsize="29233,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_x0000_s1138" type="#_x0000_t202" style="position:absolute;left:13323;top:1676;width:14478;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869E9">
                              <w:r>
                                <w:t xml:space="preserve">Tek satır aralıklı, </w:t>
                              </w:r>
                            </w:p>
                            <w:p w:rsidR="004218B0" w:rsidRDefault="004218B0" w:rsidP="000869E9">
                              <w:r>
                                <w:t>2 satır boşluk</w:t>
                              </w:r>
                            </w:p>
                          </w:txbxContent>
                        </v:textbox>
                      </v:shape>
                      <v:shape id="Düz Ok Bağlayıcısı 268" o:spid="_x0000_s1139" type="#_x0000_t32" style="position:absolute;left:-1431;top:4058;width:14752;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" strokecolor="#4579b8 [3044]">
                        <v:stroke endarrow="open"/>
                      </v:shape>
                    </v:group>
                  </v:group>
                  <v:shape id="Düz Ok Bağlayıcısı 545" o:spid="_x0000_s1140" type="#_x0000_t32" style="position:absolute;left:38654;top:17595;width:12654;height: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" strokecolor="#4579b8 [3044]">
                    <v:stroke endarrow="open"/>
                  </v:shape>
                  <v:shape id="Düz Ok Bağlayıcısı 546" o:spid="_x0000_s1141" type="#_x0000_t32" style="position:absolute;left:39208;top:13923;width:12103;height:4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" strokecolor="#4579b8 [3044]">
                    <v:stroke endarrow="open"/>
                  </v:shape>
                  <v:shape id="Düz Ok Bağlayıcısı 547" o:spid="_x0000_s1142" type="#_x0000_t32" style="position:absolute;left:39554;top:18218;width:11749;height:4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" strokecolor="#4579b8 [3044]">
                    <v:stroke endarrow="open"/>
                  </v:shape>
                </v:group>
              </v:group>
            </w:pict>
          </mc:Fallback>
        </mc:AlternateContent>
      </w:r>
      <w:r w:rsidR="00F53FF8">
        <w:t>ÖZET</w:t>
      </w:r>
      <w:bookmarkEnd w:id="15"/>
    </w:p>
    <w:p w:rsidR="0011030E" w:rsidRDefault="0011030E" w:rsidP="00A235F9">
      <w:pPr>
        <w:spacing w:line="240" w:lineRule="auto"/>
        <w:jc w:val="center"/>
      </w:pPr>
    </w:p>
    <w:p w:rsidR="0011030E" w:rsidRDefault="0011030E" w:rsidP="00A235F9">
      <w:pPr>
        <w:spacing w:line="240" w:lineRule="auto"/>
        <w:jc w:val="center"/>
        <w:rPr>
          <w:b/>
        </w:rPr>
      </w:pPr>
      <w:r w:rsidRPr="0011030E">
        <w:rPr>
          <w:b/>
        </w:rPr>
        <w:t>Yüksek Lisans Tezi</w:t>
      </w:r>
    </w:p>
    <w:p w:rsidR="0011030E" w:rsidRDefault="0011030E" w:rsidP="00A235F9">
      <w:pPr>
        <w:spacing w:line="240" w:lineRule="auto"/>
        <w:jc w:val="center"/>
        <w:rPr>
          <w:b/>
        </w:rPr>
      </w:pPr>
    </w:p>
    <w:p w:rsidR="0011030E" w:rsidRDefault="00F803DA" w:rsidP="00A235F9">
      <w:pPr>
        <w:spacing w:line="240" w:lineRule="auto"/>
        <w:jc w:val="center"/>
        <w:rPr>
          <w:b/>
        </w:rPr>
      </w:pPr>
      <w:r>
        <w:rPr>
          <w:b/>
        </w:rPr>
        <w:t>Tiyofen Türevleri İçeren Porfirin Moleküllerinin Sentezi ve Elektrokimyasal Polimerizasyonu</w:t>
      </w:r>
    </w:p>
    <w:p w:rsidR="009B3269" w:rsidRDefault="009B3269" w:rsidP="00A235F9">
      <w:pPr>
        <w:spacing w:line="240" w:lineRule="auto"/>
        <w:jc w:val="center"/>
        <w:rPr>
          <w:b/>
        </w:rPr>
      </w:pPr>
    </w:p>
    <w:p w:rsidR="0011030E" w:rsidRDefault="00D4098C" w:rsidP="00A235F9">
      <w:pPr>
        <w:spacing w:line="240" w:lineRule="auto"/>
        <w:jc w:val="center"/>
        <w:rPr>
          <w:b/>
        </w:rPr>
      </w:pPr>
      <w:r>
        <w:rPr>
          <w:b/>
        </w:rPr>
        <w:t xml:space="preserve">Yazar </w:t>
      </w:r>
      <w:r w:rsidR="0011030E">
        <w:rPr>
          <w:b/>
        </w:rPr>
        <w:t>Adı Soyadı</w:t>
      </w:r>
    </w:p>
    <w:p w:rsidR="00A235F9" w:rsidRDefault="00A235F9" w:rsidP="00A235F9">
      <w:pPr>
        <w:spacing w:line="240" w:lineRule="auto"/>
        <w:jc w:val="center"/>
        <w:rPr>
          <w:b/>
        </w:rPr>
      </w:pPr>
    </w:p>
    <w:p w:rsidR="0011030E" w:rsidRDefault="0077408F" w:rsidP="00A235F9">
      <w:pPr>
        <w:spacing w:line="240" w:lineRule="auto"/>
        <w:jc w:val="center"/>
        <w:rPr>
          <w:b/>
        </w:rPr>
      </w:pPr>
      <w:r>
        <w:rPr>
          <w:b/>
        </w:rPr>
        <w:t xml:space="preserve">Burdur </w:t>
      </w:r>
      <w:r w:rsidR="0011030E">
        <w:rPr>
          <w:b/>
        </w:rPr>
        <w:t>Mehmet Akif Ersoy Üniversitesi</w:t>
      </w:r>
    </w:p>
    <w:p w:rsidR="0011030E" w:rsidRDefault="0011030E" w:rsidP="00A235F9">
      <w:pPr>
        <w:spacing w:line="240" w:lineRule="auto"/>
        <w:jc w:val="center"/>
        <w:rPr>
          <w:b/>
        </w:rPr>
      </w:pPr>
      <w:r>
        <w:rPr>
          <w:b/>
        </w:rPr>
        <w:t>Fen Bilimleri Enstitüsü</w:t>
      </w:r>
    </w:p>
    <w:p w:rsidR="0011030E" w:rsidRDefault="009D48CF" w:rsidP="00A235F9">
      <w:pPr>
        <w:spacing w:line="240" w:lineRule="auto"/>
        <w:jc w:val="center"/>
        <w:rPr>
          <w:b/>
        </w:rPr>
      </w:pPr>
      <w:r>
        <w:rPr>
          <w:b/>
        </w:rPr>
        <w:t>XXX Anabilim Dalı</w:t>
      </w:r>
    </w:p>
    <w:p w:rsidR="00A235F9" w:rsidRDefault="00A235F9" w:rsidP="00A235F9">
      <w:pPr>
        <w:spacing w:line="240" w:lineRule="auto"/>
        <w:jc w:val="center"/>
        <w:rPr>
          <w:b/>
        </w:rPr>
      </w:pPr>
    </w:p>
    <w:p w:rsidR="0011030E" w:rsidRDefault="00075627" w:rsidP="00A235F9">
      <w:pPr>
        <w:spacing w:line="240" w:lineRule="auto"/>
        <w:jc w:val="center"/>
        <w:rPr>
          <w:b/>
        </w:rPr>
      </w:pPr>
      <w:r>
        <w:rPr>
          <w:b/>
        </w:rPr>
        <w:t xml:space="preserve">Danışman: </w:t>
      </w:r>
      <w:r w:rsidR="0011030E">
        <w:rPr>
          <w:b/>
        </w:rPr>
        <w:t>Ünvanı Adı Soyadı</w:t>
      </w:r>
    </w:p>
    <w:p w:rsidR="00F803DA" w:rsidRDefault="00F803DA" w:rsidP="00A235F9">
      <w:pPr>
        <w:spacing w:line="240" w:lineRule="auto"/>
        <w:jc w:val="center"/>
        <w:rPr>
          <w:b/>
        </w:rPr>
      </w:pPr>
      <w:r>
        <w:rPr>
          <w:b/>
        </w:rPr>
        <w:t>II. Danışman: Ünvanı Adı Soyadı</w:t>
      </w:r>
    </w:p>
    <w:p w:rsidR="00A235F9" w:rsidRDefault="00A235F9" w:rsidP="00A235F9">
      <w:pPr>
        <w:spacing w:line="240" w:lineRule="auto"/>
        <w:jc w:val="center"/>
        <w:rPr>
          <w:b/>
        </w:rPr>
      </w:pPr>
    </w:p>
    <w:p w:rsidR="0011030E" w:rsidRDefault="009D48CF" w:rsidP="00A235F9">
      <w:pPr>
        <w:spacing w:line="240" w:lineRule="auto"/>
        <w:jc w:val="center"/>
        <w:rPr>
          <w:b/>
        </w:rPr>
      </w:pPr>
      <w:r>
        <w:rPr>
          <w:b/>
        </w:rPr>
        <w:t>Ay</w:t>
      </w:r>
      <w:r w:rsidR="00A235F9">
        <w:rPr>
          <w:b/>
        </w:rPr>
        <w:t xml:space="preserve">, </w:t>
      </w:r>
      <w:r>
        <w:rPr>
          <w:b/>
        </w:rPr>
        <w:t>Yıl</w:t>
      </w:r>
    </w:p>
    <w:p w:rsidR="0011030E" w:rsidRDefault="0011030E" w:rsidP="00A235F9">
      <w:pPr>
        <w:spacing w:line="240" w:lineRule="auto"/>
        <w:jc w:val="center"/>
        <w:rPr>
          <w:b/>
        </w:rPr>
      </w:pPr>
    </w:p>
    <w:p w:rsidR="00193943" w:rsidRPr="0011030E" w:rsidRDefault="00193943" w:rsidP="00A235F9">
      <w:pPr>
        <w:spacing w:line="240" w:lineRule="auto"/>
        <w:jc w:val="center"/>
        <w:rPr>
          <w:b/>
        </w:rPr>
      </w:pPr>
    </w:p>
    <w:p w:rsidR="00DA68C9" w:rsidRDefault="00193943" w:rsidP="000F1A1A">
      <w:pPr>
        <w:spacing w:line="240" w:lineRule="auto"/>
        <w:ind w:firstLine="709"/>
      </w:pPr>
      <w:r>
        <w:t>Bu tez çalışmasında tiyofen grupları içeren porfirin moleküllerinin sentezi gerçekleştirildi. Maddelerin sentezi katalizör varlığında kimyasal yöntemler ile gerçekleştirildi. Katalizör olarak ise Pd-kompleksleri kullanıldı. El</w:t>
      </w:r>
      <w:r w:rsidR="00587BF2">
        <w:t>d</w:t>
      </w:r>
      <w:r>
        <w:t>e edilen maddelerin karakter</w:t>
      </w:r>
      <w:r w:rsidR="0084088B">
        <w:t>i</w:t>
      </w:r>
      <w:r>
        <w:t>z</w:t>
      </w:r>
      <w:r w:rsidR="0084088B">
        <w:t>a</w:t>
      </w:r>
      <w:r>
        <w:t>syonu infrared spektroskopisi (IR), ultraviyole-görünür bölge spektroskopisi (UV-Vis), nükleer manyetik rezonans (NMR) ve kütle spektrometresi (MS) ile gerçekleştirildi. Analiz sonuçları maddelerin oluştuğunu ve yüksek saflığa sahip olduğunu gösterdi. Sentezlenen maddeler elektrokimyasal polimerizasyon yöntemi ile üç elektrotlu sistem kullanılarak polimerleştirildi.</w:t>
      </w:r>
    </w:p>
    <w:p w:rsidR="000F1A1A" w:rsidRDefault="000F1A1A" w:rsidP="000F1A1A">
      <w:pPr>
        <w:spacing w:line="240" w:lineRule="auto"/>
        <w:ind w:firstLine="709"/>
      </w:pPr>
      <w:r>
        <w:t>……..</w:t>
      </w:r>
    </w:p>
    <w:p w:rsidR="00DA68C9" w:rsidRDefault="00DA68C9" w:rsidP="00A235F9">
      <w:pPr>
        <w:spacing w:line="240" w:lineRule="auto"/>
      </w:pPr>
    </w:p>
    <w:p w:rsidR="00925434" w:rsidRDefault="00925434" w:rsidP="00A235F9">
      <w:pPr>
        <w:spacing w:line="240" w:lineRule="auto"/>
        <w:ind w:left="708" w:hanging="708"/>
      </w:pPr>
      <w:r>
        <w:rPr>
          <w:b/>
        </w:rPr>
        <w:t>Anahtar Kelimeler:</w:t>
      </w:r>
      <w:r w:rsidR="00FB485C">
        <w:t xml:space="preserve"> porfirin, tiyofen, elektrokimyasal polimerizasyon</w:t>
      </w:r>
    </w:p>
    <w:p w:rsidR="00925434" w:rsidRDefault="00925434" w:rsidP="00A235F9">
      <w:pPr>
        <w:spacing w:line="240" w:lineRule="auto"/>
        <w:ind w:left="708" w:hanging="708"/>
      </w:pPr>
    </w:p>
    <w:p w:rsidR="00097DE0" w:rsidRPr="009219D8" w:rsidRDefault="00097DE0" w:rsidP="00A235F9">
      <w:pPr>
        <w:spacing w:line="240" w:lineRule="auto"/>
        <w:ind w:left="708" w:hanging="708"/>
        <w:rPr>
          <w:sz w:val="20"/>
          <w:szCs w:val="18"/>
        </w:rPr>
      </w:pPr>
    </w:p>
    <w:p w:rsidR="00DA68C9" w:rsidRDefault="00DA68C9"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FB485C" w:rsidP="00A235F9">
      <w:pPr>
        <w:spacing w:line="240" w:lineRule="auto"/>
        <w:ind w:left="708" w:hanging="708"/>
        <w:rPr>
          <w:sz w:val="20"/>
          <w:szCs w:val="18"/>
        </w:rPr>
      </w:pPr>
      <w:r>
        <w:rPr>
          <w:noProof/>
          <w:lang w:eastAsia="tr-TR"/>
        </w:rPr>
        <mc:AlternateContent>
          <mc:Choice Requires="wps">
            <w:drawing>
              <wp:anchor distT="0" distB="0" distL="114300" distR="114300" simplePos="0" relativeHeight="251957248" behindDoc="0" locked="0" layoutInCell="1" allowOverlap="1" wp14:anchorId="1700556B" wp14:editId="02D99841">
                <wp:simplePos x="0" y="0"/>
                <wp:positionH relativeFrom="column">
                  <wp:posOffset>167640</wp:posOffset>
                </wp:positionH>
                <wp:positionV relativeFrom="paragraph">
                  <wp:posOffset>206375</wp:posOffset>
                </wp:positionV>
                <wp:extent cx="5181600" cy="1403985"/>
                <wp:effectExtent l="57150" t="38100" r="76200" b="93980"/>
                <wp:wrapNone/>
                <wp:docPr id="5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FB485C">
                            <w:r w:rsidRPr="00FB485C">
                              <w:rPr>
                                <w:b/>
                              </w:rPr>
                              <w:t>ÖZET</w:t>
                            </w:r>
                            <w:r>
                              <w:t xml:space="preserve"> ve </w:t>
                            </w:r>
                            <w:r w:rsidR="00EA2F0B">
                              <w:rPr>
                                <w:b/>
                              </w:rPr>
                              <w:t>SUMMARY</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0556B" id="_x0000_s1143" type="#_x0000_t202" style="position:absolute;left:0;text-align:left;margin-left:13.2pt;margin-top:16.25pt;width:408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" fillcolor="#a5d5e2 [1624]" strokecolor="#40a7c2 [3048]">
                <v:fill color2="#e4f2f6 [504]" rotate="t" angle="180" colors="0 #9eeaff;22938f #bbefff;1 #e4f9ff" focus="100%" type="gradient"/>
                <v:shadow on="t" color="black" opacity="24903f" origin=",.5" offset="0,.55556mm"/>
                <v:textbox style="mso-fit-shape-to-text:t">
                  <w:txbxContent>
                    <w:p w:rsidR="004218B0" w:rsidRDefault="004218B0" w:rsidP="00FB485C">
                      <w:r w:rsidRPr="00FB485C">
                        <w:rPr>
                          <w:b/>
                        </w:rPr>
                        <w:t>ÖZET</w:t>
                      </w:r>
                      <w:r>
                        <w:t xml:space="preserve"> ve </w:t>
                      </w:r>
                      <w:r w:rsidR="00EA2F0B">
                        <w:rPr>
                          <w:b/>
                        </w:rPr>
                        <w:t>SUMMARY</w:t>
                      </w:r>
                      <w:r>
                        <w:t xml:space="preserve"> bir sayfayı geçmeyecek şekilde hazırlanmalıdır.</w:t>
                      </w:r>
                    </w:p>
                  </w:txbxContent>
                </v:textbox>
              </v:shape>
            </w:pict>
          </mc:Fallback>
        </mc:AlternateContent>
      </w: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193943" w:rsidRDefault="00193943"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A235F9" w:rsidRDefault="00A235F9" w:rsidP="00A235F9">
      <w:pPr>
        <w:spacing w:line="240" w:lineRule="auto"/>
        <w:ind w:left="708" w:hanging="708"/>
        <w:rPr>
          <w:sz w:val="20"/>
          <w:szCs w:val="18"/>
        </w:rPr>
      </w:pPr>
    </w:p>
    <w:p w:rsidR="008E1CEF" w:rsidRDefault="008E1CEF" w:rsidP="00A235F9">
      <w:pPr>
        <w:spacing w:line="240" w:lineRule="auto"/>
        <w:ind w:left="708" w:hanging="708"/>
        <w:rPr>
          <w:sz w:val="20"/>
          <w:szCs w:val="18"/>
        </w:rPr>
      </w:pPr>
    </w:p>
    <w:p w:rsidR="00F47E12" w:rsidRDefault="00925434" w:rsidP="00A235F9">
      <w:pPr>
        <w:spacing w:line="240" w:lineRule="auto"/>
      </w:pPr>
      <w:r>
        <w:t xml:space="preserve">Hazırlanan bu Yüksek Lisans / Doktora tezi …………………. </w:t>
      </w:r>
      <w:r w:rsidR="00D17B97">
        <w:t>t</w:t>
      </w:r>
      <w:r>
        <w:t xml:space="preserve">arafından ………………. </w:t>
      </w:r>
      <w:r w:rsidR="00D17B97">
        <w:t>p</w:t>
      </w:r>
      <w:r>
        <w:t>roje numarası ile desteklenmiştir.</w:t>
      </w:r>
      <w:r w:rsidR="004112AE" w:rsidRPr="004112AE">
        <w:t xml:space="preserve"> </w:t>
      </w:r>
    </w:p>
    <w:p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bookmarkStart w:id="16" w:name="_Toc442366783"/>
    <w:p w:rsidR="00925434" w:rsidRDefault="008E1CEF" w:rsidP="00A235F9">
      <w:pPr>
        <w:pStyle w:val="Balk1"/>
        <w:spacing w:after="0" w:line="240" w:lineRule="auto"/>
        <w:jc w:val="center"/>
        <w:rPr>
          <w:noProof/>
          <w:lang w:eastAsia="tr-TR"/>
        </w:rPr>
      </w:pPr>
      <w:r>
        <w:rPr>
          <w:noProof/>
          <w:lang w:eastAsia="tr-TR"/>
        </w:rPr>
        <w:lastRenderedPageBreak/>
        <mc:AlternateContent>
          <mc:Choice Requires="wpg">
            <w:drawing>
              <wp:anchor distT="0" distB="0" distL="114300" distR="114300" simplePos="0" relativeHeight="251963392" behindDoc="0" locked="0" layoutInCell="1" allowOverlap="1" wp14:anchorId="70B2B9CC" wp14:editId="138EAC31">
                <wp:simplePos x="0" y="0"/>
                <wp:positionH relativeFrom="column">
                  <wp:posOffset>-948517</wp:posOffset>
                </wp:positionH>
                <wp:positionV relativeFrom="paragraph">
                  <wp:posOffset>-810375</wp:posOffset>
                </wp:positionV>
                <wp:extent cx="7366106" cy="10030922"/>
                <wp:effectExtent l="57150" t="0" r="82550" b="104140"/>
                <wp:wrapNone/>
                <wp:docPr id="542" name="Grup 542"/>
                <wp:cNvGraphicFramePr/>
                <a:graphic xmlns:a="http://schemas.openxmlformats.org/drawingml/2006/main">
                  <a:graphicData uri="http://schemas.microsoft.com/office/word/2010/wordprocessingGroup">
                    <wpg:wgp>
                      <wpg:cNvGrpSpPr/>
                      <wpg:grpSpPr>
                        <a:xfrm>
                          <a:off x="0" y="0"/>
                          <a:ext cx="7366106" cy="10030922"/>
                          <a:chOff x="0" y="0"/>
                          <a:chExt cx="7366106" cy="10030922"/>
                        </a:xfrm>
                      </wpg:grpSpPr>
                      <wpg:grpSp>
                        <wpg:cNvPr id="43" name="Grup 43"/>
                        <wpg:cNvGrpSpPr/>
                        <wpg:grpSpPr>
                          <a:xfrm>
                            <a:off x="0" y="0"/>
                            <a:ext cx="7366106" cy="10030922"/>
                            <a:chOff x="0" y="0"/>
                            <a:chExt cx="7366106" cy="10030922"/>
                          </a:xfrm>
                        </wpg:grpSpPr>
                        <wpg:grpSp>
                          <wpg:cNvPr id="560" name="Grup 560"/>
                          <wpg:cNvGrpSpPr/>
                          <wpg:grpSpPr>
                            <a:xfrm>
                              <a:off x="0" y="0"/>
                              <a:ext cx="7366106" cy="10030922"/>
                              <a:chOff x="0" y="0"/>
                              <a:chExt cx="7366106" cy="10030922"/>
                            </a:xfrm>
                          </wpg:grpSpPr>
                          <wps:wsp>
                            <wps:cNvPr id="11" name="Metin Kutusu 11"/>
                            <wps:cNvSpPr txBox="1">
                              <a:spLocks noChangeArrowheads="1"/>
                            </wps:cNvSpPr>
                            <wps:spPr bwMode="auto">
                              <a:xfrm>
                                <a:off x="0" y="0"/>
                                <a:ext cx="1696623" cy="1987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18B0" w:rsidRPr="00B67483" w:rsidRDefault="004218B0" w:rsidP="00B01411">
                                  <w:pPr>
                                    <w:spacing w:line="240" w:lineRule="auto"/>
                                    <w:jc w:val="left"/>
                                    <w:rPr>
                                      <w:b/>
                                    </w:rPr>
                                  </w:pPr>
                                  <w:r>
                                    <w:rPr>
                                      <w:b/>
                                    </w:rPr>
                                    <w:t xml:space="preserve">Ek– 10 </w:t>
                                  </w:r>
                                  <w:r w:rsidRPr="00230532">
                                    <w:rPr>
                                      <w:b/>
                                      <w:lang w:val="en-US"/>
                                    </w:rPr>
                                    <w:t>Summary</w:t>
                                  </w:r>
                                </w:p>
                              </w:txbxContent>
                            </wps:txbx>
                            <wps:bodyPr rot="0" vert="horz" wrap="square" lIns="18000" tIns="0" rIns="18000" bIns="0" anchor="t" anchorCtr="0" upright="1">
                              <a:noAutofit/>
                            </wps:bodyPr>
                          </wps:wsp>
                          <wps:wsp>
                            <wps:cNvPr id="330" name="Metin Kutusu 2"/>
                            <wps:cNvSpPr txBox="1">
                              <a:spLocks noChangeArrowheads="1"/>
                            </wps:cNvSpPr>
                            <wps:spPr bwMode="auto">
                              <a:xfrm>
                                <a:off x="4156364" y="83127"/>
                                <a:ext cx="3209742" cy="33274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398" name="Metin Kutusu 398"/>
                            <wps:cNvSpPr txBox="1"/>
                            <wps:spPr>
                              <a:xfrm flipH="1">
                                <a:off x="4468091" y="512618"/>
                                <a:ext cx="2403973" cy="6604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75627">
                                  <w:pPr>
                                    <w:spacing w:line="240" w:lineRule="auto"/>
                                    <w:jc w:val="center"/>
                                    <w:rPr>
                                      <w:rFonts w:cs="Times New Roman"/>
                                      <w:color w:val="000000" w:themeColor="text1"/>
                                    </w:rPr>
                                  </w:pPr>
                                  <w:r>
                                    <w:rPr>
                                      <w:rFonts w:cs="Times New Roman"/>
                                      <w:color w:val="000000" w:themeColor="text1"/>
                                    </w:rPr>
                                    <w:t>NOT</w:t>
                                  </w:r>
                                </w:p>
                                <w:p w:rsidR="004218B0" w:rsidRPr="003B0248" w:rsidRDefault="004218B0" w:rsidP="003B0248">
                                  <w:pPr>
                                    <w:spacing w:line="240" w:lineRule="auto"/>
                                    <w:rPr>
                                      <w:rFonts w:cs="Times New Roman"/>
                                      <w:b/>
                                      <w:color w:val="000000" w:themeColor="text1"/>
                                    </w:rPr>
                                  </w:pPr>
                                  <w:r w:rsidRPr="003B0248">
                                    <w:rPr>
                                      <w:rFonts w:cs="Times New Roman"/>
                                      <w:color w:val="000000" w:themeColor="text1"/>
                                    </w:rPr>
                                    <w:t>Yüksek Lisans için</w:t>
                                  </w:r>
                                  <w:r w:rsidRPr="003B0248">
                                    <w:rPr>
                                      <w:rFonts w:cs="Times New Roman"/>
                                      <w:b/>
                                      <w:color w:val="000000" w:themeColor="text1"/>
                                    </w:rPr>
                                    <w:t xml:space="preserve"> M.Sc. Thesis, </w:t>
                                  </w:r>
                                </w:p>
                                <w:p w:rsidR="004218B0" w:rsidRPr="003B0248" w:rsidRDefault="004218B0" w:rsidP="003B0248">
                                  <w:pPr>
                                    <w:spacing w:line="240" w:lineRule="auto"/>
                                    <w:rPr>
                                      <w:rFonts w:cs="Times New Roman"/>
                                      <w:color w:val="000000" w:themeColor="text1"/>
                                    </w:rPr>
                                  </w:pPr>
                                  <w:r w:rsidRPr="003B0248">
                                    <w:rPr>
                                      <w:rFonts w:cs="Times New Roman"/>
                                      <w:color w:val="000000" w:themeColor="text1"/>
                                    </w:rPr>
                                    <w:t>Doktora için</w:t>
                                  </w:r>
                                  <w:r w:rsidRPr="003B0248">
                                    <w:rPr>
                                      <w:rFonts w:cs="Times New Roman"/>
                                      <w:b/>
                                      <w:color w:val="000000" w:themeColor="text1"/>
                                    </w:rPr>
                                    <w:t xml:space="preserve"> Ph.D. Thesis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Metin Kutusu 2"/>
                            <wps:cNvSpPr txBox="1">
                              <a:spLocks noChangeArrowheads="1"/>
                            </wps:cNvSpPr>
                            <wps:spPr bwMode="auto">
                              <a:xfrm>
                                <a:off x="5465618" y="2757055"/>
                                <a:ext cx="1746813" cy="118735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Pr="00092AD6" w:rsidRDefault="004218B0" w:rsidP="00092AD6">
                                  <w:pPr>
                                    <w:rPr>
                                      <w:sz w:val="20"/>
                                    </w:rPr>
                                  </w:pPr>
                                  <w:r w:rsidRPr="00092AD6">
                                    <w:rPr>
                                      <w:sz w:val="20"/>
                                    </w:rPr>
                                    <w:t xml:space="preserve">II. Danışman varsa Danışmanın altına </w:t>
                                  </w:r>
                                  <w:r w:rsidRPr="00075627">
                                    <w:rPr>
                                      <w:b/>
                                      <w:sz w:val="20"/>
                                    </w:rPr>
                                    <w:t xml:space="preserve">Co-Supervisor </w:t>
                                  </w:r>
                                  <w:r w:rsidRPr="00092AD6">
                                    <w:rPr>
                                      <w:sz w:val="20"/>
                                    </w:rPr>
                                    <w:t xml:space="preserve">olarak belirtilip </w:t>
                                  </w:r>
                                  <w:r>
                                    <w:rPr>
                                      <w:sz w:val="20"/>
                                    </w:rPr>
                                    <w:t xml:space="preserve">İngilizce </w:t>
                                  </w:r>
                                  <w:r w:rsidRPr="00092AD6">
                                    <w:rPr>
                                      <w:sz w:val="20"/>
                                    </w:rPr>
                                    <w:t>unvan</w:t>
                                  </w:r>
                                  <w:r>
                                    <w:rPr>
                                      <w:sz w:val="20"/>
                                    </w:rPr>
                                    <w:t>\</w:t>
                                  </w:r>
                                  <w:r w:rsidRPr="00092AD6">
                                    <w:rPr>
                                      <w:sz w:val="20"/>
                                    </w:rPr>
                                    <w:t>adı-soyadı olarak verilmelidir.</w:t>
                                  </w:r>
                                </w:p>
                              </w:txbxContent>
                            </wps:txbx>
                            <wps:bodyPr rot="0" vert="horz" wrap="square" lIns="91440" tIns="45720" rIns="91440" bIns="45720" anchor="t" anchorCtr="0">
                              <a:noAutofit/>
                            </wps:bodyPr>
                          </wps:wsp>
                          <wps:wsp>
                            <wps:cNvPr id="275" name="Metin Kutusu 2"/>
                            <wps:cNvSpPr txBox="1">
                              <a:spLocks noChangeArrowheads="1"/>
                            </wps:cNvSpPr>
                            <wps:spPr bwMode="auto">
                              <a:xfrm>
                                <a:off x="5181600" y="1572491"/>
                                <a:ext cx="1294056" cy="57933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75627">
                                  <w:r>
                                    <w:t>Tek satır aralıklı, 1 satır boşluk</w:t>
                                  </w:r>
                                </w:p>
                              </w:txbxContent>
                            </wps:txbx>
                            <wps:bodyPr rot="0" vert="horz" wrap="square" lIns="91440" tIns="45720" rIns="91440" bIns="45720" anchor="t" anchorCtr="0">
                              <a:noAutofit/>
                            </wps:bodyPr>
                          </wps:wsp>
                          <wps:wsp>
                            <wps:cNvPr id="276" name="Düz Ok Bağlayıcısı 276"/>
                            <wps:cNvCnPr>
                              <a:stCxn id="275" idx="1"/>
                            </wps:cNvCnPr>
                            <wps:spPr>
                              <a:xfrm flipH="1" flipV="1">
                                <a:off x="3879105" y="1482232"/>
                                <a:ext cx="1302420" cy="379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7" name="Düz Ok Bağlayıcısı 277"/>
                            <wps:cNvCnPr>
                              <a:stCxn id="275" idx="1"/>
                            </wps:cNvCnPr>
                            <wps:spPr>
                              <a:xfrm flipH="1">
                                <a:off x="3879105" y="1862072"/>
                                <a:ext cx="1302420" cy="5415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Düz Ok Bağlayıcısı 278"/>
                            <wps:cNvCnPr>
                              <a:stCxn id="275" idx="1"/>
                            </wps:cNvCnPr>
                            <wps:spPr>
                              <a:xfrm flipH="1" flipV="1">
                                <a:off x="3879217" y="1856424"/>
                                <a:ext cx="1302308" cy="56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5" name="Düz Ok Bağlayıcısı 555"/>
                            <wps:cNvCnPr>
                              <a:stCxn id="275" idx="1"/>
                            </wps:cNvCnPr>
                            <wps:spPr>
                              <a:xfrm flipH="1">
                                <a:off x="3830727" y="1862072"/>
                                <a:ext cx="1350798" cy="894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6" name="Sol Ayraç 556"/>
                            <wps:cNvSpPr/>
                            <wps:spPr>
                              <a:xfrm flipH="1">
                                <a:off x="796640" y="990498"/>
                                <a:ext cx="220980" cy="2784475"/>
                              </a:xfrm>
                              <a:prstGeom prst="leftBrace">
                                <a:avLst>
                                  <a:gd name="adj1" fmla="val 0"/>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Metin Kutusu 2"/>
                            <wps:cNvSpPr txBox="1">
                              <a:spLocks noChangeArrowheads="1"/>
                            </wps:cNvSpPr>
                            <wps:spPr bwMode="auto">
                              <a:xfrm>
                                <a:off x="9" y="2040519"/>
                                <a:ext cx="838191" cy="7931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5D0AF1">
                                  <w:pPr>
                                    <w:spacing w:line="240" w:lineRule="auto"/>
                                  </w:pPr>
                                  <w:r>
                                    <w:t xml:space="preserve">Tek satır aralıklı, </w:t>
                                  </w:r>
                                </w:p>
                                <w:p w:rsidR="004218B0" w:rsidRDefault="004218B0" w:rsidP="005D0AF1">
                                  <w:pPr>
                                    <w:spacing w:line="240" w:lineRule="auto"/>
                                  </w:pPr>
                                  <w:r>
                                    <w:t>12 punto, koyu</w:t>
                                  </w:r>
                                </w:p>
                              </w:txbxContent>
                            </wps:txbx>
                            <wps:bodyPr rot="0" vert="horz" wrap="square" lIns="91440" tIns="45720" rIns="91440" bIns="45720" anchor="t" anchorCtr="0">
                              <a:noAutofit/>
                            </wps:bodyPr>
                          </wps:wsp>
                          <wps:wsp>
                            <wps:cNvPr id="558" name="Metin Kutusu 558"/>
                            <wps:cNvSpPr txBox="1"/>
                            <wps:spPr>
                              <a:xfrm>
                                <a:off x="0" y="9012382"/>
                                <a:ext cx="796290" cy="10185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5D0AF1">
                                  <w:pPr>
                                    <w:spacing w:line="240" w:lineRule="auto"/>
                                  </w:pPr>
                                  <w:r>
                                    <w:t>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Sol Ayraç 559"/>
                            <wps:cNvSpPr/>
                            <wps:spPr>
                              <a:xfrm>
                                <a:off x="796637" y="9164782"/>
                                <a:ext cx="92075" cy="57086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Düz Ok Bağlayıcısı 20"/>
                          <wps:cNvCnPr/>
                          <wps:spPr>
                            <a:xfrm flipH="1">
                              <a:off x="3879273" y="1863436"/>
                              <a:ext cx="1302364" cy="1560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a:off x="3879273" y="1863436"/>
                              <a:ext cx="1301750" cy="20807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39" name="Metin Kutusu 2"/>
                        <wps:cNvSpPr txBox="1">
                          <a:spLocks noChangeArrowheads="1"/>
                        </wps:cNvSpPr>
                        <wps:spPr bwMode="auto">
                          <a:xfrm>
                            <a:off x="5410200" y="3990109"/>
                            <a:ext cx="1607127"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8E1CEF">
                              <w:pPr>
                                <w:spacing w:line="240" w:lineRule="auto"/>
                              </w:pPr>
                              <w:r>
                                <w:t>Tek satır aralıklı,</w:t>
                              </w:r>
                            </w:p>
                            <w:p w:rsidR="004218B0" w:rsidRDefault="004218B0" w:rsidP="008E1CEF">
                              <w:pPr>
                                <w:spacing w:line="240" w:lineRule="auto"/>
                              </w:pPr>
                              <w:r>
                                <w:t>1 satır boşluk</w:t>
                              </w:r>
                            </w:p>
                          </w:txbxContent>
                        </wps:txbx>
                        <wps:bodyPr rot="0" vert="horz" wrap="square" lIns="91440" tIns="45720" rIns="91440" bIns="45720" anchor="t" anchorCtr="0">
                          <a:noAutofit/>
                        </wps:bodyPr>
                      </wps:wsp>
                      <wps:wsp>
                        <wps:cNvPr id="540" name="Düz Ok Bağlayıcısı 540"/>
                        <wps:cNvCnPr/>
                        <wps:spPr>
                          <a:xfrm flipH="1">
                            <a:off x="3927764" y="4253345"/>
                            <a:ext cx="1482436" cy="1246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B2B9CC" id="Grup 542" o:spid="_x0000_s1144" style="position:absolute;left:0;text-align:left;margin-left:-74.7pt;margin-top:-63.8pt;width:580pt;height:789.85pt;z-index:251963392" coordsize="73661,10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">
                <v:group id="Grup 43" o:spid="_x0000_s1145" style="position:absolute;width:73661;height:100309" coordsize="73661,10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 560" o:spid="_x0000_s1146" style="position:absolute;width:73661;height:100309" coordsize="73661,10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Metin Kutusu 11" o:spid="_x0000_s1147" type="#_x0000_t202" style="position:absolute;width:1696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" fillcolor="white [3201]" strokecolor="black [3200]" strokeweight="2pt">
                      <v:textbox inset=".5mm,0,.5mm,0">
                        <w:txbxContent>
                          <w:p w:rsidR="004218B0" w:rsidRPr="00B67483" w:rsidRDefault="004218B0" w:rsidP="00B01411">
                            <w:pPr>
                              <w:spacing w:line="240" w:lineRule="auto"/>
                              <w:jc w:val="left"/>
                              <w:rPr>
                                <w:b/>
                              </w:rPr>
                            </w:pPr>
                            <w:r>
                              <w:rPr>
                                <w:b/>
                              </w:rPr>
                              <w:t xml:space="preserve">Ek– 10 </w:t>
                            </w:r>
                            <w:r w:rsidRPr="00230532">
                              <w:rPr>
                                <w:b/>
                                <w:lang w:val="en-US"/>
                              </w:rPr>
                              <w:t>Summary</w:t>
                            </w:r>
                          </w:p>
                        </w:txbxContent>
                      </v:textbox>
                    </v:shape>
                    <v:shape id="_x0000_s1148" type="#_x0000_t202" style="position:absolute;left:41563;top:831;width:3209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4218B0" w:rsidRPr="007F3194" w:rsidRDefault="004218B0"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Metin Kutusu 398" o:spid="_x0000_s1149" type="#_x0000_t202" style="position:absolute;left:44680;top:5126;width:24040;height:66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75627">
                            <w:pPr>
                              <w:spacing w:line="240" w:lineRule="auto"/>
                              <w:jc w:val="center"/>
                              <w:rPr>
                                <w:rFonts w:cs="Times New Roman"/>
                                <w:color w:val="000000" w:themeColor="text1"/>
                              </w:rPr>
                            </w:pPr>
                            <w:r>
                              <w:rPr>
                                <w:rFonts w:cs="Times New Roman"/>
                                <w:color w:val="000000" w:themeColor="text1"/>
                              </w:rPr>
                              <w:t>NOT</w:t>
                            </w:r>
                          </w:p>
                          <w:p w:rsidR="004218B0" w:rsidRPr="003B0248" w:rsidRDefault="004218B0" w:rsidP="003B0248">
                            <w:pPr>
                              <w:spacing w:line="240" w:lineRule="auto"/>
                              <w:rPr>
                                <w:rFonts w:cs="Times New Roman"/>
                                <w:b/>
                                <w:color w:val="000000" w:themeColor="text1"/>
                              </w:rPr>
                            </w:pPr>
                            <w:r w:rsidRPr="003B0248">
                              <w:rPr>
                                <w:rFonts w:cs="Times New Roman"/>
                                <w:color w:val="000000" w:themeColor="text1"/>
                              </w:rPr>
                              <w:t>Yüksek Lisans için</w:t>
                            </w:r>
                            <w:r w:rsidRPr="003B0248">
                              <w:rPr>
                                <w:rFonts w:cs="Times New Roman"/>
                                <w:b/>
                                <w:color w:val="000000" w:themeColor="text1"/>
                              </w:rPr>
                              <w:t xml:space="preserve"> </w:t>
                            </w:r>
                            <w:proofErr w:type="spellStart"/>
                            <w:r w:rsidRPr="003B0248">
                              <w:rPr>
                                <w:rFonts w:cs="Times New Roman"/>
                                <w:b/>
                                <w:color w:val="000000" w:themeColor="text1"/>
                              </w:rPr>
                              <w:t>M.Sc</w:t>
                            </w:r>
                            <w:proofErr w:type="spellEnd"/>
                            <w:r w:rsidRPr="003B0248">
                              <w:rPr>
                                <w:rFonts w:cs="Times New Roman"/>
                                <w:b/>
                                <w:color w:val="000000" w:themeColor="text1"/>
                              </w:rPr>
                              <w:t xml:space="preserve">. </w:t>
                            </w:r>
                            <w:proofErr w:type="spellStart"/>
                            <w:r w:rsidRPr="003B0248">
                              <w:rPr>
                                <w:rFonts w:cs="Times New Roman"/>
                                <w:b/>
                                <w:color w:val="000000" w:themeColor="text1"/>
                              </w:rPr>
                              <w:t>Thesis</w:t>
                            </w:r>
                            <w:proofErr w:type="spellEnd"/>
                            <w:r w:rsidRPr="003B0248">
                              <w:rPr>
                                <w:rFonts w:cs="Times New Roman"/>
                                <w:b/>
                                <w:color w:val="000000" w:themeColor="text1"/>
                              </w:rPr>
                              <w:t xml:space="preserve">, </w:t>
                            </w:r>
                          </w:p>
                          <w:p w:rsidR="004218B0" w:rsidRPr="003B0248" w:rsidRDefault="004218B0" w:rsidP="003B0248">
                            <w:pPr>
                              <w:spacing w:line="240" w:lineRule="auto"/>
                              <w:rPr>
                                <w:rFonts w:cs="Times New Roman"/>
                                <w:color w:val="000000" w:themeColor="text1"/>
                              </w:rPr>
                            </w:pPr>
                            <w:r w:rsidRPr="003B0248">
                              <w:rPr>
                                <w:rFonts w:cs="Times New Roman"/>
                                <w:color w:val="000000" w:themeColor="text1"/>
                              </w:rPr>
                              <w:t>Doktora için</w:t>
                            </w:r>
                            <w:r w:rsidRPr="003B0248">
                              <w:rPr>
                                <w:rFonts w:cs="Times New Roman"/>
                                <w:b/>
                                <w:color w:val="000000" w:themeColor="text1"/>
                              </w:rPr>
                              <w:t xml:space="preserve"> </w:t>
                            </w:r>
                            <w:proofErr w:type="spellStart"/>
                            <w:proofErr w:type="gramStart"/>
                            <w:r w:rsidRPr="003B0248">
                              <w:rPr>
                                <w:rFonts w:cs="Times New Roman"/>
                                <w:b/>
                                <w:color w:val="000000" w:themeColor="text1"/>
                              </w:rPr>
                              <w:t>Ph.D</w:t>
                            </w:r>
                            <w:proofErr w:type="spellEnd"/>
                            <w:proofErr w:type="gramEnd"/>
                            <w:r w:rsidRPr="003B0248">
                              <w:rPr>
                                <w:rFonts w:cs="Times New Roman"/>
                                <w:b/>
                                <w:color w:val="000000" w:themeColor="text1"/>
                              </w:rPr>
                              <w:t xml:space="preserve">. </w:t>
                            </w:r>
                            <w:proofErr w:type="spellStart"/>
                            <w:r w:rsidRPr="003B0248">
                              <w:rPr>
                                <w:rFonts w:cs="Times New Roman"/>
                                <w:b/>
                                <w:color w:val="000000" w:themeColor="text1"/>
                              </w:rPr>
                              <w:t>Thesis</w:t>
                            </w:r>
                            <w:proofErr w:type="spellEnd"/>
                            <w:r w:rsidRPr="003B0248">
                              <w:rPr>
                                <w:rFonts w:cs="Times New Roman"/>
                                <w:b/>
                                <w:color w:val="000000" w:themeColor="text1"/>
                              </w:rPr>
                              <w:t xml:space="preserve"> </w:t>
                            </w:r>
                          </w:p>
                        </w:txbxContent>
                      </v:textbox>
                    </v:shape>
                    <v:shape id="_x0000_s1150" type="#_x0000_t202" style="position:absolute;left:54656;top:27570;width:17468;height:1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Pr="00092AD6" w:rsidRDefault="004218B0" w:rsidP="00092AD6">
                            <w:pPr>
                              <w:rPr>
                                <w:sz w:val="20"/>
                              </w:rPr>
                            </w:pPr>
                            <w:r w:rsidRPr="00092AD6">
                              <w:rPr>
                                <w:sz w:val="20"/>
                              </w:rPr>
                              <w:t xml:space="preserve">II. Danışman varsa Danışmanın altına </w:t>
                            </w:r>
                            <w:proofErr w:type="spellStart"/>
                            <w:r w:rsidRPr="00075627">
                              <w:rPr>
                                <w:b/>
                                <w:sz w:val="20"/>
                              </w:rPr>
                              <w:t>Co-Supervisor</w:t>
                            </w:r>
                            <w:proofErr w:type="spellEnd"/>
                            <w:r w:rsidRPr="00075627">
                              <w:rPr>
                                <w:b/>
                                <w:sz w:val="20"/>
                              </w:rPr>
                              <w:t xml:space="preserve"> </w:t>
                            </w:r>
                            <w:r w:rsidRPr="00092AD6">
                              <w:rPr>
                                <w:sz w:val="20"/>
                              </w:rPr>
                              <w:t xml:space="preserve">olarak belirtilip </w:t>
                            </w:r>
                            <w:r>
                              <w:rPr>
                                <w:sz w:val="20"/>
                              </w:rPr>
                              <w:t xml:space="preserve">İngilizce </w:t>
                            </w:r>
                            <w:r w:rsidRPr="00092AD6">
                              <w:rPr>
                                <w:sz w:val="20"/>
                              </w:rPr>
                              <w:t>unvan</w:t>
                            </w:r>
                            <w:r>
                              <w:rPr>
                                <w:sz w:val="20"/>
                              </w:rPr>
                              <w:t>\</w:t>
                            </w:r>
                            <w:r w:rsidRPr="00092AD6">
                              <w:rPr>
                                <w:sz w:val="20"/>
                              </w:rPr>
                              <w:t>adı-soyadı olarak verilmelidir.</w:t>
                            </w:r>
                          </w:p>
                        </w:txbxContent>
                      </v:textbox>
                    </v:shape>
                    <v:shape id="_x0000_s1151" type="#_x0000_t202" style="position:absolute;left:51816;top:15724;width:12940;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75627">
                            <w:r>
                              <w:t xml:space="preserve">Tek satır </w:t>
                            </w:r>
                            <w:proofErr w:type="gramStart"/>
                            <w:r>
                              <w:t>aralıklı</w:t>
                            </w:r>
                            <w:proofErr w:type="gramEnd"/>
                            <w:r>
                              <w:t>, 1 satır boşluk</w:t>
                            </w:r>
                          </w:p>
                        </w:txbxContent>
                      </v:textbox>
                    </v:shape>
                    <v:shape id="Düz Ok Bağlayıcısı 276" o:spid="_x0000_s1152" type="#_x0000_t32" style="position:absolute;left:38791;top:14822;width:13024;height:3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" strokecolor="#4579b8 [3044]">
                      <v:stroke endarrow="open"/>
                    </v:shape>
                    <v:shape id="Düz Ok Bağlayıcısı 277" o:spid="_x0000_s1153" type="#_x0000_t32" style="position:absolute;left:38791;top:18620;width:13024;height:5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" strokecolor="#4579b8 [3044]">
                      <v:stroke endarrow="open"/>
                    </v:shape>
                    <v:shape id="Düz Ok Bağlayıcısı 278" o:spid="_x0000_s1154" type="#_x0000_t32" style="position:absolute;left:38792;top:18564;width:13023;height: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" strokecolor="#4579b8 [3044]">
                      <v:stroke endarrow="open"/>
                    </v:shape>
                    <v:shape id="Düz Ok Bağlayıcısı 555" o:spid="_x0000_s1155" type="#_x0000_t32" style="position:absolute;left:38307;top:18620;width:13508;height:8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" strokecolor="#4579b8 [3044]">
                      <v:stroke endarrow="open"/>
                    </v:shape>
                    <v:shape id="Sol Ayraç 556" o:spid="_x0000_s1156" type="#_x0000_t87" style="position:absolute;left:7966;top:9904;width:2210;height:27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" adj="0" strokecolor="#4f81bd [3204]" strokeweight="2pt">
                      <v:shadow on="t" color="black" opacity="24903f" origin=",.5" offset="0,.55556mm"/>
                    </v:shape>
                    <v:shape id="_x0000_s1157" type="#_x0000_t202" style="position:absolute;top:20405;width:8382;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5D0AF1">
                            <w:pPr>
                              <w:spacing w:line="240" w:lineRule="auto"/>
                            </w:pPr>
                            <w:r>
                              <w:t xml:space="preserve">Tek satır aralıklı, </w:t>
                            </w:r>
                          </w:p>
                          <w:p w:rsidR="004218B0" w:rsidRDefault="004218B0" w:rsidP="005D0AF1">
                            <w:pPr>
                              <w:spacing w:line="240" w:lineRule="auto"/>
                            </w:pPr>
                            <w:r>
                              <w:t>12 punto, koyu</w:t>
                            </w:r>
                          </w:p>
                        </w:txbxContent>
                      </v:textbox>
                    </v:shape>
                    <v:shape id="Metin Kutusu 558" o:spid="_x0000_s1158" type="#_x0000_t202" style="position:absolute;top:90123;width:7962;height:1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5D0AF1">
                            <w:pPr>
                              <w:spacing w:line="240" w:lineRule="auto"/>
                            </w:pPr>
                            <w:r>
                              <w:t>Sayfanın altına 12 punto tek satır aralığı</w:t>
                            </w:r>
                          </w:p>
                        </w:txbxContent>
                      </v:textbox>
                    </v:shape>
                    <v:shape id="Sol Ayraç 559" o:spid="_x0000_s1159" type="#_x0000_t87" style="position:absolute;left:7966;top:91647;width:921;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" adj="290" strokecolor="#4f81bd [3204]" strokeweight="2pt">
                      <v:shadow on="t" color="black" opacity="24903f" origin=",.5" offset="0,.55556mm"/>
                    </v:shape>
                  </v:group>
                  <v:shape id="Düz Ok Bağlayıcısı 20" o:spid="_x0000_s1160" type="#_x0000_t32" style="position:absolute;left:38792;top:18634;width:13024;height:15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Düz Ok Bağlayıcısı 34" o:spid="_x0000_s1161" type="#_x0000_t32" style="position:absolute;left:38792;top:18634;width:13018;height:20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" strokecolor="#4579b8 [3044]">
                    <v:stroke endarrow="open"/>
                  </v:shape>
                </v:group>
                <v:shape id="_x0000_s1162" type="#_x0000_t202" style="position:absolute;left:54102;top:39901;width:160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8E1CEF">
                        <w:pPr>
                          <w:spacing w:line="240" w:lineRule="auto"/>
                        </w:pPr>
                        <w:r>
                          <w:t>Tek satır aralıklı,</w:t>
                        </w:r>
                      </w:p>
                      <w:p w:rsidR="004218B0" w:rsidRDefault="004218B0" w:rsidP="008E1CEF">
                        <w:pPr>
                          <w:spacing w:line="240" w:lineRule="auto"/>
                        </w:pPr>
                        <w:r>
                          <w:t>1 satır boşluk</w:t>
                        </w:r>
                      </w:p>
                    </w:txbxContent>
                  </v:textbox>
                </v:shape>
                <v:shape id="Düz Ok Bağlayıcısı 540" o:spid="_x0000_s1163" type="#_x0000_t32" style="position:absolute;left:39277;top:42533;width:14825;height: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" strokecolor="#4579b8 [3044]">
                  <v:stroke endarrow="open"/>
                </v:shape>
              </v:group>
            </w:pict>
          </mc:Fallback>
        </mc:AlternateContent>
      </w:r>
      <w:r w:rsidR="00DA68C9">
        <w:rPr>
          <w:noProof/>
          <w:lang w:eastAsia="tr-TR"/>
        </w:rPr>
        <w:t>SUMMARY</w:t>
      </w:r>
      <w:bookmarkEnd w:id="16"/>
    </w:p>
    <w:p w:rsidR="009B3269" w:rsidRDefault="009B3269" w:rsidP="00A235F9">
      <w:pPr>
        <w:spacing w:line="240" w:lineRule="auto"/>
        <w:jc w:val="center"/>
        <w:rPr>
          <w:lang w:eastAsia="tr-TR"/>
        </w:rPr>
      </w:pPr>
    </w:p>
    <w:p w:rsidR="00D4098C" w:rsidRDefault="00D4098C" w:rsidP="00A235F9">
      <w:pPr>
        <w:spacing w:line="240" w:lineRule="auto"/>
        <w:jc w:val="center"/>
        <w:rPr>
          <w:b/>
        </w:rPr>
      </w:pPr>
      <w:r>
        <w:rPr>
          <w:b/>
        </w:rPr>
        <w:t>M. Sc. Thesis</w:t>
      </w:r>
    </w:p>
    <w:p w:rsidR="009B3269" w:rsidRDefault="009B3269" w:rsidP="00A235F9">
      <w:pPr>
        <w:spacing w:line="240" w:lineRule="auto"/>
        <w:jc w:val="center"/>
        <w:rPr>
          <w:b/>
        </w:rPr>
      </w:pPr>
    </w:p>
    <w:p w:rsidR="00D4098C" w:rsidRDefault="006A1F98" w:rsidP="00A235F9">
      <w:pPr>
        <w:spacing w:line="240" w:lineRule="auto"/>
        <w:jc w:val="center"/>
        <w:rPr>
          <w:b/>
        </w:rPr>
      </w:pPr>
      <w:r>
        <w:rPr>
          <w:b/>
        </w:rPr>
        <w:t>The Synthesis of Porphyrin Compounds Substituted Thiophene Derivatives and Their Elecktrochemical Polymerization</w:t>
      </w:r>
    </w:p>
    <w:p w:rsidR="009B3269" w:rsidRDefault="009B3269" w:rsidP="00A235F9">
      <w:pPr>
        <w:spacing w:line="240" w:lineRule="auto"/>
        <w:jc w:val="center"/>
        <w:rPr>
          <w:b/>
        </w:rPr>
      </w:pPr>
    </w:p>
    <w:p w:rsidR="00D4098C" w:rsidRDefault="00D4098C" w:rsidP="00A235F9">
      <w:pPr>
        <w:spacing w:line="240" w:lineRule="auto"/>
        <w:jc w:val="center"/>
        <w:rPr>
          <w:b/>
        </w:rPr>
      </w:pPr>
      <w:r>
        <w:rPr>
          <w:b/>
        </w:rPr>
        <w:t>Yazar Adı Soyadı</w:t>
      </w:r>
    </w:p>
    <w:p w:rsidR="00A235F9" w:rsidRDefault="00A235F9" w:rsidP="00A235F9">
      <w:pPr>
        <w:spacing w:line="240" w:lineRule="auto"/>
        <w:jc w:val="center"/>
        <w:rPr>
          <w:b/>
        </w:rPr>
      </w:pPr>
    </w:p>
    <w:p w:rsidR="00D4098C" w:rsidRDefault="0077408F" w:rsidP="00A235F9">
      <w:pPr>
        <w:spacing w:line="240" w:lineRule="auto"/>
        <w:jc w:val="center"/>
        <w:rPr>
          <w:b/>
        </w:rPr>
      </w:pPr>
      <w:r>
        <w:rPr>
          <w:b/>
        </w:rPr>
        <w:t xml:space="preserve">Burdur </w:t>
      </w:r>
      <w:r w:rsidR="00D4098C">
        <w:rPr>
          <w:b/>
        </w:rPr>
        <w:t>Mehmet Akif Ersoy University</w:t>
      </w:r>
    </w:p>
    <w:p w:rsidR="00D4098C" w:rsidRDefault="00075696" w:rsidP="00A235F9">
      <w:pPr>
        <w:spacing w:line="240" w:lineRule="auto"/>
        <w:jc w:val="center"/>
        <w:rPr>
          <w:b/>
        </w:rPr>
      </w:pPr>
      <w:r>
        <w:rPr>
          <w:b/>
        </w:rPr>
        <w:t>Graduate School of Natural and Applied Sciences</w:t>
      </w:r>
    </w:p>
    <w:p w:rsidR="00D4098C" w:rsidRDefault="009D48CF" w:rsidP="00A235F9">
      <w:pPr>
        <w:spacing w:line="240" w:lineRule="auto"/>
        <w:jc w:val="center"/>
        <w:rPr>
          <w:b/>
        </w:rPr>
      </w:pPr>
      <w:r>
        <w:rPr>
          <w:b/>
        </w:rPr>
        <w:t xml:space="preserve">XXX Anabilim Dalı </w:t>
      </w:r>
      <w:r w:rsidR="006344A5">
        <w:rPr>
          <w:b/>
        </w:rPr>
        <w:t>İngilizce Adı</w:t>
      </w:r>
    </w:p>
    <w:p w:rsidR="00A235F9" w:rsidRDefault="00A235F9" w:rsidP="00A235F9">
      <w:pPr>
        <w:spacing w:line="240" w:lineRule="auto"/>
        <w:jc w:val="center"/>
        <w:rPr>
          <w:b/>
        </w:rPr>
      </w:pPr>
    </w:p>
    <w:p w:rsidR="00D4098C" w:rsidRDefault="00075627" w:rsidP="00A235F9">
      <w:pPr>
        <w:spacing w:line="240" w:lineRule="auto"/>
        <w:jc w:val="center"/>
        <w:rPr>
          <w:b/>
        </w:rPr>
      </w:pPr>
      <w:r>
        <w:rPr>
          <w:b/>
        </w:rPr>
        <w:t xml:space="preserve">Supervisor: </w:t>
      </w:r>
      <w:r w:rsidR="00D4098C">
        <w:rPr>
          <w:b/>
        </w:rPr>
        <w:t>Ünvanı Adı Soyadı</w:t>
      </w:r>
    </w:p>
    <w:p w:rsidR="00EE4B04" w:rsidRDefault="00EE4B04" w:rsidP="00A235F9">
      <w:pPr>
        <w:spacing w:line="240" w:lineRule="auto"/>
        <w:jc w:val="center"/>
        <w:rPr>
          <w:b/>
        </w:rPr>
      </w:pPr>
      <w:r>
        <w:rPr>
          <w:b/>
        </w:rPr>
        <w:t>Co-Supervisor: Ünvanı Adı Soyadı</w:t>
      </w:r>
    </w:p>
    <w:p w:rsidR="00A235F9" w:rsidRDefault="00A235F9" w:rsidP="00A235F9">
      <w:pPr>
        <w:spacing w:line="240" w:lineRule="auto"/>
        <w:jc w:val="center"/>
        <w:rPr>
          <w:b/>
        </w:rPr>
      </w:pPr>
    </w:p>
    <w:p w:rsidR="00D4098C" w:rsidRDefault="0000684E" w:rsidP="00A235F9">
      <w:pPr>
        <w:spacing w:line="240" w:lineRule="auto"/>
        <w:jc w:val="center"/>
        <w:rPr>
          <w:b/>
        </w:rPr>
      </w:pPr>
      <w:r>
        <w:rPr>
          <w:b/>
        </w:rPr>
        <w:t>İngilizce Ay</w:t>
      </w:r>
      <w:r w:rsidR="00A235F9">
        <w:rPr>
          <w:b/>
        </w:rPr>
        <w:t xml:space="preserve">, </w:t>
      </w:r>
      <w:r>
        <w:rPr>
          <w:b/>
        </w:rPr>
        <w:t>Yıl</w:t>
      </w:r>
    </w:p>
    <w:p w:rsidR="00D4098C" w:rsidRDefault="00D4098C" w:rsidP="00A235F9">
      <w:pPr>
        <w:spacing w:line="240" w:lineRule="auto"/>
        <w:jc w:val="center"/>
        <w:rPr>
          <w:lang w:eastAsia="tr-TR"/>
        </w:rPr>
      </w:pPr>
    </w:p>
    <w:p w:rsidR="00D4098C" w:rsidRPr="00D4098C" w:rsidRDefault="00D4098C" w:rsidP="00A235F9">
      <w:pPr>
        <w:spacing w:line="240" w:lineRule="auto"/>
        <w:jc w:val="center"/>
        <w:rPr>
          <w:lang w:eastAsia="tr-TR"/>
        </w:rPr>
      </w:pPr>
    </w:p>
    <w:p w:rsidR="005D0AF1" w:rsidRDefault="00587BF2" w:rsidP="00A235F9">
      <w:pPr>
        <w:spacing w:line="240" w:lineRule="auto"/>
        <w:ind w:firstLine="709"/>
      </w:pPr>
      <w:r>
        <w:t>In this thesis the synthesis of porphyrin molecules substituted thiophene groups was carried out.</w:t>
      </w:r>
      <w:r w:rsidR="005D0AF1">
        <w:t xml:space="preserve"> </w:t>
      </w:r>
      <w:r>
        <w:t>The synthesis of the materials was carried out by using chemical method in the presence of catalyst. Pd-complexes were used as catalyst.</w:t>
      </w:r>
      <w:r w:rsidR="007D51B8">
        <w:t xml:space="preserve"> The obtained materials were characterized by using infrar</w:t>
      </w:r>
      <w:r w:rsidR="005D0AF1">
        <w:t>ed spe</w:t>
      </w:r>
      <w:r w:rsidR="007D51B8">
        <w:t>ctroscopy</w:t>
      </w:r>
      <w:r w:rsidR="005D0AF1">
        <w:t xml:space="preserve"> (IR),</w:t>
      </w:r>
      <w:r w:rsidR="007D51B8">
        <w:t xml:space="preserve"> ultraviolet-visible </w:t>
      </w:r>
      <w:r w:rsidR="005D0AF1">
        <w:t>(UV-Vis),</w:t>
      </w:r>
      <w:r w:rsidR="007D51B8">
        <w:t xml:space="preserve"> nuclear magnetic resonance </w:t>
      </w:r>
      <w:r w:rsidR="005D0AF1">
        <w:t xml:space="preserve"> </w:t>
      </w:r>
      <w:r w:rsidR="007D51B8">
        <w:t>(NMR) and mass spectroscopy</w:t>
      </w:r>
      <w:r w:rsidR="005D0AF1">
        <w:t xml:space="preserve"> (MS)</w:t>
      </w:r>
      <w:r w:rsidR="007D51B8">
        <w:t>. The results af analysis showed that the materials were formed and they exhibited high purity. The synthesized materials were polymerized through three electrode system by using electrochemical polymerization.</w:t>
      </w:r>
    </w:p>
    <w:p w:rsidR="000F1A1A" w:rsidRDefault="000F1A1A" w:rsidP="00A235F9">
      <w:pPr>
        <w:spacing w:line="240" w:lineRule="auto"/>
        <w:ind w:firstLine="709"/>
      </w:pPr>
      <w:r>
        <w:t>…….</w:t>
      </w:r>
    </w:p>
    <w:p w:rsidR="00925434" w:rsidRPr="00F47E12" w:rsidRDefault="00925434" w:rsidP="00A235F9">
      <w:pPr>
        <w:spacing w:line="240" w:lineRule="auto"/>
        <w:rPr>
          <w:lang w:val="en-US"/>
        </w:rPr>
      </w:pPr>
    </w:p>
    <w:p w:rsidR="00925434" w:rsidRPr="00FB485C" w:rsidRDefault="00D17B97" w:rsidP="00A235F9">
      <w:pPr>
        <w:spacing w:line="240" w:lineRule="auto"/>
        <w:ind w:left="708" w:hanging="708"/>
        <w:rPr>
          <w:lang w:val="en-US"/>
        </w:rPr>
      </w:pPr>
      <w:r w:rsidRPr="00F47E12">
        <w:rPr>
          <w:b/>
          <w:lang w:val="en-US"/>
        </w:rPr>
        <w:t>Keywords</w:t>
      </w:r>
      <w:r w:rsidR="00925434" w:rsidRPr="00F47E12">
        <w:rPr>
          <w:b/>
          <w:lang w:val="en-US"/>
        </w:rPr>
        <w:t>:</w:t>
      </w:r>
      <w:r w:rsidR="00FB485C">
        <w:rPr>
          <w:b/>
          <w:lang w:val="en-US"/>
        </w:rPr>
        <w:t xml:space="preserve"> </w:t>
      </w:r>
      <w:r w:rsidR="00FB485C" w:rsidRPr="00FB485C">
        <w:rPr>
          <w:lang w:val="en-US"/>
        </w:rPr>
        <w:t>porphyrin, thiophene, electrochemical polymerization</w:t>
      </w:r>
    </w:p>
    <w:p w:rsidR="00925434" w:rsidRDefault="00925434" w:rsidP="00A235F9">
      <w:pPr>
        <w:spacing w:line="240" w:lineRule="auto"/>
        <w:ind w:left="708" w:hanging="708"/>
      </w:pPr>
    </w:p>
    <w:p w:rsidR="00925434" w:rsidRDefault="00925434"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FB485C" w:rsidP="00A235F9">
      <w:pPr>
        <w:spacing w:line="240" w:lineRule="auto"/>
        <w:ind w:left="708" w:hanging="708"/>
      </w:pPr>
      <w:r>
        <w:rPr>
          <w:noProof/>
          <w:lang w:eastAsia="tr-TR"/>
        </w:rPr>
        <mc:AlternateContent>
          <mc:Choice Requires="wps">
            <w:drawing>
              <wp:anchor distT="0" distB="0" distL="114300" distR="114300" simplePos="0" relativeHeight="251955200" behindDoc="0" locked="0" layoutInCell="1" allowOverlap="1" wp14:anchorId="63709F8D" wp14:editId="72A5D68F">
                <wp:simplePos x="0" y="0"/>
                <wp:positionH relativeFrom="column">
                  <wp:posOffset>15240</wp:posOffset>
                </wp:positionH>
                <wp:positionV relativeFrom="paragraph">
                  <wp:posOffset>112395</wp:posOffset>
                </wp:positionV>
                <wp:extent cx="5181600" cy="1403985"/>
                <wp:effectExtent l="57150" t="38100" r="76200" b="93980"/>
                <wp:wrapNone/>
                <wp:docPr id="5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 w:rsidRPr="00FB485C">
                              <w:rPr>
                                <w:b/>
                              </w:rPr>
                              <w:t>ÖZET</w:t>
                            </w:r>
                            <w:r>
                              <w:t xml:space="preserve"> ve </w:t>
                            </w:r>
                            <w:r w:rsidR="00EA2F0B">
                              <w:rPr>
                                <w:b/>
                              </w:rPr>
                              <w:t>SUMMARY</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09F8D" id="_x0000_s1164" type="#_x0000_t202" style="position:absolute;left:0;text-align:left;margin-left:1.2pt;margin-top:8.85pt;width:408pt;height:110.5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" fillcolor="#a5d5e2 [1624]" strokecolor="#40a7c2 [3048]">
                <v:fill color2="#e4f2f6 [504]" rotate="t" angle="180" colors="0 #9eeaff;22938f #bbefff;1 #e4f9ff" focus="100%" type="gradient"/>
                <v:shadow on="t" color="black" opacity="24903f" origin=",.5" offset="0,.55556mm"/>
                <v:textbox style="mso-fit-shape-to-text:t">
                  <w:txbxContent>
                    <w:p w:rsidR="004218B0" w:rsidRDefault="004218B0">
                      <w:r w:rsidRPr="00FB485C">
                        <w:rPr>
                          <w:b/>
                        </w:rPr>
                        <w:t>ÖZET</w:t>
                      </w:r>
                      <w:r>
                        <w:t xml:space="preserve"> ve </w:t>
                      </w:r>
                      <w:r w:rsidR="00EA2F0B">
                        <w:rPr>
                          <w:b/>
                        </w:rPr>
                        <w:t>SUMMARY</w:t>
                      </w:r>
                      <w:r>
                        <w:t xml:space="preserve"> bir sayfayı geçmeyecek şekilde hazırlanmalıdır.</w:t>
                      </w:r>
                    </w:p>
                  </w:txbxContent>
                </v:textbox>
              </v:shape>
            </w:pict>
          </mc:Fallback>
        </mc:AlternateContent>
      </w: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5D0AF1" w:rsidRDefault="005D0AF1" w:rsidP="00A235F9">
      <w:pPr>
        <w:spacing w:line="240" w:lineRule="auto"/>
        <w:ind w:left="708" w:hanging="708"/>
      </w:pPr>
    </w:p>
    <w:p w:rsidR="007D51B8" w:rsidRDefault="007D51B8" w:rsidP="00A235F9">
      <w:pPr>
        <w:spacing w:line="240" w:lineRule="auto"/>
        <w:ind w:left="708" w:hanging="708"/>
      </w:pPr>
    </w:p>
    <w:p w:rsidR="00A235F9" w:rsidRDefault="00A235F9" w:rsidP="00A235F9">
      <w:pPr>
        <w:spacing w:line="240" w:lineRule="auto"/>
        <w:ind w:left="708" w:hanging="708"/>
      </w:pPr>
    </w:p>
    <w:p w:rsidR="00A235F9" w:rsidRDefault="00A235F9" w:rsidP="00A235F9">
      <w:pPr>
        <w:spacing w:line="240" w:lineRule="auto"/>
        <w:ind w:left="708" w:hanging="708"/>
      </w:pPr>
    </w:p>
    <w:p w:rsidR="00A235F9" w:rsidRDefault="00A235F9" w:rsidP="00A235F9">
      <w:pPr>
        <w:spacing w:line="240" w:lineRule="auto"/>
        <w:ind w:left="708" w:hanging="708"/>
      </w:pPr>
    </w:p>
    <w:p w:rsidR="007D51B8" w:rsidRDefault="007D51B8" w:rsidP="00A235F9">
      <w:pPr>
        <w:spacing w:line="240" w:lineRule="auto"/>
        <w:ind w:left="708" w:hanging="708"/>
      </w:pPr>
    </w:p>
    <w:p w:rsidR="00E00527" w:rsidRPr="00F47E12" w:rsidRDefault="00D17B97" w:rsidP="00A235F9">
      <w:pPr>
        <w:spacing w:line="240" w:lineRule="auto"/>
        <w:rPr>
          <w:lang w:val="en-US"/>
        </w:rPr>
      </w:pPr>
      <w:r w:rsidRPr="00F47E12">
        <w:rPr>
          <w:lang w:val="en-US"/>
        </w:rPr>
        <w:t xml:space="preserve">The present M.Sc. / Ph. D. Thesis was supported by …………………. Under the Project number of </w:t>
      </w:r>
      <w:r w:rsidR="00925434" w:rsidRPr="00F47E12">
        <w:rPr>
          <w:lang w:val="en-US"/>
        </w:rPr>
        <w:t>………………..</w:t>
      </w:r>
    </w:p>
    <w:p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bookmarkStart w:id="17" w:name="_Toc442366784"/>
    <w:p w:rsidR="00B01411" w:rsidRDefault="00B82BB4" w:rsidP="004C67E1">
      <w:pPr>
        <w:pStyle w:val="Balk1"/>
        <w:numPr>
          <w:ilvl w:val="0"/>
          <w:numId w:val="5"/>
        </w:numPr>
        <w:ind w:left="426" w:hanging="426"/>
      </w:pPr>
      <w:r>
        <w:rPr>
          <w:noProof/>
          <w:lang w:eastAsia="tr-TR"/>
        </w:rPr>
        <w:lastRenderedPageBreak/>
        <mc:AlternateContent>
          <mc:Choice Requires="wpg">
            <w:drawing>
              <wp:anchor distT="0" distB="0" distL="114300" distR="114300" simplePos="0" relativeHeight="251883520" behindDoc="0" locked="0" layoutInCell="1" allowOverlap="1" wp14:anchorId="5F253331" wp14:editId="3129D9C2">
                <wp:simplePos x="0" y="0"/>
                <wp:positionH relativeFrom="column">
                  <wp:posOffset>-934085</wp:posOffset>
                </wp:positionH>
                <wp:positionV relativeFrom="paragraph">
                  <wp:posOffset>-843280</wp:posOffset>
                </wp:positionV>
                <wp:extent cx="7290435" cy="1282700"/>
                <wp:effectExtent l="57150" t="38100" r="81915" b="88900"/>
                <wp:wrapNone/>
                <wp:docPr id="59" name="Grup 59"/>
                <wp:cNvGraphicFramePr/>
                <a:graphic xmlns:a="http://schemas.openxmlformats.org/drawingml/2006/main">
                  <a:graphicData uri="http://schemas.microsoft.com/office/word/2010/wordprocessingGroup">
                    <wpg:wgp>
                      <wpg:cNvGrpSpPr/>
                      <wpg:grpSpPr>
                        <a:xfrm>
                          <a:off x="0" y="0"/>
                          <a:ext cx="7290435" cy="1282700"/>
                          <a:chOff x="0" y="0"/>
                          <a:chExt cx="7290435" cy="1282700"/>
                        </a:xfrm>
                      </wpg:grpSpPr>
                      <wps:wsp>
                        <wps:cNvPr id="37" name="Metin Kutusu 37"/>
                        <wps:cNvSpPr txBox="1"/>
                        <wps:spPr>
                          <a:xfrm>
                            <a:off x="0" y="0"/>
                            <a:ext cx="729043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218B0" w:rsidRPr="000E0817" w:rsidRDefault="004218B0"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901700" y="425450"/>
                            <a:ext cx="4089400" cy="692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Pr="000E0817" w:rsidRDefault="004218B0" w:rsidP="00E729A7">
                              <w:pPr>
                                <w:spacing w:line="240" w:lineRule="auto"/>
                                <w:rPr>
                                  <w:rFonts w:ascii="Cambria" w:hAnsi="Cambria"/>
                                </w:rPr>
                              </w:pPr>
                              <w:r>
                                <w:rPr>
                                  <w:rFonts w:ascii="Cambria" w:hAnsi="Cambria"/>
                                </w:rPr>
                                <w:t>Birinci derece başlıktan önce 30 nk ve sonra 12 nk aralık bırakılmalıdır. Birinci derece başlıklar 14 punto ve alt başlıkların tümü 12 punto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Düz Ok Bağlayıcısı 39"/>
                        <wps:cNvCnPr/>
                        <wps:spPr>
                          <a:xfrm flipH="1">
                            <a:off x="1809750" y="1117600"/>
                            <a:ext cx="69850" cy="165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F253331" id="Grup 59" o:spid="_x0000_s1165" style="position:absolute;left:0;text-align:left;margin-left:-73.55pt;margin-top:-66.4pt;width:574.05pt;height:101pt;z-index:251883520" coordsize="7290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">
                <v:shape id="Metin Kutusu 37" o:spid="_x0000_s1166" type="#_x0000_t202" style="position:absolute;width:729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Pr="000E0817" w:rsidRDefault="004218B0"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v:textbox>
                </v:shape>
                <v:shape id="Metin Kutusu 38" o:spid="_x0000_s1167" type="#_x0000_t202" style="position:absolute;left:9017;top:4254;width:40894;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rsidR="004218B0" w:rsidRPr="000E0817" w:rsidRDefault="004218B0" w:rsidP="00E729A7">
                        <w:pPr>
                          <w:spacing w:line="240" w:lineRule="auto"/>
                          <w:rPr>
                            <w:rFonts w:ascii="Cambria" w:hAnsi="Cambria"/>
                          </w:rPr>
                        </w:pPr>
                        <w:r>
                          <w:rPr>
                            <w:rFonts w:ascii="Cambria" w:hAnsi="Cambria"/>
                          </w:rPr>
                          <w:t xml:space="preserve">Birinci derece başlıktan önce 30 </w:t>
                        </w:r>
                        <w:proofErr w:type="spellStart"/>
                        <w:r>
                          <w:rPr>
                            <w:rFonts w:ascii="Cambria" w:hAnsi="Cambria"/>
                          </w:rPr>
                          <w:t>nk</w:t>
                        </w:r>
                        <w:proofErr w:type="spellEnd"/>
                        <w:r>
                          <w:rPr>
                            <w:rFonts w:ascii="Cambria" w:hAnsi="Cambria"/>
                          </w:rPr>
                          <w:t xml:space="preserve"> ve sonra 12 </w:t>
                        </w:r>
                        <w:proofErr w:type="spellStart"/>
                        <w:r>
                          <w:rPr>
                            <w:rFonts w:ascii="Cambria" w:hAnsi="Cambria"/>
                          </w:rPr>
                          <w:t>nk</w:t>
                        </w:r>
                        <w:proofErr w:type="spellEnd"/>
                        <w:r>
                          <w:rPr>
                            <w:rFonts w:ascii="Cambria" w:hAnsi="Cambria"/>
                          </w:rPr>
                          <w:t xml:space="preserve"> aralık bırakılmalıdır. Birinci derece başlıklar 14 punto ve alt başlıkların tümü 12 punto ile yazılmalıdır.</w:t>
                        </w:r>
                      </w:p>
                    </w:txbxContent>
                  </v:textbox>
                </v:shape>
                <v:shape id="Düz Ok Bağlayıcısı 39" o:spid="_x0000_s1168" type="#_x0000_t32" style="position:absolute;left:18097;top:11176;width:699;height:1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" strokecolor="#4f81bd [3204]" strokeweight="2pt">
                  <v:stroke endarrow="open"/>
                  <v:shadow on="t" color="black" opacity="24903f" origin=",.5" offset="0,.55556mm"/>
                </v:shape>
              </v:group>
            </w:pict>
          </mc:Fallback>
        </mc:AlternateContent>
      </w:r>
      <w:r w:rsidR="004C67E1">
        <w:t>GİRİŞ</w:t>
      </w:r>
      <w:bookmarkEnd w:id="17"/>
    </w:p>
    <w:p w:rsidR="0096757E" w:rsidRDefault="00024DD2" w:rsidP="0096757E">
      <w:pPr>
        <w:ind w:firstLine="709"/>
        <w:rPr>
          <w:rFonts w:cs="Times New Roman"/>
        </w:rPr>
      </w:pPr>
      <w:r w:rsidRPr="00024DD2">
        <w:rPr>
          <w:rFonts w:cs="Times New Roman"/>
        </w:rPr>
        <w:t>Dünyadaki gelişmelere paralel olarak, gelişmekte olan ülkemizin genel enerji ihtiyacı da sürekli bir artış göstermektedir. İhtiyaç duyulan petrolün yaklaşık tamamı ithal edilirken, elektrik enerjisi üretiminde potansiyel bir yakıt olan linyit yurtiçi kaynaklardan sağlanmaktadır. Çevre etkileri yönünden daha temiz bir fosil yakıt olan doğal gaz ise yine yurt dışından temin edilmektedir. Bunlara ek olarak elektrik enerjisi üretimimizin yaklaşık üçte biri halen hidroelektrik santrallerinden gerçekleştirilmektedir. Ancak her yıl artan elektrik enerjisi talebini hidroelektrik enerjinin karşılama oranı da giderek azalmaktadır. Ayrıca fosil yakıtların çevre etkileri de artan enerji tüketimine bağlı olarak sürekli artmaktadır. Gelecekteki enerji ihtiyaçlarımızın karşılanması amacıyla çevre dostu yenilenebilir enerji kaynaklarının kullanımı genel olarak kabul görmektedir. Bu nedenler ülkemizi yeni enerji kaynakları aramaya zorlarken, ülkemizin doğal konumu ve yapısı nedeniyle güneş enerjisi gibi yenilenebilir enerji kaynaklarının değerlendirilebilmesi için bu alandaki teknoloji geliştirilmesini zorunlu hale getirmiştir. Güneş pilleri bu ihtiyaçların karşılanmasında önemli bir katkıda bulunabilirler. Aktif tabaka materyali olarak inorganik ve organik malzeme kullanılmasına bağlı olarak farklı güneş pilleri bulunmaktadır. Verim ve ticari açıdan inorganik güneş pillerinden özellikle silikon bazlı olanları yaygın bir şekilde kullanılmaktadır. Ancak son yıllarda sundukları avantajlardan dolayı organik bazlı boya-esaslı güneş pilleriyle ilgili oldukça yoğun çalışmalar yapılmaktadır.</w:t>
      </w:r>
    </w:p>
    <w:p w:rsidR="0096757E" w:rsidRDefault="0096757E" w:rsidP="0096757E">
      <w:pPr>
        <w:ind w:firstLine="709"/>
        <w:rPr>
          <w:rFonts w:cs="Times New Roman"/>
        </w:rPr>
      </w:pPr>
      <w:r>
        <w:rPr>
          <w:szCs w:val="24"/>
        </w:rPr>
        <w:t>Organik güneş pilleri aktif tabakası organik materyalden oluşan güneş pili çeşididir. İnorganik güneş pillerine alternatif olarak ortaya çıkmışlardır. Günümüzde ticari olarak kullanılan güneş pillerinin çoğu silisyumdan yapılmaktadır. Ancak yüksek maliyetlerinden dolayı silisyum güneş pillerinin kullanımı sınırlanmaktadır.</w:t>
      </w:r>
    </w:p>
    <w:p w:rsidR="0096757E" w:rsidRDefault="0096757E" w:rsidP="0096757E">
      <w:pPr>
        <w:ind w:firstLine="709"/>
        <w:rPr>
          <w:szCs w:val="24"/>
        </w:rPr>
      </w:pPr>
      <w:r>
        <w:rPr>
          <w:szCs w:val="24"/>
        </w:rPr>
        <w:t>Organik güneş pilleri heteroeklem ve boya esaslı güneş pilleri olarak iki</w:t>
      </w:r>
      <w:r w:rsidR="00742261">
        <w:rPr>
          <w:szCs w:val="24"/>
        </w:rPr>
        <w:t>ye</w:t>
      </w:r>
      <w:r>
        <w:rPr>
          <w:szCs w:val="24"/>
        </w:rPr>
        <w:t xml:space="preserve"> ayrılmaktadır. Boya esaslı güneş pilinin farkı</w:t>
      </w:r>
      <w:r w:rsidR="00742261">
        <w:rPr>
          <w:szCs w:val="24"/>
        </w:rPr>
        <w:t>,</w:t>
      </w:r>
      <w:r>
        <w:rPr>
          <w:szCs w:val="24"/>
        </w:rPr>
        <w:t xml:space="preserve"> yapısında sıvı elektrolit içermesidir.</w:t>
      </w:r>
    </w:p>
    <w:p w:rsidR="0096757E" w:rsidRDefault="0096757E" w:rsidP="0096757E">
      <w:pPr>
        <w:ind w:firstLine="709"/>
        <w:rPr>
          <w:szCs w:val="24"/>
        </w:rPr>
      </w:pPr>
      <w:r>
        <w:rPr>
          <w:szCs w:val="24"/>
        </w:rPr>
        <w:t>Güneş pilleri, yüzeylerine gelen güneş ışığını doğrudan elektrik enerjisine dönüştüren yarı</w:t>
      </w:r>
      <w:r w:rsidR="00742261">
        <w:rPr>
          <w:szCs w:val="24"/>
        </w:rPr>
        <w:t xml:space="preserve"> </w:t>
      </w:r>
      <w:r>
        <w:rPr>
          <w:szCs w:val="24"/>
        </w:rPr>
        <w:t>iletken maddelerdir. Güneş pilleri fotovoltaik ilkeye dayalı olarak çalışırlar. Şekil 1.1’de bir güneş pilinin basit yapısı görülmektedir. Yapının aktif tabakası n-tipi ve p-tipi yarı</w:t>
      </w:r>
      <w:r w:rsidR="00742261">
        <w:rPr>
          <w:szCs w:val="24"/>
        </w:rPr>
        <w:t xml:space="preserve"> </w:t>
      </w:r>
      <w:r>
        <w:rPr>
          <w:szCs w:val="24"/>
        </w:rPr>
        <w:t xml:space="preserve">iletken materyallerden oluşmaktadır. Aktif tabaka fotonlarla uyarıldığında elektron ve boşluk (pozitif yük) çiftleri oluşmaktadır. Bu elektron ve boşluk çiftlerinin birbirinden </w:t>
      </w:r>
      <w:r>
        <w:rPr>
          <w:szCs w:val="24"/>
        </w:rPr>
        <w:lastRenderedPageBreak/>
        <w:t>ayrılarak elektrotlar (ön ve arka kontak) üzerinden devreyi tamamlamasıyla elektrik akımı elde edilmiş olur.</w:t>
      </w:r>
    </w:p>
    <w:p w:rsidR="00CE4266" w:rsidRPr="0096757E" w:rsidRDefault="00B82BB4" w:rsidP="0096757E">
      <w:pPr>
        <w:ind w:firstLine="709"/>
        <w:rPr>
          <w:rFonts w:cs="Times New Roman"/>
        </w:rPr>
      </w:pPr>
      <w:r>
        <w:rPr>
          <w:rFonts w:cs="Times New Roman"/>
          <w:noProof/>
          <w:lang w:eastAsia="tr-TR"/>
        </w:rPr>
        <mc:AlternateContent>
          <mc:Choice Requires="wpg">
            <w:drawing>
              <wp:anchor distT="0" distB="0" distL="114300" distR="114300" simplePos="0" relativeHeight="251888640" behindDoc="0" locked="0" layoutInCell="1" allowOverlap="1" wp14:anchorId="2D93C417" wp14:editId="18D66D51">
                <wp:simplePos x="0" y="0"/>
                <wp:positionH relativeFrom="column">
                  <wp:posOffset>-953135</wp:posOffset>
                </wp:positionH>
                <wp:positionV relativeFrom="paragraph">
                  <wp:posOffset>97790</wp:posOffset>
                </wp:positionV>
                <wp:extent cx="3067050" cy="3403600"/>
                <wp:effectExtent l="57150" t="38100" r="0" b="63500"/>
                <wp:wrapNone/>
                <wp:docPr id="58" name="Grup 58"/>
                <wp:cNvGraphicFramePr/>
                <a:graphic xmlns:a="http://schemas.openxmlformats.org/drawingml/2006/main">
                  <a:graphicData uri="http://schemas.microsoft.com/office/word/2010/wordprocessingGroup">
                    <wpg:wgp>
                      <wpg:cNvGrpSpPr/>
                      <wpg:grpSpPr>
                        <a:xfrm>
                          <a:off x="0" y="0"/>
                          <a:ext cx="3067050" cy="3403600"/>
                          <a:chOff x="0" y="0"/>
                          <a:chExt cx="3067050" cy="3403600"/>
                        </a:xfrm>
                      </wpg:grpSpPr>
                      <wpg:grpSp>
                        <wpg:cNvPr id="56" name="Grup 56"/>
                        <wpg:cNvGrpSpPr/>
                        <wpg:grpSpPr>
                          <a:xfrm>
                            <a:off x="0" y="0"/>
                            <a:ext cx="2660650" cy="3403600"/>
                            <a:chOff x="0" y="0"/>
                            <a:chExt cx="2660650" cy="3403600"/>
                          </a:xfrm>
                        </wpg:grpSpPr>
                        <wps:wsp>
                          <wps:cNvPr id="53" name="Metin Kutusu 2"/>
                          <wps:cNvSpPr txBox="1">
                            <a:spLocks noChangeArrowheads="1"/>
                          </wps:cNvSpPr>
                          <wps:spPr bwMode="auto">
                            <a:xfrm>
                              <a:off x="0" y="400050"/>
                              <a:ext cx="1549400" cy="18097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
                                  <w:t xml:space="preserve">Şekilden önce ve şekil yazısından sonra </w:t>
                                </w:r>
                                <w:r w:rsidRPr="00B82BB4">
                                  <w:rPr>
                                    <w:b/>
                                  </w:rPr>
                                  <w:t>1 satır boşluk</w:t>
                                </w:r>
                                <w:r>
                                  <w:t xml:space="preserve"> bırakılmalıdır. Şekil alt yazısından önce </w:t>
                                </w:r>
                                <w:r w:rsidRPr="00B82BB4">
                                  <w:rPr>
                                    <w:b/>
                                  </w:rPr>
                                  <w:t>6 nk</w:t>
                                </w:r>
                                <w:r>
                                  <w:t xml:space="preserve"> aralık verilmelidir.</w:t>
                                </w:r>
                              </w:p>
                              <w:p w:rsidR="004218B0" w:rsidRDefault="004218B0"/>
                            </w:txbxContent>
                          </wps:txbx>
                          <wps:bodyPr rot="0" vert="horz" wrap="square" lIns="91440" tIns="45720" rIns="91440" bIns="45720" anchor="t" anchorCtr="0">
                            <a:noAutofit/>
                          </wps:bodyPr>
                        </wps:wsp>
                        <wps:wsp>
                          <wps:cNvPr id="54" name="Düz Ok Bağlayıcısı 54"/>
                          <wps:cNvCnPr/>
                          <wps:spPr>
                            <a:xfrm flipV="1">
                              <a:off x="1549400" y="0"/>
                              <a:ext cx="90170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a:off x="1174750" y="2209800"/>
                              <a:ext cx="1485900" cy="1193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7" name="Düz Ok Bağlayıcısı 57"/>
                        <wps:cNvCnPr/>
                        <wps:spPr>
                          <a:xfrm>
                            <a:off x="1549400" y="2159000"/>
                            <a:ext cx="1517650"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93C417" id="Grup 58" o:spid="_x0000_s1169" style="position:absolute;left:0;text-align:left;margin-left:-75.05pt;margin-top:7.7pt;width:241.5pt;height:268pt;z-index:251888640" coordsize="30670,3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">
                <v:group id="Grup 56" o:spid="_x0000_s1170" style="position:absolute;width:26606;height:34036" coordsize="26606,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71" type="#_x0000_t202" style="position:absolute;top:4000;width:15494;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4218B0" w:rsidRDefault="004218B0">
                          <w:r>
                            <w:t xml:space="preserve">Şekilden önce ve şekil yazısından sonra </w:t>
                          </w:r>
                          <w:r w:rsidRPr="00B82BB4">
                            <w:rPr>
                              <w:b/>
                            </w:rPr>
                            <w:t>1 satır boşluk</w:t>
                          </w:r>
                          <w:r>
                            <w:t xml:space="preserve"> bırakılmalıdır. Şekil alt yazısından önce </w:t>
                          </w:r>
                          <w:r w:rsidRPr="00B82BB4">
                            <w:rPr>
                              <w:b/>
                            </w:rPr>
                            <w:t xml:space="preserve">6 </w:t>
                          </w:r>
                          <w:proofErr w:type="spellStart"/>
                          <w:r w:rsidRPr="00B82BB4">
                            <w:rPr>
                              <w:b/>
                            </w:rPr>
                            <w:t>nk</w:t>
                          </w:r>
                          <w:proofErr w:type="spellEnd"/>
                          <w:r>
                            <w:t xml:space="preserve"> aralık verilmelidir.</w:t>
                          </w:r>
                        </w:p>
                        <w:p w:rsidR="004218B0" w:rsidRDefault="004218B0"/>
                      </w:txbxContent>
                    </v:textbox>
                  </v:shape>
                  <v:shape id="Düz Ok Bağlayıcısı 54" o:spid="_x0000_s1172" type="#_x0000_t32" style="position:absolute;left:15494;width:9017;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" strokecolor="#4579b8 [3044]">
                    <v:stroke endarrow="open"/>
                  </v:shape>
                  <v:shape id="Düz Ok Bağlayıcısı 55" o:spid="_x0000_s1173" type="#_x0000_t32" style="position:absolute;left:11747;top:22098;width:14859;height:11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" strokecolor="#4579b8 [3044]">
                    <v:stroke endarrow="open"/>
                  </v:shape>
                </v:group>
                <v:shape id="Düz Ok Bağlayıcısı 57" o:spid="_x0000_s1174" type="#_x0000_t32" style="position:absolute;left:15494;top:21590;width:15176;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" strokecolor="#4579b8 [3044]">
                  <v:stroke endarrow="open"/>
                </v:shape>
              </v:group>
            </w:pict>
          </mc:Fallback>
        </mc:AlternateContent>
      </w:r>
    </w:p>
    <w:p w:rsidR="0096757E" w:rsidRDefault="0096757E" w:rsidP="0096757E">
      <w:pPr>
        <w:jc w:val="center"/>
        <w:rPr>
          <w:szCs w:val="24"/>
        </w:rPr>
      </w:pPr>
      <w:r>
        <w:rPr>
          <w:noProof/>
          <w:szCs w:val="24"/>
          <w:lang w:eastAsia="tr-TR"/>
        </w:rPr>
        <w:drawing>
          <wp:inline distT="0" distB="0" distL="0" distR="0" wp14:anchorId="752C706C" wp14:editId="44E1E1AF">
            <wp:extent cx="4046220" cy="26822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220" cy="2682240"/>
                    </a:xfrm>
                    <a:prstGeom prst="rect">
                      <a:avLst/>
                    </a:prstGeom>
                    <a:noFill/>
                    <a:ln>
                      <a:noFill/>
                    </a:ln>
                  </pic:spPr>
                </pic:pic>
              </a:graphicData>
            </a:graphic>
          </wp:inline>
        </w:drawing>
      </w:r>
    </w:p>
    <w:p w:rsidR="0096757E" w:rsidRDefault="0096757E" w:rsidP="00415BA9">
      <w:pPr>
        <w:pStyle w:val="ekiller"/>
      </w:pPr>
      <w:bookmarkStart w:id="18" w:name="_Toc442652674"/>
      <w:r w:rsidRPr="00254C70">
        <w:rPr>
          <w:b/>
        </w:rPr>
        <w:t xml:space="preserve">Şekil </w:t>
      </w:r>
      <w:r>
        <w:rPr>
          <w:b/>
        </w:rPr>
        <w:t>1.1</w:t>
      </w:r>
      <w:r w:rsidR="00CE4266">
        <w:rPr>
          <w:b/>
        </w:rPr>
        <w:t>.</w:t>
      </w:r>
      <w:r>
        <w:t xml:space="preserve"> Güneş pilinin yapısı</w:t>
      </w:r>
      <w:bookmarkEnd w:id="18"/>
    </w:p>
    <w:p w:rsidR="00CE4266" w:rsidRDefault="00CE4266" w:rsidP="00CE4266">
      <w:pPr>
        <w:spacing w:before="120"/>
        <w:ind w:firstLine="709"/>
        <w:jc w:val="center"/>
        <w:rPr>
          <w:szCs w:val="24"/>
        </w:rPr>
      </w:pPr>
    </w:p>
    <w:p w:rsidR="00024DD2" w:rsidRPr="00024DD2" w:rsidRDefault="005A4F11" w:rsidP="00024DD2">
      <w:pPr>
        <w:ind w:firstLine="709"/>
        <w:rPr>
          <w:rFonts w:cs="Times New Roman"/>
        </w:rPr>
      </w:pPr>
      <w:r>
        <w:rPr>
          <w:rFonts w:cs="Times New Roman"/>
          <w:bCs/>
          <w:iCs/>
          <w:noProof/>
          <w:lang w:eastAsia="tr-TR"/>
        </w:rPr>
        <mc:AlternateContent>
          <mc:Choice Requires="wpg">
            <w:drawing>
              <wp:anchor distT="0" distB="0" distL="114300" distR="114300" simplePos="0" relativeHeight="251910144" behindDoc="0" locked="0" layoutInCell="1" allowOverlap="1" wp14:anchorId="289BD98E" wp14:editId="7DF5F466">
                <wp:simplePos x="0" y="0"/>
                <wp:positionH relativeFrom="column">
                  <wp:posOffset>120015</wp:posOffset>
                </wp:positionH>
                <wp:positionV relativeFrom="paragraph">
                  <wp:posOffset>955040</wp:posOffset>
                </wp:positionV>
                <wp:extent cx="4171950" cy="3422650"/>
                <wp:effectExtent l="57150" t="38100" r="76200" b="101600"/>
                <wp:wrapNone/>
                <wp:docPr id="534" name="Grup 534"/>
                <wp:cNvGraphicFramePr/>
                <a:graphic xmlns:a="http://schemas.openxmlformats.org/drawingml/2006/main">
                  <a:graphicData uri="http://schemas.microsoft.com/office/word/2010/wordprocessingGroup">
                    <wpg:wgp>
                      <wpg:cNvGrpSpPr/>
                      <wpg:grpSpPr>
                        <a:xfrm>
                          <a:off x="0" y="0"/>
                          <a:ext cx="4171950" cy="3422650"/>
                          <a:chOff x="0" y="0"/>
                          <a:chExt cx="4171950" cy="3422650"/>
                        </a:xfrm>
                      </wpg:grpSpPr>
                      <wps:wsp>
                        <wps:cNvPr id="532" name="Metin Kutusu 2"/>
                        <wps:cNvSpPr txBox="1">
                          <a:spLocks noChangeArrowheads="1"/>
                        </wps:cNvSpPr>
                        <wps:spPr bwMode="auto">
                          <a:xfrm>
                            <a:off x="0" y="1517650"/>
                            <a:ext cx="4171950" cy="19050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A62141">
                              <w:r>
                                <w:t>Kaynaklar metin içerisinde yazar soyadına göre verilmelidir. Tek yazarlı kaynaklarda yazar sayadından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wps:txbx>
                        <wps:bodyPr rot="0" vert="horz" wrap="square" lIns="91440" tIns="45720" rIns="91440" bIns="45720" anchor="t" anchorCtr="0">
                          <a:noAutofit/>
                        </wps:bodyPr>
                      </wps:wsp>
                      <wps:wsp>
                        <wps:cNvPr id="533" name="Düz Ok Bağlayıcısı 533"/>
                        <wps:cNvCnPr/>
                        <wps:spPr>
                          <a:xfrm flipH="1" flipV="1">
                            <a:off x="1898650" y="0"/>
                            <a:ext cx="95250" cy="151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9BD98E" id="Grup 534" o:spid="_x0000_s1175" style="position:absolute;left:0;text-align:left;margin-left:9.45pt;margin-top:75.2pt;width:328.5pt;height:269.5pt;z-index:251910144" coordsize="41719,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">
                <v:shape id="_x0000_s1176" type="#_x0000_t202" style="position:absolute;top:15176;width:4171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A62141">
                        <w:r>
                          <w:t xml:space="preserve">Kaynaklar metin içerisinde yazar soyadına göre verilmelidir. Tek yazarlı kaynaklarda yazar </w:t>
                        </w:r>
                        <w:proofErr w:type="spellStart"/>
                        <w:r>
                          <w:t>sayadından</w:t>
                        </w:r>
                        <w:proofErr w:type="spellEnd"/>
                        <w:r>
                          <w:t xml:space="preserve">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v:textbox>
                </v:shape>
                <v:shape id="Düz Ok Bağlayıcısı 533" o:spid="_x0000_s1177" type="#_x0000_t32" style="position:absolute;left:18986;width:953;height:15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" strokecolor="#4579b8 [3044]">
                  <v:stroke endarrow="open"/>
                </v:shape>
              </v:group>
            </w:pict>
          </mc:Fallback>
        </mc:AlternateContent>
      </w:r>
      <w:r w:rsidR="00024DD2" w:rsidRPr="00024DD2">
        <w:rPr>
          <w:rFonts w:cs="Times New Roman"/>
          <w:bCs/>
          <w:iCs/>
        </w:rPr>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(Yamamoto vd., 2009). İletkenlik özellikleri yapılarındaki π-konjuge elektronların delokalizasyonlarından ileri gelmektedir (Chiang vd., 1977). Politiyofen, polianilin ve polipirol en yaygın çalışılan iletken polimerlerdendir. Bunlar içerisinde politiyofen çevresel ve termal açıdan çok kararlı olup sensör, ışık yayan diyotlar, transi</w:t>
      </w:r>
      <w:r w:rsidR="00742261">
        <w:rPr>
          <w:rFonts w:cs="Times New Roman"/>
          <w:bCs/>
          <w:iCs/>
        </w:rPr>
        <w:t>s</w:t>
      </w:r>
      <w:r w:rsidR="00024DD2" w:rsidRPr="00024DD2">
        <w:rPr>
          <w:rFonts w:cs="Times New Roman"/>
          <w:bCs/>
          <w:iCs/>
        </w:rPr>
        <w:t>törler, güneş pilleri gibi birçok alanda kullanılmaktadır (</w:t>
      </w:r>
      <w:r w:rsidR="00024DD2" w:rsidRPr="00024DD2">
        <w:rPr>
          <w:rFonts w:cs="Times New Roman"/>
        </w:rPr>
        <w:t>Aguilar-Ortiz vd., 2012)</w:t>
      </w:r>
      <w:r w:rsidR="00024DD2" w:rsidRPr="00024DD2">
        <w:rPr>
          <w:rFonts w:cs="Times New Roman"/>
          <w:bCs/>
          <w:iCs/>
        </w:rPr>
        <w:t xml:space="preserve">. </w:t>
      </w:r>
    </w:p>
    <w:p w:rsidR="00024DD2" w:rsidRPr="008C53AE" w:rsidRDefault="00024DD2" w:rsidP="00024DD2">
      <w:pPr>
        <w:rPr>
          <w:rFonts w:ascii="Arial" w:hAnsi="Arial" w:cs="Arial"/>
        </w:rPr>
      </w:pPr>
    </w:p>
    <w:p w:rsidR="002D6E8F" w:rsidRDefault="002D6E8F" w:rsidP="00F3331B"/>
    <w:p w:rsidR="002D6E8F" w:rsidRDefault="002D6E8F" w:rsidP="00F3331B"/>
    <w:p w:rsidR="002D6E8F" w:rsidRDefault="002D6E8F" w:rsidP="00F3331B"/>
    <w:p w:rsidR="002D6E8F" w:rsidRDefault="002D6E8F" w:rsidP="00F3331B"/>
    <w:p w:rsidR="002D6E8F" w:rsidRDefault="002D6E8F" w:rsidP="00F3331B"/>
    <w:p w:rsidR="002D6E8F" w:rsidRDefault="002D6E8F" w:rsidP="00F3331B"/>
    <w:p w:rsidR="0096757E" w:rsidRDefault="0096757E" w:rsidP="00F3331B"/>
    <w:p w:rsidR="002D6E8F" w:rsidRDefault="002D6E8F" w:rsidP="00F3331B"/>
    <w:bookmarkStart w:id="19" w:name="_Toc442366785"/>
    <w:p w:rsidR="00F3331B" w:rsidRPr="00F3331B" w:rsidRDefault="00B82BB4" w:rsidP="00F3331B">
      <w:pPr>
        <w:pStyle w:val="Balk1"/>
        <w:numPr>
          <w:ilvl w:val="0"/>
          <w:numId w:val="5"/>
        </w:numPr>
      </w:pPr>
      <w:r>
        <w:rPr>
          <w:noProof/>
          <w:lang w:eastAsia="tr-TR"/>
        </w:rPr>
        <w:lastRenderedPageBreak/>
        <mc:AlternateContent>
          <mc:Choice Requires="wpg">
            <w:drawing>
              <wp:anchor distT="0" distB="0" distL="114300" distR="114300" simplePos="0" relativeHeight="251891712" behindDoc="0" locked="0" layoutInCell="1" allowOverlap="1" wp14:anchorId="5FADE8C2" wp14:editId="2DC7567C">
                <wp:simplePos x="0" y="0"/>
                <wp:positionH relativeFrom="column">
                  <wp:posOffset>2075815</wp:posOffset>
                </wp:positionH>
                <wp:positionV relativeFrom="paragraph">
                  <wp:posOffset>-767080</wp:posOffset>
                </wp:positionV>
                <wp:extent cx="4114800" cy="1212850"/>
                <wp:effectExtent l="57150" t="38100" r="76200" b="63500"/>
                <wp:wrapNone/>
                <wp:docPr id="62" name="Grup 62"/>
                <wp:cNvGraphicFramePr/>
                <a:graphic xmlns:a="http://schemas.openxmlformats.org/drawingml/2006/main">
                  <a:graphicData uri="http://schemas.microsoft.com/office/word/2010/wordprocessingGroup">
                    <wpg:wgp>
                      <wpg:cNvGrpSpPr/>
                      <wpg:grpSpPr>
                        <a:xfrm>
                          <a:off x="0" y="0"/>
                          <a:ext cx="4114800" cy="1212850"/>
                          <a:chOff x="0" y="0"/>
                          <a:chExt cx="2940050" cy="1212850"/>
                        </a:xfrm>
                      </wpg:grpSpPr>
                      <wps:wsp>
                        <wps:cNvPr id="60" name="Metin Kutusu 60"/>
                        <wps:cNvSpPr txBox="1"/>
                        <wps:spPr>
                          <a:xfrm>
                            <a:off x="0" y="0"/>
                            <a:ext cx="2940050" cy="9144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4218B0" w:rsidRPr="000E0817" w:rsidRDefault="004218B0"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nk sonrasında ise 6 nk 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üz Ok Bağlayıcısı 61"/>
                        <wps:cNvCnPr/>
                        <wps:spPr>
                          <a:xfrm flipH="1">
                            <a:off x="689641" y="914400"/>
                            <a:ext cx="148559"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ADE8C2" id="Grup 62" o:spid="_x0000_s1178" style="position:absolute;left:0;text-align:left;margin-left:163.45pt;margin-top:-60.4pt;width:324pt;height:95.5pt;z-index:251891712;mso-width-relative:margin;mso-height-relative:margin" coordsize="2940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">
                <v:shape id="Metin Kutusu 60" o:spid="_x0000_s1179" type="#_x0000_t202" style="position:absolute;width:2940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rsidR="004218B0" w:rsidRPr="000E0817" w:rsidRDefault="004218B0"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w:t>
                        </w:r>
                        <w:proofErr w:type="spellStart"/>
                        <w:r>
                          <w:rPr>
                            <w:rFonts w:ascii="Cambria" w:hAnsi="Cambria"/>
                          </w:rPr>
                          <w:t>nk</w:t>
                        </w:r>
                        <w:proofErr w:type="spellEnd"/>
                        <w:r>
                          <w:rPr>
                            <w:rFonts w:ascii="Cambria" w:hAnsi="Cambria"/>
                          </w:rPr>
                          <w:t xml:space="preserve"> sonrasında ise 6 </w:t>
                        </w:r>
                        <w:proofErr w:type="spellStart"/>
                        <w:r>
                          <w:rPr>
                            <w:rFonts w:ascii="Cambria" w:hAnsi="Cambria"/>
                          </w:rPr>
                          <w:t>nk</w:t>
                        </w:r>
                        <w:proofErr w:type="spellEnd"/>
                        <w:r>
                          <w:rPr>
                            <w:rFonts w:ascii="Cambria" w:hAnsi="Cambria"/>
                          </w:rPr>
                          <w:t xml:space="preserve"> aralık bırakılarak yazılmalıdır.</w:t>
                        </w:r>
                      </w:p>
                    </w:txbxContent>
                  </v:textbox>
                </v:shape>
                <v:shape id="Düz Ok Bağlayıcısı 61" o:spid="_x0000_s1180" type="#_x0000_t32" style="position:absolute;left:6896;top:9144;width:1486;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" strokecolor="#4579b8 [3044]">
                  <v:stroke endarrow="open"/>
                </v:shape>
              </v:group>
            </w:pict>
          </mc:Fallback>
        </mc:AlternateContent>
      </w:r>
      <w:r w:rsidR="00F3331B">
        <w:t>GENEL BİLGİLER</w:t>
      </w:r>
      <w:bookmarkEnd w:id="19"/>
    </w:p>
    <w:p w:rsidR="004C67E1" w:rsidRPr="004D2993" w:rsidRDefault="004D2993" w:rsidP="003A02B5">
      <w:pPr>
        <w:pStyle w:val="Balk2"/>
        <w:numPr>
          <w:ilvl w:val="1"/>
          <w:numId w:val="5"/>
        </w:numPr>
        <w:ind w:left="0" w:firstLine="0"/>
      </w:pPr>
      <w:bookmarkStart w:id="20" w:name="_Toc442366786"/>
      <w:r w:rsidRPr="007E798C">
        <w:t>Porfirinler</w:t>
      </w:r>
      <w:r>
        <w:t xml:space="preserve"> ve Güneş Pillerindeki Uygulamaları</w:t>
      </w:r>
      <w:bookmarkEnd w:id="20"/>
    </w:p>
    <w:p w:rsidR="004D2993" w:rsidRDefault="004D2993" w:rsidP="004D2993">
      <w:pPr>
        <w:ind w:firstLine="709"/>
        <w:rPr>
          <w:szCs w:val="24"/>
        </w:rPr>
      </w:pPr>
      <w:r w:rsidRPr="004D2993">
        <w:rPr>
          <w:szCs w:val="24"/>
        </w:rPr>
        <w:t>Porfirinler dört tane pirol halkasının metilen (=CH-) köprüleriyle birleşerek oluşturdukları halkalı yapılardır. Şeki</w:t>
      </w:r>
      <w:r w:rsidR="00B82BB4">
        <w:rPr>
          <w:szCs w:val="24"/>
        </w:rPr>
        <w:t>l 2.1</w:t>
      </w:r>
      <w:r w:rsidRPr="004D2993">
        <w:rPr>
          <w:szCs w:val="24"/>
        </w:rPr>
        <w:t>’de pirol ve porfirinin moleküler yapıları görülmektedir.</w:t>
      </w:r>
    </w:p>
    <w:p w:rsidR="00B82BB4" w:rsidRPr="004D2993" w:rsidRDefault="00B82BB4" w:rsidP="004D2993">
      <w:pPr>
        <w:ind w:firstLine="709"/>
        <w:rPr>
          <w:szCs w:val="24"/>
        </w:rPr>
      </w:pPr>
    </w:p>
    <w:p w:rsidR="004D2993" w:rsidRPr="004D2993" w:rsidRDefault="004D2993" w:rsidP="004D2993">
      <w:pPr>
        <w:pStyle w:val="ListeParagraf"/>
        <w:ind w:left="360"/>
        <w:jc w:val="center"/>
        <w:rPr>
          <w:szCs w:val="24"/>
        </w:rPr>
      </w:pPr>
      <w:r>
        <w:rPr>
          <w:noProof/>
          <w:szCs w:val="24"/>
          <w:lang w:eastAsia="tr-TR"/>
        </w:rPr>
        <w:drawing>
          <wp:inline distT="0" distB="0" distL="0" distR="0" wp14:anchorId="534D9E20" wp14:editId="63B80B9D">
            <wp:extent cx="3295015" cy="16573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015" cy="1657350"/>
                    </a:xfrm>
                    <a:prstGeom prst="rect">
                      <a:avLst/>
                    </a:prstGeom>
                    <a:noFill/>
                  </pic:spPr>
                </pic:pic>
              </a:graphicData>
            </a:graphic>
          </wp:inline>
        </w:drawing>
      </w:r>
    </w:p>
    <w:p w:rsidR="004D2993" w:rsidRPr="004D2993" w:rsidRDefault="004A499D" w:rsidP="00415BA9">
      <w:pPr>
        <w:pStyle w:val="ekiller"/>
      </w:pPr>
      <w:bookmarkStart w:id="21" w:name="_Toc442652675"/>
      <w:r>
        <w:rPr>
          <w:b/>
        </w:rPr>
        <w:t>Şekil 2</w:t>
      </w:r>
      <w:r w:rsidR="00D9361C">
        <w:rPr>
          <w:b/>
        </w:rPr>
        <w:t>.1.</w:t>
      </w:r>
      <w:r w:rsidR="004D2993" w:rsidRPr="004D2993">
        <w:t xml:space="preserve"> Pirol ve porfirinin molekül yapısı</w:t>
      </w:r>
      <w:bookmarkEnd w:id="21"/>
    </w:p>
    <w:p w:rsidR="00B82BB4" w:rsidRDefault="00B82BB4" w:rsidP="00B82BB4">
      <w:pPr>
        <w:ind w:firstLine="709"/>
        <w:rPr>
          <w:rFonts w:eastAsia="Times New Roman"/>
          <w:color w:val="000000"/>
          <w:szCs w:val="24"/>
          <w:lang w:eastAsia="tr-TR"/>
        </w:rPr>
      </w:pPr>
    </w:p>
    <w:p w:rsidR="004D2993" w:rsidRPr="00F20476" w:rsidRDefault="004D2993" w:rsidP="004D2993">
      <w:pPr>
        <w:ind w:firstLine="708"/>
        <w:rPr>
          <w:color w:val="000000"/>
          <w:szCs w:val="24"/>
        </w:rPr>
      </w:pPr>
      <w:r w:rsidRPr="00F20476">
        <w:rPr>
          <w:rFonts w:eastAsia="Times New Roman"/>
          <w:color w:val="000000"/>
          <w:szCs w:val="24"/>
          <w:lang w:eastAsia="tr-TR"/>
        </w:rPr>
        <w:t>Doğada bulunan porfirinler, porf</w:t>
      </w:r>
      <w:r>
        <w:rPr>
          <w:rFonts w:eastAsia="Times New Roman"/>
          <w:color w:val="000000"/>
          <w:szCs w:val="24"/>
          <w:lang w:eastAsia="tr-TR"/>
        </w:rPr>
        <w:t>ir</w:t>
      </w:r>
      <w:r w:rsidRPr="00F20476">
        <w:rPr>
          <w:rFonts w:eastAsia="Times New Roman"/>
          <w:color w:val="000000"/>
          <w:szCs w:val="24"/>
          <w:lang w:eastAsia="tr-TR"/>
        </w:rPr>
        <w:t xml:space="preserve">in çekirdeğindeki </w:t>
      </w:r>
      <w:hyperlink r:id="rId17" w:tooltip="Hidrojen" w:history="1">
        <w:r w:rsidRPr="00F20476">
          <w:rPr>
            <w:rFonts w:eastAsia="Times New Roman"/>
            <w:color w:val="000000"/>
            <w:szCs w:val="24"/>
            <w:lang w:eastAsia="tr-TR"/>
          </w:rPr>
          <w:t>hidrojenlerin</w:t>
        </w:r>
      </w:hyperlink>
      <w:r w:rsidRPr="00F20476">
        <w:rPr>
          <w:rFonts w:eastAsia="Times New Roman"/>
          <w:color w:val="000000"/>
          <w:szCs w:val="24"/>
          <w:lang w:eastAsia="tr-TR"/>
        </w:rPr>
        <w:t xml:space="preserve"> yerine çeşitli yan grupların (</w:t>
      </w:r>
      <w:hyperlink r:id="rId18" w:tooltip="Asetil (sayfa mevcut değil)" w:history="1">
        <w:r w:rsidRPr="00F20476">
          <w:rPr>
            <w:rFonts w:eastAsia="Times New Roman"/>
            <w:color w:val="000000"/>
            <w:szCs w:val="24"/>
            <w:lang w:eastAsia="tr-TR"/>
          </w:rPr>
          <w:t>asetil</w:t>
        </w:r>
      </w:hyperlink>
      <w:r w:rsidRPr="00F20476">
        <w:rPr>
          <w:rFonts w:eastAsia="Times New Roman"/>
          <w:color w:val="000000"/>
          <w:szCs w:val="24"/>
          <w:lang w:eastAsia="tr-TR"/>
        </w:rPr>
        <w:t xml:space="preserve">, </w:t>
      </w:r>
      <w:hyperlink r:id="rId19" w:tooltip="Propil (sayfa mevcut değil)" w:history="1">
        <w:r w:rsidRPr="00F20476">
          <w:rPr>
            <w:rFonts w:eastAsia="Times New Roman"/>
            <w:color w:val="000000"/>
            <w:szCs w:val="24"/>
            <w:lang w:eastAsia="tr-TR"/>
          </w:rPr>
          <w:t>propil</w:t>
        </w:r>
      </w:hyperlink>
      <w:r w:rsidRPr="00F20476">
        <w:rPr>
          <w:rFonts w:eastAsia="Times New Roman"/>
          <w:color w:val="000000"/>
          <w:szCs w:val="24"/>
          <w:lang w:eastAsia="tr-TR"/>
        </w:rPr>
        <w:t xml:space="preserve">, </w:t>
      </w:r>
      <w:hyperlink r:id="rId20" w:tooltip="Metil (sayfa mevcut değil)" w:history="1">
        <w:r w:rsidRPr="00F20476">
          <w:rPr>
            <w:rFonts w:eastAsia="Times New Roman"/>
            <w:color w:val="000000"/>
            <w:szCs w:val="24"/>
            <w:lang w:eastAsia="tr-TR"/>
          </w:rPr>
          <w:t>metil</w:t>
        </w:r>
      </w:hyperlink>
      <w:r w:rsidRPr="00F20476">
        <w:rPr>
          <w:rFonts w:eastAsia="Times New Roman"/>
          <w:color w:val="000000"/>
          <w:szCs w:val="24"/>
          <w:lang w:eastAsia="tr-TR"/>
        </w:rPr>
        <w:t xml:space="preserve">, </w:t>
      </w:r>
      <w:hyperlink r:id="rId21" w:tooltip="Vinil" w:history="1">
        <w:r w:rsidRPr="00F20476">
          <w:rPr>
            <w:rFonts w:eastAsia="Times New Roman"/>
            <w:color w:val="000000"/>
            <w:szCs w:val="24"/>
            <w:lang w:eastAsia="tr-TR"/>
          </w:rPr>
          <w:t>vinil</w:t>
        </w:r>
      </w:hyperlink>
      <w:r>
        <w:rPr>
          <w:rFonts w:eastAsia="Times New Roman"/>
          <w:color w:val="000000"/>
          <w:szCs w:val="24"/>
          <w:lang w:eastAsia="tr-TR"/>
        </w:rPr>
        <w:t xml:space="preserve">) bağlanmasıyla oluşurlar. </w:t>
      </w:r>
      <w:r w:rsidRPr="00F20476">
        <w:rPr>
          <w:rFonts w:eastAsia="Times New Roman"/>
          <w:color w:val="000000"/>
          <w:szCs w:val="24"/>
          <w:lang w:eastAsia="tr-TR"/>
        </w:rPr>
        <w:t>Porf</w:t>
      </w:r>
      <w:r>
        <w:rPr>
          <w:rFonts w:eastAsia="Times New Roman"/>
          <w:color w:val="000000"/>
          <w:szCs w:val="24"/>
          <w:lang w:eastAsia="tr-TR"/>
        </w:rPr>
        <w:t>ir</w:t>
      </w:r>
      <w:r w:rsidRPr="00F20476">
        <w:rPr>
          <w:rFonts w:eastAsia="Times New Roman"/>
          <w:color w:val="000000"/>
          <w:szCs w:val="24"/>
          <w:lang w:eastAsia="tr-TR"/>
        </w:rPr>
        <w:t xml:space="preserve">in halkasında her </w:t>
      </w:r>
      <w:hyperlink r:id="rId22" w:tooltip="Pirol (sayfa mevcut değil)" w:history="1">
        <w:r w:rsidRPr="00F20476">
          <w:rPr>
            <w:rFonts w:eastAsia="Times New Roman"/>
            <w:color w:val="000000"/>
            <w:szCs w:val="24"/>
            <w:lang w:eastAsia="tr-TR"/>
          </w:rPr>
          <w:t>pirol</w:t>
        </w:r>
      </w:hyperlink>
      <w:r w:rsidRPr="00F20476">
        <w:rPr>
          <w:rFonts w:eastAsia="Times New Roman"/>
          <w:color w:val="000000"/>
          <w:szCs w:val="24"/>
          <w:lang w:eastAsia="tr-TR"/>
        </w:rPr>
        <w:t xml:space="preserve"> halkasının dört </w:t>
      </w:r>
      <w:hyperlink r:id="rId23" w:tooltip="Karbon" w:history="1">
        <w:r w:rsidRPr="00F20476">
          <w:rPr>
            <w:rFonts w:eastAsia="Times New Roman"/>
            <w:color w:val="000000"/>
            <w:szCs w:val="24"/>
            <w:lang w:eastAsia="tr-TR"/>
          </w:rPr>
          <w:t>karbon</w:t>
        </w:r>
      </w:hyperlink>
      <w:r w:rsidRPr="00F20476">
        <w:rPr>
          <w:rFonts w:eastAsia="Times New Roman"/>
          <w:color w:val="000000"/>
          <w:szCs w:val="24"/>
          <w:lang w:eastAsia="tr-TR"/>
        </w:rPr>
        <w:t xml:space="preserve"> atomundan sadece ikisinde </w:t>
      </w:r>
      <w:hyperlink r:id="rId24" w:tooltip="Hidrojen" w:history="1">
        <w:r w:rsidRPr="00F20476">
          <w:rPr>
            <w:rFonts w:eastAsia="Times New Roman"/>
            <w:color w:val="000000"/>
            <w:szCs w:val="24"/>
            <w:lang w:eastAsia="tr-TR"/>
          </w:rPr>
          <w:t>hidrojen</w:t>
        </w:r>
      </w:hyperlink>
      <w:r w:rsidRPr="00F20476">
        <w:rPr>
          <w:rFonts w:eastAsia="Times New Roman"/>
          <w:color w:val="000000"/>
          <w:szCs w:val="24"/>
          <w:lang w:eastAsia="tr-TR"/>
        </w:rPr>
        <w:t xml:space="preserve"> vardır ve toplam sekiz olan hidrojen </w:t>
      </w:r>
      <w:hyperlink r:id="rId25" w:tooltip="Atom" w:history="1">
        <w:r w:rsidRPr="00F20476">
          <w:rPr>
            <w:rFonts w:eastAsia="Times New Roman"/>
            <w:color w:val="000000"/>
            <w:szCs w:val="24"/>
            <w:lang w:eastAsia="tr-TR"/>
          </w:rPr>
          <w:t>atomları</w:t>
        </w:r>
      </w:hyperlink>
      <w:r w:rsidRPr="00F20476">
        <w:rPr>
          <w:rFonts w:eastAsia="Times New Roman"/>
          <w:color w:val="000000"/>
          <w:szCs w:val="24"/>
          <w:lang w:eastAsia="tr-TR"/>
        </w:rPr>
        <w:t xml:space="preserve"> yerine organik sübstitüentlerin geçmesiyle porfirin halka sistemi oluşur.</w:t>
      </w:r>
    </w:p>
    <w:p w:rsidR="002D6E8F" w:rsidRDefault="004D2993" w:rsidP="003A02B5">
      <w:pPr>
        <w:pStyle w:val="Balk2"/>
        <w:numPr>
          <w:ilvl w:val="1"/>
          <w:numId w:val="5"/>
        </w:numPr>
        <w:ind w:left="0" w:firstLine="0"/>
        <w:rPr>
          <w:b w:val="0"/>
        </w:rPr>
      </w:pPr>
      <w:bookmarkStart w:id="22" w:name="_Toc442366787"/>
      <w:r w:rsidRPr="004D2993">
        <w:t>Porfirinlerin Özellikleri</w:t>
      </w:r>
      <w:bookmarkEnd w:id="22"/>
    </w:p>
    <w:p w:rsidR="004D2993" w:rsidRDefault="004D2993" w:rsidP="003A02B5">
      <w:pPr>
        <w:pStyle w:val="Balk3"/>
        <w:numPr>
          <w:ilvl w:val="2"/>
          <w:numId w:val="5"/>
        </w:numPr>
        <w:spacing w:before="240" w:after="120"/>
        <w:ind w:left="0" w:firstLine="0"/>
      </w:pPr>
      <w:bookmarkStart w:id="23" w:name="_Toc442366788"/>
      <w:r>
        <w:t>Porfirinlerin Optik Özellikleri</w:t>
      </w:r>
      <w:bookmarkEnd w:id="23"/>
    </w:p>
    <w:p w:rsidR="004A499D" w:rsidRDefault="004A499D" w:rsidP="004A499D">
      <w:pPr>
        <w:ind w:firstLine="709"/>
        <w:rPr>
          <w:szCs w:val="24"/>
        </w:rPr>
      </w:pPr>
      <w:r w:rsidRPr="003F4553">
        <w:rPr>
          <w:szCs w:val="24"/>
        </w:rPr>
        <w:t xml:space="preserve">Porfirinler elektron transferinin önemli olduğu reaksiyonlar için uygun π-konjuge sistemine sahiptir. Bu yüzden, organik </w:t>
      </w:r>
      <w:r>
        <w:rPr>
          <w:szCs w:val="24"/>
        </w:rPr>
        <w:t xml:space="preserve">fotonik ve </w:t>
      </w:r>
      <w:r w:rsidRPr="003F4553">
        <w:rPr>
          <w:szCs w:val="24"/>
        </w:rPr>
        <w:t>elektroniklerde sıklıkla kullan</w:t>
      </w:r>
      <w:r>
        <w:rPr>
          <w:szCs w:val="24"/>
        </w:rPr>
        <w:t>ılmaktadır.</w:t>
      </w:r>
    </w:p>
    <w:p w:rsidR="00B82BB4" w:rsidRDefault="00B82BB4" w:rsidP="00B82BB4">
      <w:pPr>
        <w:ind w:firstLine="709"/>
        <w:rPr>
          <w:szCs w:val="24"/>
        </w:rPr>
      </w:pPr>
      <w:r w:rsidRPr="004A499D">
        <w:rPr>
          <w:szCs w:val="24"/>
        </w:rPr>
        <w:t>Porfirinler mavi bölgede güçlü yeşil bölgede zayıf absorpsiyon ban</w:t>
      </w:r>
      <w:r w:rsidR="00742261">
        <w:rPr>
          <w:szCs w:val="24"/>
        </w:rPr>
        <w:t>t</w:t>
      </w:r>
      <w:r w:rsidRPr="004A499D">
        <w:rPr>
          <w:szCs w:val="24"/>
        </w:rPr>
        <w:t>ları gösterirler. Bunun nedeni porfirinlerin temel halde iki farklı molekül orbital düzenine ve buna bağlı olarak uyarılmış haldeki iki farklı molekül orbital düzenine dayanmaktadır. Soret veya B bandı olarak da adlandırılan 400 nm civarındaki absorpsiyon temel halden ikinci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2</w:t>
      </w:r>
      <w:r w:rsidR="00742261">
        <w:rPr>
          <w:szCs w:val="24"/>
        </w:rPr>
        <w:t>’</w:t>
      </w:r>
      <w:r w:rsidRPr="004A499D">
        <w:rPr>
          <w:szCs w:val="24"/>
        </w:rPr>
        <w:t>ye) kaynaklanmaktadır. Q bandı olarak adlandırılan 550 nm civarındaki absorpsiyon ise temel halden birinci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1</w:t>
      </w:r>
      <w:r w:rsidR="00742261">
        <w:rPr>
          <w:szCs w:val="24"/>
        </w:rPr>
        <w:t>’</w:t>
      </w:r>
      <w:r w:rsidRPr="004A499D">
        <w:rPr>
          <w:szCs w:val="24"/>
        </w:rPr>
        <w:t xml:space="preserve">e) kaynaklanmaktadır (Şekil </w:t>
      </w:r>
      <w:r>
        <w:rPr>
          <w:szCs w:val="24"/>
        </w:rPr>
        <w:t>2.2</w:t>
      </w:r>
      <w:r w:rsidRPr="004A499D">
        <w:rPr>
          <w:szCs w:val="24"/>
        </w:rPr>
        <w:t>) (</w:t>
      </w:r>
      <w:r>
        <w:rPr>
          <w:szCs w:val="24"/>
        </w:rPr>
        <w:t>Anderson vd</w:t>
      </w:r>
      <w:r w:rsidRPr="004A499D">
        <w:rPr>
          <w:szCs w:val="24"/>
        </w:rPr>
        <w:t>., 1999; Prushan, 2005). Hem Soret ban</w:t>
      </w:r>
      <w:r w:rsidR="00742261">
        <w:rPr>
          <w:szCs w:val="24"/>
        </w:rPr>
        <w:t>t</w:t>
      </w:r>
      <w:r w:rsidRPr="004A499D">
        <w:rPr>
          <w:szCs w:val="24"/>
        </w:rPr>
        <w:t xml:space="preserve"> hem de Q-bandı π-π</w:t>
      </w:r>
      <w:r w:rsidRPr="004A499D">
        <w:rPr>
          <w:szCs w:val="24"/>
          <w:vertAlign w:val="superscript"/>
        </w:rPr>
        <w:t>*</w:t>
      </w:r>
      <w:r w:rsidRPr="004A499D">
        <w:rPr>
          <w:szCs w:val="24"/>
        </w:rPr>
        <w:t xml:space="preserve"> geçişlerinden kaynaklanmaktadır.</w:t>
      </w:r>
    </w:p>
    <w:p w:rsidR="00B82BB4" w:rsidRPr="004A499D" w:rsidRDefault="00B82BB4" w:rsidP="00B82BB4">
      <w:pPr>
        <w:ind w:firstLine="709"/>
        <w:rPr>
          <w:szCs w:val="24"/>
        </w:rPr>
      </w:pPr>
    </w:p>
    <w:p w:rsidR="00B82BB4" w:rsidRPr="004A499D" w:rsidRDefault="00C86D7A" w:rsidP="00B82BB4">
      <w:pPr>
        <w:jc w:val="center"/>
        <w:rPr>
          <w:szCs w:val="24"/>
        </w:rPr>
      </w:pPr>
      <w:r>
        <w:rPr>
          <w:noProof/>
          <w:lang w:eastAsia="tr-TR"/>
        </w:rPr>
        <mc:AlternateContent>
          <mc:Choice Requires="wpg">
            <w:drawing>
              <wp:anchor distT="0" distB="0" distL="114300" distR="114300" simplePos="0" relativeHeight="251900928" behindDoc="0" locked="0" layoutInCell="1" allowOverlap="1" wp14:anchorId="26A265A5" wp14:editId="3F223C17">
                <wp:simplePos x="0" y="0"/>
                <wp:positionH relativeFrom="column">
                  <wp:posOffset>-959485</wp:posOffset>
                </wp:positionH>
                <wp:positionV relativeFrom="paragraph">
                  <wp:posOffset>344170</wp:posOffset>
                </wp:positionV>
                <wp:extent cx="3822700" cy="2711450"/>
                <wp:effectExtent l="57150" t="38100" r="82550" b="88900"/>
                <wp:wrapNone/>
                <wp:docPr id="525" name="Grup 525"/>
                <wp:cNvGraphicFramePr/>
                <a:graphic xmlns:a="http://schemas.openxmlformats.org/drawingml/2006/main">
                  <a:graphicData uri="http://schemas.microsoft.com/office/word/2010/wordprocessingGroup">
                    <wpg:wgp>
                      <wpg:cNvGrpSpPr/>
                      <wpg:grpSpPr>
                        <a:xfrm>
                          <a:off x="0" y="0"/>
                          <a:ext cx="3822700" cy="2711450"/>
                          <a:chOff x="0" y="0"/>
                          <a:chExt cx="3822700" cy="2711450"/>
                        </a:xfrm>
                      </wpg:grpSpPr>
                      <wps:wsp>
                        <wps:cNvPr id="523" name="Metin Kutusu 2"/>
                        <wps:cNvSpPr txBox="1">
                          <a:spLocks noChangeArrowheads="1"/>
                        </wps:cNvSpPr>
                        <wps:spPr bwMode="auto">
                          <a:xfrm>
                            <a:off x="0" y="0"/>
                            <a:ext cx="1778000" cy="1143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C86D7A">
                              <w:pPr>
                                <w:spacing w:line="240" w:lineRule="auto"/>
                              </w:pPr>
                              <w:r>
                                <w:t>Şekil ve çizelgelere tez metni içerisinde değinilmeli ve değinildikleri sayfa veya hemen sonrasındaki sayfada yer almalıdır.</w:t>
                              </w:r>
                            </w:p>
                          </w:txbxContent>
                        </wps:txbx>
                        <wps:bodyPr rot="0" vert="horz" wrap="square" lIns="91440" tIns="45720" rIns="91440" bIns="45720" anchor="t" anchorCtr="0">
                          <a:noAutofit/>
                        </wps:bodyPr>
                      </wps:wsp>
                      <wps:wsp>
                        <wps:cNvPr id="524" name="Düz Ok Bağlayıcısı 524"/>
                        <wps:cNvCnPr/>
                        <wps:spPr>
                          <a:xfrm>
                            <a:off x="1746250" y="1143000"/>
                            <a:ext cx="2076450" cy="1568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6A265A5" id="Grup 525" o:spid="_x0000_s1181" style="position:absolute;left:0;text-align:left;margin-left:-75.55pt;margin-top:27.1pt;width:301pt;height:213.5pt;z-index:251900928" coordsize="38227,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">
                <v:shape id="_x0000_s1182" type="#_x0000_t202" style="position:absolute;width:1778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rsidR="004218B0" w:rsidRDefault="004218B0" w:rsidP="00C86D7A">
                        <w:pPr>
                          <w:spacing w:line="240" w:lineRule="auto"/>
                        </w:pPr>
                        <w:r>
                          <w:t>Şekil ve çizelgelere tez metni içerisinde değinilmeli ve değinildikleri sayfa veya hemen sonrasındaki sayfada yer almalıdır.</w:t>
                        </w:r>
                      </w:p>
                    </w:txbxContent>
                  </v:textbox>
                </v:shape>
                <v:shape id="Düz Ok Bağlayıcısı 524" o:spid="_x0000_s1183" type="#_x0000_t32" style="position:absolute;left:17462;top:11430;width:20765;height:15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" strokecolor="#4f81bd [3204]" strokeweight="2pt">
                  <v:stroke endarrow="open"/>
                  <v:shadow on="t" color="black" opacity="24903f" origin=",.5" offset="0,.55556mm"/>
                </v:shape>
              </v:group>
            </w:pict>
          </mc:Fallback>
        </mc:AlternateContent>
      </w:r>
      <w:r w:rsidR="00B82BB4" w:rsidRPr="004A499D">
        <w:rPr>
          <w:noProof/>
          <w:lang w:eastAsia="tr-TR"/>
        </w:rPr>
        <w:drawing>
          <wp:inline distT="0" distB="0" distL="0" distR="0" wp14:anchorId="1F680D55" wp14:editId="75D43A96">
            <wp:extent cx="3587750" cy="16192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1265"/>
                    <a:stretch/>
                  </pic:blipFill>
                  <pic:spPr bwMode="auto">
                    <a:xfrm>
                      <a:off x="0" y="0"/>
                      <a:ext cx="358775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B82BB4" w:rsidRPr="004A499D" w:rsidRDefault="00B82BB4" w:rsidP="00415BA9">
      <w:pPr>
        <w:pStyle w:val="ekiller"/>
      </w:pPr>
      <w:bookmarkStart w:id="24" w:name="_Toc442652676"/>
      <w:r w:rsidRPr="004A499D">
        <w:rPr>
          <w:b/>
        </w:rPr>
        <w:t xml:space="preserve">Şekil </w:t>
      </w:r>
      <w:r>
        <w:rPr>
          <w:b/>
        </w:rPr>
        <w:t>2.2.</w:t>
      </w:r>
      <w:r w:rsidRPr="004A499D">
        <w:t xml:space="preserve"> Porfirinlerin absorpsiyon özellikleri</w:t>
      </w:r>
      <w:bookmarkEnd w:id="24"/>
    </w:p>
    <w:p w:rsidR="004D2993" w:rsidRPr="004D2993" w:rsidRDefault="004D2993" w:rsidP="003A02B5">
      <w:pPr>
        <w:pStyle w:val="Balk3"/>
        <w:numPr>
          <w:ilvl w:val="2"/>
          <w:numId w:val="5"/>
        </w:numPr>
        <w:spacing w:before="240" w:after="120"/>
        <w:ind w:left="0" w:firstLine="0"/>
        <w:rPr>
          <w:b w:val="0"/>
        </w:rPr>
      </w:pPr>
      <w:bookmarkStart w:id="25" w:name="_Toc442366789"/>
      <w:r>
        <w:t>Porfirin Sentezi</w:t>
      </w:r>
      <w:bookmarkEnd w:id="25"/>
    </w:p>
    <w:p w:rsidR="004A499D" w:rsidRPr="004A499D" w:rsidRDefault="004A499D" w:rsidP="00B82BB4">
      <w:pPr>
        <w:ind w:firstLine="709"/>
        <w:rPr>
          <w:szCs w:val="24"/>
        </w:rPr>
      </w:pPr>
      <w:r w:rsidRPr="004A499D">
        <w:rPr>
          <w:szCs w:val="24"/>
        </w:rPr>
        <w:t>Porfirinlerin optik band aralığı ve redoks potansiyelleri yapıya metal ekleyerek veya sübstitüentler bağlayarak ay</w:t>
      </w:r>
      <w:r w:rsidR="00B82BB4">
        <w:rPr>
          <w:szCs w:val="24"/>
        </w:rPr>
        <w:t>arlanabilmektedir (Umeyama vd</w:t>
      </w:r>
      <w:r w:rsidRPr="004A499D">
        <w:rPr>
          <w:szCs w:val="24"/>
        </w:rPr>
        <w:t>., 2009).</w:t>
      </w:r>
    </w:p>
    <w:p w:rsidR="004A499D" w:rsidRDefault="004A499D" w:rsidP="004A499D">
      <w:pPr>
        <w:ind w:firstLine="708"/>
        <w:rPr>
          <w:szCs w:val="24"/>
        </w:rPr>
      </w:pPr>
      <w:r>
        <w:rPr>
          <w:szCs w:val="24"/>
        </w:rPr>
        <w:t>Porfirinlerin sentezi genellikle Şekil 2.3’</w:t>
      </w:r>
      <w:r w:rsidR="00742261">
        <w:rPr>
          <w:szCs w:val="24"/>
        </w:rPr>
        <w:t>t</w:t>
      </w:r>
      <w:r w:rsidR="00955CF7">
        <w:rPr>
          <w:szCs w:val="24"/>
        </w:rPr>
        <w:t>e</w:t>
      </w:r>
      <w:r>
        <w:rPr>
          <w:szCs w:val="24"/>
        </w:rPr>
        <w:t xml:space="preserve"> gösterildiği gibi pirol ve bir aldehitten yola çıkılarak yapılsa da farklı moleküllerden de yapılabilmektedir.</w:t>
      </w:r>
    </w:p>
    <w:p w:rsidR="00B82BB4" w:rsidRPr="00423BFD" w:rsidRDefault="00B82BB4" w:rsidP="004A499D">
      <w:pPr>
        <w:ind w:firstLine="708"/>
        <w:rPr>
          <w:szCs w:val="24"/>
        </w:rPr>
      </w:pPr>
    </w:p>
    <w:p w:rsidR="004A499D" w:rsidRDefault="004A499D" w:rsidP="004A499D">
      <w:pPr>
        <w:jc w:val="center"/>
      </w:pPr>
      <w:r>
        <w:object w:dxaOrig="6675" w:dyaOrig="2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38.75pt" o:ole="" o:allowoverlap="f">
            <v:fill o:detectmouseclick="t"/>
            <v:imagedata r:id="rId27" o:title=""/>
          </v:shape>
          <o:OLEObject Type="Embed" ProgID="ChemDraw.Document.6.0" ShapeID="_x0000_i1025" DrawAspect="Content" ObjectID="_1679922577" r:id="rId28"/>
        </w:object>
      </w:r>
    </w:p>
    <w:p w:rsidR="004A499D" w:rsidRPr="00423BFD" w:rsidRDefault="004A499D" w:rsidP="00415BA9">
      <w:pPr>
        <w:pStyle w:val="ekiller"/>
      </w:pPr>
      <w:bookmarkStart w:id="26" w:name="_Toc442652677"/>
      <w:r w:rsidRPr="00423BFD">
        <w:rPr>
          <w:b/>
        </w:rPr>
        <w:t xml:space="preserve">Şekil </w:t>
      </w:r>
      <w:r>
        <w:rPr>
          <w:b/>
        </w:rPr>
        <w:t>2.3.</w:t>
      </w:r>
      <w:r w:rsidRPr="00423BFD">
        <w:t xml:space="preserve"> P</w:t>
      </w:r>
      <w:r>
        <w:t>orfirinlerin genel sentez reaksiyonu</w:t>
      </w:r>
      <w:bookmarkEnd w:id="26"/>
    </w:p>
    <w:p w:rsidR="00B82BB4" w:rsidRDefault="00B82BB4" w:rsidP="004A499D">
      <w:pPr>
        <w:ind w:firstLine="708"/>
        <w:rPr>
          <w:szCs w:val="24"/>
        </w:rPr>
      </w:pPr>
    </w:p>
    <w:p w:rsidR="004A499D" w:rsidRPr="003F4553" w:rsidRDefault="004A499D" w:rsidP="004A499D">
      <w:pPr>
        <w:ind w:firstLine="708"/>
        <w:rPr>
          <w:szCs w:val="24"/>
        </w:rPr>
      </w:pPr>
      <w:r w:rsidRPr="003F4553">
        <w:rPr>
          <w:szCs w:val="24"/>
        </w:rPr>
        <w:t>Porfirinler mezo pozisyonlarından direkt bağlandıklarında sterik engellemeden dolayı  π-konjugasyonunun uzamas</w:t>
      </w:r>
      <w:r>
        <w:rPr>
          <w:szCs w:val="24"/>
        </w:rPr>
        <w:t xml:space="preserve">ı engellenmektedir (Kim </w:t>
      </w:r>
      <w:r w:rsidR="00B82BB4">
        <w:rPr>
          <w:szCs w:val="24"/>
        </w:rPr>
        <w:t>vd.</w:t>
      </w:r>
      <w:r>
        <w:rPr>
          <w:szCs w:val="24"/>
        </w:rPr>
        <w:t>, 2004). Bundan dolayı porfirinler π-konjugasyonunu bozmayacak şekilde uygun gruplarla bağlanmalıdırlar.</w:t>
      </w:r>
    </w:p>
    <w:p w:rsidR="002D6E8F" w:rsidRDefault="004A499D" w:rsidP="00FF2630">
      <w:pPr>
        <w:pStyle w:val="Balk2"/>
        <w:numPr>
          <w:ilvl w:val="1"/>
          <w:numId w:val="5"/>
        </w:numPr>
        <w:ind w:left="709" w:hanging="709"/>
        <w:rPr>
          <w:b w:val="0"/>
        </w:rPr>
      </w:pPr>
      <w:bookmarkStart w:id="27" w:name="_Toc442366790"/>
      <w:r w:rsidRPr="004A499D">
        <w:t>Porfirinlere Dayalı Organik Güneş Pilleri</w:t>
      </w:r>
      <w:r w:rsidR="00CB5416">
        <w:t>nin Verimleri ve Elde Edilen Verimlerin Karşılaştırılması</w:t>
      </w:r>
      <w:bookmarkEnd w:id="27"/>
    </w:p>
    <w:p w:rsidR="004A499D" w:rsidRDefault="004A499D" w:rsidP="004A499D">
      <w:pPr>
        <w:ind w:firstLine="709"/>
        <w:rPr>
          <w:szCs w:val="24"/>
        </w:rPr>
      </w:pPr>
      <w:r>
        <w:rPr>
          <w:szCs w:val="24"/>
        </w:rPr>
        <w:t xml:space="preserve">Farklı fenil grupları kullanılarak sentezlenen porfirin türevlerinin boya esaslı güneş </w:t>
      </w:r>
      <w:r w:rsidR="00B82BB4">
        <w:rPr>
          <w:szCs w:val="24"/>
        </w:rPr>
        <w:t>pilindeki performansları Tablo 2</w:t>
      </w:r>
      <w:r>
        <w:rPr>
          <w:szCs w:val="24"/>
        </w:rPr>
        <w:t>.1’de verilmiştir. Pil verimleri incelendiğinde % 7</w:t>
      </w:r>
      <w:r w:rsidR="007B6865">
        <w:rPr>
          <w:szCs w:val="24"/>
        </w:rPr>
        <w:t>,</w:t>
      </w:r>
      <w:r>
        <w:rPr>
          <w:szCs w:val="24"/>
        </w:rPr>
        <w:t xml:space="preserve">1 ile en yüksek verimin 2 ile simgelenen yani mezo pozisyonlarında 4-metil fenil içeren türevden </w:t>
      </w:r>
      <w:r>
        <w:rPr>
          <w:szCs w:val="24"/>
        </w:rPr>
        <w:lastRenderedPageBreak/>
        <w:t>alındığı görülmektedir. Pil verimleri %5’in üstünde olmasına rağmen türevler arasında çok büyük farklar yoktur. Bu sonuçlar malonik asi</w:t>
      </w:r>
      <w:r w:rsidR="00742261">
        <w:rPr>
          <w:szCs w:val="24"/>
        </w:rPr>
        <w:t>t</w:t>
      </w:r>
      <w:r>
        <w:rPr>
          <w:szCs w:val="24"/>
        </w:rPr>
        <w:t>in pil performansı üzerinde önemli bir etkisinin olduğu ancak mezo pozisyo</w:t>
      </w:r>
      <w:r w:rsidR="00742261">
        <w:rPr>
          <w:szCs w:val="24"/>
        </w:rPr>
        <w:t>nlarına bağlı farklı fenil grup</w:t>
      </w:r>
      <w:r>
        <w:rPr>
          <w:szCs w:val="24"/>
        </w:rPr>
        <w:t>l</w:t>
      </w:r>
      <w:r w:rsidR="00742261">
        <w:rPr>
          <w:szCs w:val="24"/>
        </w:rPr>
        <w:t>a</w:t>
      </w:r>
      <w:r>
        <w:rPr>
          <w:szCs w:val="24"/>
        </w:rPr>
        <w:t>rının pil performansı üzerinde çok büyük bir etkiye sahip olmadığını göstermektedir (</w:t>
      </w:r>
      <w:r w:rsidR="00B82BB4">
        <w:rPr>
          <w:szCs w:val="24"/>
        </w:rPr>
        <w:t>Campbell vd</w:t>
      </w:r>
      <w:r>
        <w:rPr>
          <w:szCs w:val="24"/>
        </w:rPr>
        <w:t>., 2007).</w:t>
      </w:r>
    </w:p>
    <w:p w:rsidR="00B82BB4" w:rsidRDefault="008F503B" w:rsidP="000A5221">
      <w:pPr>
        <w:ind w:firstLine="709"/>
        <w:rPr>
          <w:szCs w:val="24"/>
        </w:rPr>
      </w:pPr>
      <w:r>
        <w:rPr>
          <w:noProof/>
          <w:lang w:eastAsia="tr-TR"/>
        </w:rPr>
        <mc:AlternateContent>
          <mc:Choice Requires="wpg">
            <w:drawing>
              <wp:anchor distT="0" distB="0" distL="114300" distR="114300" simplePos="0" relativeHeight="251904000" behindDoc="0" locked="0" layoutInCell="1" allowOverlap="1" wp14:anchorId="69D87BFC" wp14:editId="3119572D">
                <wp:simplePos x="0" y="0"/>
                <wp:positionH relativeFrom="column">
                  <wp:posOffset>2272665</wp:posOffset>
                </wp:positionH>
                <wp:positionV relativeFrom="paragraph">
                  <wp:posOffset>-1827299</wp:posOffset>
                </wp:positionV>
                <wp:extent cx="4127500" cy="2078182"/>
                <wp:effectExtent l="57150" t="38100" r="82550" b="93980"/>
                <wp:wrapNone/>
                <wp:docPr id="528" name="Grup 528"/>
                <wp:cNvGraphicFramePr/>
                <a:graphic xmlns:a="http://schemas.openxmlformats.org/drawingml/2006/main">
                  <a:graphicData uri="http://schemas.microsoft.com/office/word/2010/wordprocessingGroup">
                    <wpg:wgp>
                      <wpg:cNvGrpSpPr/>
                      <wpg:grpSpPr>
                        <a:xfrm>
                          <a:off x="0" y="0"/>
                          <a:ext cx="4127500" cy="2078182"/>
                          <a:chOff x="0" y="-66307"/>
                          <a:chExt cx="4127500" cy="1530153"/>
                        </a:xfrm>
                      </wpg:grpSpPr>
                      <wps:wsp>
                        <wps:cNvPr id="526" name="Metin Kutusu 2"/>
                        <wps:cNvSpPr txBox="1">
                          <a:spLocks noChangeArrowheads="1"/>
                        </wps:cNvSpPr>
                        <wps:spPr bwMode="auto">
                          <a:xfrm>
                            <a:off x="0" y="-66307"/>
                            <a:ext cx="4127500" cy="44374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C86D7A">
                              <w:pPr>
                                <w:spacing w:line="240" w:lineRule="auto"/>
                              </w:pPr>
                              <w:r>
                                <w:t xml:space="preserve">Çizelge ve şekiller kağıdın kullanım alanı içine ortalanarak yerleştirilmelidir. </w:t>
                              </w:r>
                              <w:r w:rsidRPr="00C86D7A">
                                <w:rPr>
                                  <w:b/>
                                </w:rPr>
                                <w:t>Çizelge numara ve adları çizelgenin üst kısmında ortala</w:t>
                              </w:r>
                              <w:r w:rsidR="00742261">
                                <w:rPr>
                                  <w:b/>
                                </w:rPr>
                                <w:t xml:space="preserve">lanarak </w:t>
                              </w:r>
                              <w:r w:rsidRPr="00C86D7A">
                                <w:rPr>
                                  <w:b/>
                                </w:rPr>
                                <w:t>verilmelidir.</w:t>
                              </w:r>
                            </w:p>
                          </w:txbxContent>
                        </wps:txbx>
                        <wps:bodyPr rot="0" vert="horz" wrap="square" lIns="91440" tIns="45720" rIns="91440" bIns="45720" anchor="t" anchorCtr="0">
                          <a:noAutofit/>
                        </wps:bodyPr>
                      </wps:wsp>
                      <wps:wsp>
                        <wps:cNvPr id="527" name="Düz Ok Bağlayıcısı 527"/>
                        <wps:cNvCnPr/>
                        <wps:spPr>
                          <a:xfrm flipH="1">
                            <a:off x="1260764" y="377332"/>
                            <a:ext cx="921328" cy="108651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69D87BFC" id="Grup 528" o:spid="_x0000_s1184" style="position:absolute;left:0;text-align:left;margin-left:178.95pt;margin-top:-143.9pt;width:325pt;height:163.65pt;z-index:251904000;mso-height-relative:margin" coordorigin=",-663" coordsize="41275,1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">
                <v:shape id="_x0000_s1185" type="#_x0000_t202" style="position:absolute;top:-663;width:41275;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C86D7A">
                        <w:pPr>
                          <w:spacing w:line="240" w:lineRule="auto"/>
                        </w:pPr>
                        <w:r>
                          <w:t xml:space="preserve">Çizelge ve şekiller </w:t>
                        </w:r>
                        <w:proofErr w:type="gramStart"/>
                        <w:r>
                          <w:t>kağıdın</w:t>
                        </w:r>
                        <w:proofErr w:type="gramEnd"/>
                        <w:r>
                          <w:t xml:space="preserve"> kullanım alanı içine ortalanarak yerleştirilmelidir. </w:t>
                        </w:r>
                        <w:r w:rsidRPr="00C86D7A">
                          <w:rPr>
                            <w:b/>
                          </w:rPr>
                          <w:t xml:space="preserve">Çizelge numara ve adları çizelgenin üst kısmında </w:t>
                        </w:r>
                        <w:proofErr w:type="spellStart"/>
                        <w:r w:rsidRPr="00C86D7A">
                          <w:rPr>
                            <w:b/>
                          </w:rPr>
                          <w:t>ortala</w:t>
                        </w:r>
                        <w:r w:rsidR="00742261">
                          <w:rPr>
                            <w:b/>
                          </w:rPr>
                          <w:t>lanarak</w:t>
                        </w:r>
                        <w:proofErr w:type="spellEnd"/>
                        <w:r w:rsidR="00742261">
                          <w:rPr>
                            <w:b/>
                          </w:rPr>
                          <w:t xml:space="preserve"> </w:t>
                        </w:r>
                        <w:r w:rsidRPr="00C86D7A">
                          <w:rPr>
                            <w:b/>
                          </w:rPr>
                          <w:t>verilmelidir.</w:t>
                        </w:r>
                      </w:p>
                    </w:txbxContent>
                  </v:textbox>
                </v:shape>
                <v:shape id="Düz Ok Bağlayıcısı 527" o:spid="_x0000_s1186" type="#_x0000_t32" style="position:absolute;left:12607;top:3773;width:9213;height:10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" strokecolor="#4f81bd [3204]" strokeweight="2pt">
                  <v:stroke endarrow="open"/>
                  <v:shadow on="t" color="black" opacity="24903f" origin=",.5" offset="0,.55556mm"/>
                </v:shape>
              </v:group>
            </w:pict>
          </mc:Fallback>
        </mc:AlternateContent>
      </w:r>
      <w:r w:rsidR="00E66C10" w:rsidRPr="000A5221">
        <w:rPr>
          <w:noProof/>
          <w:lang w:eastAsia="tr-TR"/>
        </w:rPr>
        <mc:AlternateContent>
          <mc:Choice Requires="wps">
            <w:drawing>
              <wp:anchor distT="0" distB="0" distL="114300" distR="114300" simplePos="0" relativeHeight="251893760" behindDoc="0" locked="0" layoutInCell="1" allowOverlap="1" wp14:anchorId="34323104" wp14:editId="048F2DDD">
                <wp:simplePos x="0" y="0"/>
                <wp:positionH relativeFrom="column">
                  <wp:posOffset>-1066800</wp:posOffset>
                </wp:positionH>
                <wp:positionV relativeFrom="paragraph">
                  <wp:posOffset>-53975</wp:posOffset>
                </wp:positionV>
                <wp:extent cx="1073150" cy="3409950"/>
                <wp:effectExtent l="57150" t="38100" r="69850" b="95250"/>
                <wp:wrapNone/>
                <wp:docPr id="5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4099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0A5221">
                            <w:r>
                              <w:t xml:space="preserve">Çizelge yazısından önce ve çizelgeden sonra </w:t>
                            </w:r>
                            <w:r w:rsidRPr="00B82BB4">
                              <w:rPr>
                                <w:b/>
                              </w:rPr>
                              <w:t>1 satır boşluk</w:t>
                            </w:r>
                            <w:r>
                              <w:t xml:space="preserve"> bırakılmalıdır. Çizelge üst yazısından sonra </w:t>
                            </w:r>
                            <w:r w:rsidRPr="00B82BB4">
                              <w:rPr>
                                <w:b/>
                              </w:rPr>
                              <w:t>6 nk</w:t>
                            </w:r>
                            <w:r>
                              <w:t xml:space="preserve"> aralık verilmelidir.</w:t>
                            </w:r>
                          </w:p>
                          <w:p w:rsidR="004218B0" w:rsidRDefault="004218B0" w:rsidP="000A52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23104" id="_x0000_s1187" type="#_x0000_t202" style="position:absolute;left:0;text-align:left;margin-left:-84pt;margin-top:-4.25pt;width:84.5pt;height:2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" fillcolor="#9eeaff" strokecolor="#46aac5">
                <v:fill color2="#e4f9ff" rotate="t" angle="180" colors="0 #9eeaff;22938f #bbefff;1 #e4f9ff" focus="100%" type="gradient"/>
                <v:shadow on="t" color="black" opacity="24903f" origin=",.5" offset="0,.55556mm"/>
                <v:textbox>
                  <w:txbxContent>
                    <w:p w:rsidR="004218B0" w:rsidRDefault="004218B0" w:rsidP="000A5221">
                      <w:r>
                        <w:t xml:space="preserve">Çizelge yazısından önce ve çizelgeden sonra </w:t>
                      </w:r>
                      <w:r w:rsidRPr="00B82BB4">
                        <w:rPr>
                          <w:b/>
                        </w:rPr>
                        <w:t>1 satır boşluk</w:t>
                      </w:r>
                      <w:r>
                        <w:t xml:space="preserve"> bırakılmalıdır. Çizelge üst yazısından sonra </w:t>
                      </w:r>
                      <w:r w:rsidRPr="00B82BB4">
                        <w:rPr>
                          <w:b/>
                        </w:rPr>
                        <w:t xml:space="preserve">6 </w:t>
                      </w:r>
                      <w:proofErr w:type="spellStart"/>
                      <w:r w:rsidRPr="00B82BB4">
                        <w:rPr>
                          <w:b/>
                        </w:rPr>
                        <w:t>nk</w:t>
                      </w:r>
                      <w:proofErr w:type="spellEnd"/>
                      <w:r>
                        <w:t xml:space="preserve"> aralık verilmelidir.</w:t>
                      </w:r>
                    </w:p>
                    <w:p w:rsidR="004218B0" w:rsidRDefault="004218B0" w:rsidP="000A5221"/>
                  </w:txbxContent>
                </v:textbox>
              </v:shape>
            </w:pict>
          </mc:Fallback>
        </mc:AlternateContent>
      </w:r>
    </w:p>
    <w:p w:rsidR="004A499D" w:rsidRDefault="004A499D" w:rsidP="00655626">
      <w:pPr>
        <w:pStyle w:val="Tablolar"/>
      </w:pPr>
      <w:bookmarkStart w:id="28" w:name="_Toc442652690"/>
      <w:r w:rsidRPr="00FF334E">
        <w:t xml:space="preserve">Tablo </w:t>
      </w:r>
      <w:r w:rsidR="007E798C">
        <w:t>2</w:t>
      </w:r>
      <w:r>
        <w:t>.1</w:t>
      </w:r>
      <w:r w:rsidR="00A62141">
        <w:t>.</w:t>
      </w:r>
      <w:r>
        <w:t xml:space="preserve"> </w:t>
      </w:r>
      <w:r w:rsidRPr="00681F7B">
        <w:rPr>
          <w:b w:val="0"/>
        </w:rPr>
        <w:t>Mezo pozisyonlarında farklı fenil grupları içeren porfirin türevlerinin boya esaslı güneş pillerindeki performansları</w:t>
      </w:r>
      <w:bookmarkEnd w:id="28"/>
    </w:p>
    <w:tbl>
      <w:tblPr>
        <w:tblStyle w:val="TabloKlavuzu"/>
        <w:tblW w:w="0" w:type="auto"/>
        <w:jc w:val="center"/>
        <w:tblLook w:val="04A0" w:firstRow="1" w:lastRow="0" w:firstColumn="1" w:lastColumn="0" w:noHBand="0" w:noVBand="1"/>
      </w:tblPr>
      <w:tblGrid>
        <w:gridCol w:w="1752"/>
        <w:gridCol w:w="1749"/>
        <w:gridCol w:w="1769"/>
        <w:gridCol w:w="1751"/>
        <w:gridCol w:w="1756"/>
      </w:tblGrid>
      <w:tr w:rsidR="004A499D" w:rsidTr="000A5221">
        <w:trPr>
          <w:jc w:val="center"/>
        </w:trPr>
        <w:tc>
          <w:tcPr>
            <w:tcW w:w="1785" w:type="dxa"/>
          </w:tcPr>
          <w:p w:rsidR="004A499D" w:rsidRDefault="004A499D" w:rsidP="004A499D">
            <w:pPr>
              <w:spacing w:line="240" w:lineRule="auto"/>
              <w:rPr>
                <w:szCs w:val="24"/>
              </w:rPr>
            </w:pPr>
            <w:r>
              <w:rPr>
                <w:szCs w:val="24"/>
              </w:rPr>
              <w:t>Boya</w:t>
            </w:r>
          </w:p>
        </w:tc>
        <w:tc>
          <w:tcPr>
            <w:tcW w:w="1785" w:type="dxa"/>
          </w:tcPr>
          <w:p w:rsidR="004A499D" w:rsidRPr="00C86D7A" w:rsidRDefault="004A499D" w:rsidP="004A499D">
            <w:pPr>
              <w:spacing w:line="240" w:lineRule="auto"/>
              <w:rPr>
                <w:szCs w:val="24"/>
                <w:vertAlign w:val="superscript"/>
              </w:rPr>
            </w:pPr>
            <w:r>
              <w:rPr>
                <w:szCs w:val="24"/>
              </w:rPr>
              <w:t>V</w:t>
            </w:r>
            <w:r>
              <w:rPr>
                <w:szCs w:val="24"/>
                <w:vertAlign w:val="subscript"/>
              </w:rPr>
              <w:t>oc</w:t>
            </w:r>
            <w:r>
              <w:rPr>
                <w:szCs w:val="24"/>
              </w:rPr>
              <w:t xml:space="preserve"> (V)</w:t>
            </w:r>
            <w:r w:rsidR="00C86D7A">
              <w:rPr>
                <w:szCs w:val="24"/>
                <w:vertAlign w:val="superscript"/>
              </w:rPr>
              <w:t>a</w:t>
            </w:r>
          </w:p>
        </w:tc>
        <w:tc>
          <w:tcPr>
            <w:tcW w:w="1785" w:type="dxa"/>
          </w:tcPr>
          <w:p w:rsidR="004A499D" w:rsidRPr="00C86D7A" w:rsidRDefault="004A499D" w:rsidP="004A499D">
            <w:pPr>
              <w:spacing w:line="240" w:lineRule="auto"/>
              <w:rPr>
                <w:szCs w:val="24"/>
                <w:vertAlign w:val="superscript"/>
              </w:rPr>
            </w:pPr>
            <w:r>
              <w:rPr>
                <w:szCs w:val="24"/>
              </w:rPr>
              <w:t>J</w:t>
            </w:r>
            <w:r>
              <w:rPr>
                <w:szCs w:val="24"/>
                <w:vertAlign w:val="subscript"/>
              </w:rPr>
              <w:t>sc</w:t>
            </w:r>
            <w:r>
              <w:rPr>
                <w:szCs w:val="24"/>
              </w:rPr>
              <w:t xml:space="preserve"> (mA/cm</w:t>
            </w:r>
            <w:r>
              <w:rPr>
                <w:szCs w:val="24"/>
                <w:vertAlign w:val="superscript"/>
              </w:rPr>
              <w:t>2</w:t>
            </w:r>
            <w:r>
              <w:rPr>
                <w:szCs w:val="24"/>
              </w:rPr>
              <w:t>)</w:t>
            </w:r>
            <w:r w:rsidR="00C86D7A">
              <w:rPr>
                <w:szCs w:val="24"/>
                <w:vertAlign w:val="superscript"/>
              </w:rPr>
              <w:t>b</w:t>
            </w:r>
          </w:p>
        </w:tc>
        <w:tc>
          <w:tcPr>
            <w:tcW w:w="1786" w:type="dxa"/>
          </w:tcPr>
          <w:p w:rsidR="004A499D" w:rsidRPr="00C86D7A" w:rsidRDefault="004A499D" w:rsidP="004A499D">
            <w:pPr>
              <w:spacing w:line="240" w:lineRule="auto"/>
              <w:rPr>
                <w:szCs w:val="24"/>
                <w:vertAlign w:val="superscript"/>
              </w:rPr>
            </w:pPr>
            <w:r>
              <w:rPr>
                <w:szCs w:val="24"/>
              </w:rPr>
              <w:t>FF (%)</w:t>
            </w:r>
            <w:r w:rsidR="00C86D7A">
              <w:rPr>
                <w:szCs w:val="24"/>
                <w:vertAlign w:val="superscript"/>
              </w:rPr>
              <w:t>c</w:t>
            </w:r>
          </w:p>
        </w:tc>
        <w:tc>
          <w:tcPr>
            <w:tcW w:w="1786" w:type="dxa"/>
          </w:tcPr>
          <w:p w:rsidR="004A499D" w:rsidRDefault="004A499D" w:rsidP="004A499D">
            <w:pPr>
              <w:spacing w:line="240" w:lineRule="auto"/>
              <w:rPr>
                <w:szCs w:val="24"/>
              </w:rPr>
            </w:pPr>
            <w:r>
              <w:rPr>
                <w:szCs w:val="24"/>
              </w:rPr>
              <w:t>Verim (</w:t>
            </w:r>
            <w:r>
              <w:rPr>
                <w:rFonts w:cs="Times New Roman"/>
                <w:szCs w:val="24"/>
              </w:rPr>
              <w:t>η</w:t>
            </w:r>
            <w:r>
              <w:rPr>
                <w:szCs w:val="24"/>
              </w:rPr>
              <w:t>, %)</w:t>
            </w:r>
          </w:p>
        </w:tc>
      </w:tr>
      <w:tr w:rsidR="004A499D" w:rsidTr="000A5221">
        <w:trPr>
          <w:jc w:val="center"/>
        </w:trPr>
        <w:tc>
          <w:tcPr>
            <w:tcW w:w="1785" w:type="dxa"/>
          </w:tcPr>
          <w:p w:rsidR="004A499D" w:rsidRDefault="004A499D" w:rsidP="004A499D">
            <w:pPr>
              <w:spacing w:line="240" w:lineRule="auto"/>
              <w:rPr>
                <w:szCs w:val="24"/>
              </w:rPr>
            </w:pPr>
            <w:r>
              <w:rPr>
                <w:szCs w:val="24"/>
              </w:rPr>
              <w:t>1</w:t>
            </w:r>
          </w:p>
        </w:tc>
        <w:tc>
          <w:tcPr>
            <w:tcW w:w="1785" w:type="dxa"/>
          </w:tcPr>
          <w:p w:rsidR="004A499D" w:rsidRDefault="004A499D" w:rsidP="004A499D">
            <w:pPr>
              <w:spacing w:line="240" w:lineRule="auto"/>
              <w:rPr>
                <w:szCs w:val="24"/>
              </w:rPr>
            </w:pPr>
            <w:r>
              <w:rPr>
                <w:szCs w:val="24"/>
              </w:rPr>
              <w:t>638</w:t>
            </w:r>
          </w:p>
        </w:tc>
        <w:tc>
          <w:tcPr>
            <w:tcW w:w="1785" w:type="dxa"/>
          </w:tcPr>
          <w:p w:rsidR="004A499D" w:rsidRDefault="004A499D" w:rsidP="007B6865">
            <w:pPr>
              <w:spacing w:line="240" w:lineRule="auto"/>
              <w:rPr>
                <w:szCs w:val="24"/>
              </w:rPr>
            </w:pPr>
            <w:r>
              <w:rPr>
                <w:szCs w:val="24"/>
              </w:rPr>
              <w:t>12</w:t>
            </w:r>
            <w:r w:rsidR="007B6865">
              <w:rPr>
                <w:szCs w:val="24"/>
              </w:rPr>
              <w:t>,</w:t>
            </w:r>
            <w:r>
              <w:rPr>
                <w:szCs w:val="24"/>
              </w:rPr>
              <w:t>1</w:t>
            </w:r>
          </w:p>
        </w:tc>
        <w:tc>
          <w:tcPr>
            <w:tcW w:w="1786" w:type="dxa"/>
          </w:tcPr>
          <w:p w:rsidR="004A499D" w:rsidRDefault="004A499D" w:rsidP="004A499D">
            <w:pPr>
              <w:spacing w:line="240" w:lineRule="auto"/>
              <w:rPr>
                <w:szCs w:val="24"/>
              </w:rPr>
            </w:pPr>
            <w:r>
              <w:rPr>
                <w:szCs w:val="24"/>
              </w:rPr>
              <w:t>66</w:t>
            </w:r>
          </w:p>
        </w:tc>
        <w:tc>
          <w:tcPr>
            <w:tcW w:w="1786" w:type="dxa"/>
          </w:tcPr>
          <w:p w:rsidR="004A499D" w:rsidRDefault="004A499D" w:rsidP="007B6865">
            <w:pPr>
              <w:spacing w:line="240" w:lineRule="auto"/>
              <w:rPr>
                <w:szCs w:val="24"/>
              </w:rPr>
            </w:pPr>
            <w:r>
              <w:rPr>
                <w:szCs w:val="24"/>
              </w:rPr>
              <w:t>5</w:t>
            </w:r>
            <w:r w:rsidR="007B6865">
              <w:rPr>
                <w:szCs w:val="24"/>
              </w:rPr>
              <w:t>,</w:t>
            </w:r>
            <w:r>
              <w:rPr>
                <w:szCs w:val="24"/>
              </w:rPr>
              <w:t>1</w:t>
            </w:r>
          </w:p>
        </w:tc>
      </w:tr>
      <w:tr w:rsidR="004A499D" w:rsidTr="000A5221">
        <w:trPr>
          <w:jc w:val="center"/>
        </w:trPr>
        <w:tc>
          <w:tcPr>
            <w:tcW w:w="1785" w:type="dxa"/>
          </w:tcPr>
          <w:p w:rsidR="004A499D" w:rsidRDefault="004A499D" w:rsidP="004A499D">
            <w:pPr>
              <w:spacing w:line="240" w:lineRule="auto"/>
              <w:rPr>
                <w:szCs w:val="24"/>
              </w:rPr>
            </w:pPr>
            <w:r>
              <w:rPr>
                <w:szCs w:val="24"/>
              </w:rPr>
              <w:t>2</w:t>
            </w:r>
          </w:p>
        </w:tc>
        <w:tc>
          <w:tcPr>
            <w:tcW w:w="1785" w:type="dxa"/>
          </w:tcPr>
          <w:p w:rsidR="004A499D" w:rsidRDefault="004A499D" w:rsidP="004A499D">
            <w:pPr>
              <w:spacing w:line="240" w:lineRule="auto"/>
              <w:rPr>
                <w:szCs w:val="24"/>
              </w:rPr>
            </w:pPr>
            <w:r>
              <w:rPr>
                <w:szCs w:val="24"/>
              </w:rPr>
              <w:t>680</w:t>
            </w:r>
          </w:p>
        </w:tc>
        <w:tc>
          <w:tcPr>
            <w:tcW w:w="1785" w:type="dxa"/>
          </w:tcPr>
          <w:p w:rsidR="004A499D" w:rsidRDefault="004A499D" w:rsidP="007B6865">
            <w:pPr>
              <w:spacing w:line="240" w:lineRule="auto"/>
              <w:rPr>
                <w:szCs w:val="24"/>
              </w:rPr>
            </w:pPr>
            <w:r>
              <w:rPr>
                <w:szCs w:val="24"/>
              </w:rPr>
              <w:t>14</w:t>
            </w:r>
            <w:r w:rsidR="007B6865">
              <w:rPr>
                <w:szCs w:val="24"/>
              </w:rPr>
              <w:t>,</w:t>
            </w:r>
            <w:r>
              <w:rPr>
                <w:szCs w:val="24"/>
              </w:rPr>
              <w:t>0</w:t>
            </w:r>
          </w:p>
        </w:tc>
        <w:tc>
          <w:tcPr>
            <w:tcW w:w="1786" w:type="dxa"/>
          </w:tcPr>
          <w:p w:rsidR="004A499D" w:rsidRDefault="004A499D" w:rsidP="004A499D">
            <w:pPr>
              <w:spacing w:line="240" w:lineRule="auto"/>
              <w:rPr>
                <w:szCs w:val="24"/>
              </w:rPr>
            </w:pPr>
            <w:r>
              <w:rPr>
                <w:szCs w:val="24"/>
              </w:rPr>
              <w:t>74</w:t>
            </w:r>
          </w:p>
        </w:tc>
        <w:tc>
          <w:tcPr>
            <w:tcW w:w="1786" w:type="dxa"/>
          </w:tcPr>
          <w:p w:rsidR="004A499D" w:rsidRDefault="004A499D" w:rsidP="007B6865">
            <w:pPr>
              <w:spacing w:line="240" w:lineRule="auto"/>
              <w:rPr>
                <w:szCs w:val="24"/>
              </w:rPr>
            </w:pPr>
            <w:r>
              <w:rPr>
                <w:szCs w:val="24"/>
              </w:rPr>
              <w:t>7</w:t>
            </w:r>
            <w:r w:rsidR="007B6865">
              <w:rPr>
                <w:szCs w:val="24"/>
              </w:rPr>
              <w:t>,</w:t>
            </w:r>
            <w:r>
              <w:rPr>
                <w:szCs w:val="24"/>
              </w:rPr>
              <w:t>1</w:t>
            </w:r>
          </w:p>
        </w:tc>
      </w:tr>
      <w:tr w:rsidR="004A499D" w:rsidTr="000A5221">
        <w:trPr>
          <w:jc w:val="center"/>
        </w:trPr>
        <w:tc>
          <w:tcPr>
            <w:tcW w:w="1785" w:type="dxa"/>
          </w:tcPr>
          <w:p w:rsidR="004A499D" w:rsidRDefault="004A499D" w:rsidP="004A499D">
            <w:pPr>
              <w:spacing w:line="240" w:lineRule="auto"/>
              <w:rPr>
                <w:szCs w:val="24"/>
              </w:rPr>
            </w:pPr>
            <w:r>
              <w:rPr>
                <w:szCs w:val="24"/>
              </w:rPr>
              <w:t>3</w:t>
            </w:r>
          </w:p>
        </w:tc>
        <w:tc>
          <w:tcPr>
            <w:tcW w:w="1785" w:type="dxa"/>
          </w:tcPr>
          <w:p w:rsidR="004A499D" w:rsidRDefault="004A499D" w:rsidP="004A499D">
            <w:pPr>
              <w:spacing w:line="240" w:lineRule="auto"/>
              <w:rPr>
                <w:szCs w:val="24"/>
              </w:rPr>
            </w:pPr>
            <w:r>
              <w:rPr>
                <w:szCs w:val="24"/>
              </w:rPr>
              <w:t>642</w:t>
            </w:r>
          </w:p>
        </w:tc>
        <w:tc>
          <w:tcPr>
            <w:tcW w:w="1785" w:type="dxa"/>
          </w:tcPr>
          <w:p w:rsidR="004A499D" w:rsidRDefault="004A499D" w:rsidP="007B6865">
            <w:pPr>
              <w:spacing w:line="240" w:lineRule="auto"/>
              <w:rPr>
                <w:szCs w:val="24"/>
              </w:rPr>
            </w:pPr>
            <w:r>
              <w:rPr>
                <w:szCs w:val="24"/>
              </w:rPr>
              <w:t>14</w:t>
            </w:r>
            <w:r w:rsidR="007B6865">
              <w:rPr>
                <w:szCs w:val="24"/>
              </w:rPr>
              <w:t>,</w:t>
            </w:r>
            <w:r>
              <w:rPr>
                <w:szCs w:val="24"/>
              </w:rPr>
              <w:t>8</w:t>
            </w:r>
          </w:p>
        </w:tc>
        <w:tc>
          <w:tcPr>
            <w:tcW w:w="1786" w:type="dxa"/>
          </w:tcPr>
          <w:p w:rsidR="004A499D" w:rsidRDefault="004A499D" w:rsidP="004A499D">
            <w:pPr>
              <w:spacing w:line="240" w:lineRule="auto"/>
              <w:rPr>
                <w:szCs w:val="24"/>
              </w:rPr>
            </w:pPr>
            <w:r>
              <w:rPr>
                <w:szCs w:val="24"/>
              </w:rPr>
              <w:t>63</w:t>
            </w:r>
          </w:p>
        </w:tc>
        <w:tc>
          <w:tcPr>
            <w:tcW w:w="1786" w:type="dxa"/>
          </w:tcPr>
          <w:p w:rsidR="004A499D" w:rsidRDefault="004A499D" w:rsidP="007B6865">
            <w:pPr>
              <w:spacing w:line="240" w:lineRule="auto"/>
              <w:rPr>
                <w:szCs w:val="24"/>
              </w:rPr>
            </w:pPr>
            <w:r>
              <w:rPr>
                <w:szCs w:val="24"/>
              </w:rPr>
              <w:t>5</w:t>
            </w:r>
            <w:r w:rsidR="007B6865">
              <w:rPr>
                <w:szCs w:val="24"/>
              </w:rPr>
              <w:t>,</w:t>
            </w:r>
            <w:r>
              <w:rPr>
                <w:szCs w:val="24"/>
              </w:rPr>
              <w:t>8</w:t>
            </w:r>
          </w:p>
        </w:tc>
      </w:tr>
    </w:tbl>
    <w:p w:rsidR="000A5221" w:rsidRPr="00E8488E" w:rsidRDefault="00A62141" w:rsidP="00C86D7A">
      <w:pPr>
        <w:spacing w:line="240" w:lineRule="auto"/>
        <w:rPr>
          <w:sz w:val="18"/>
          <w:szCs w:val="24"/>
        </w:rPr>
      </w:pPr>
      <w:r>
        <w:rPr>
          <w:noProof/>
          <w:sz w:val="20"/>
          <w:szCs w:val="24"/>
          <w:vertAlign w:val="superscript"/>
          <w:lang w:eastAsia="tr-TR"/>
        </w:rPr>
        <mc:AlternateContent>
          <mc:Choice Requires="wpg">
            <w:drawing>
              <wp:anchor distT="0" distB="0" distL="114300" distR="114300" simplePos="0" relativeHeight="251907072" behindDoc="0" locked="0" layoutInCell="1" allowOverlap="1" wp14:anchorId="03DF2EBC" wp14:editId="2410A5A9">
                <wp:simplePos x="0" y="0"/>
                <wp:positionH relativeFrom="column">
                  <wp:posOffset>1834515</wp:posOffset>
                </wp:positionH>
                <wp:positionV relativeFrom="paragraph">
                  <wp:posOffset>27940</wp:posOffset>
                </wp:positionV>
                <wp:extent cx="4425950" cy="806450"/>
                <wp:effectExtent l="38100" t="38100" r="69850" b="88900"/>
                <wp:wrapNone/>
                <wp:docPr id="531" name="Grup 531"/>
                <wp:cNvGraphicFramePr/>
                <a:graphic xmlns:a="http://schemas.openxmlformats.org/drawingml/2006/main">
                  <a:graphicData uri="http://schemas.microsoft.com/office/word/2010/wordprocessingGroup">
                    <wpg:wgp>
                      <wpg:cNvGrpSpPr/>
                      <wpg:grpSpPr>
                        <a:xfrm>
                          <a:off x="0" y="0"/>
                          <a:ext cx="4425950" cy="806450"/>
                          <a:chOff x="0" y="0"/>
                          <a:chExt cx="4425950" cy="806450"/>
                        </a:xfrm>
                      </wpg:grpSpPr>
                      <wps:wsp>
                        <wps:cNvPr id="529" name="Metin Kutusu 2"/>
                        <wps:cNvSpPr txBox="1">
                          <a:spLocks noChangeArrowheads="1"/>
                        </wps:cNvSpPr>
                        <wps:spPr bwMode="auto">
                          <a:xfrm>
                            <a:off x="920750" y="0"/>
                            <a:ext cx="3505200" cy="806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wps:txbx>
                        <wps:bodyPr rot="0" vert="horz" wrap="square" lIns="91440" tIns="45720" rIns="91440" bIns="45720" anchor="t" anchorCtr="0">
                          <a:noAutofit/>
                        </wps:bodyPr>
                      </wps:wsp>
                      <wps:wsp>
                        <wps:cNvPr id="530" name="Düz Ok Bağlayıcısı 530"/>
                        <wps:cNvCnPr/>
                        <wps:spPr>
                          <a:xfrm flipH="1" flipV="1">
                            <a:off x="0" y="114300"/>
                            <a:ext cx="92075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3DF2EBC" id="Grup 531" o:spid="_x0000_s1188" style="position:absolute;left:0;text-align:left;margin-left:144.45pt;margin-top:2.2pt;width:348.5pt;height:63.5pt;z-index:251907072" coordsize="4425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">
                <v:shape id="_x0000_s1189" type="#_x0000_t202" style="position:absolute;left:9207;width:35052;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rsidR="004218B0" w:rsidRDefault="004218B0"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v:textbox>
                </v:shape>
                <v:shape id="Düz Ok Bağlayıcısı 530" o:spid="_x0000_s1190" type="#_x0000_t32" style="position:absolute;top:1143;width:9207;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" strokecolor="#4f81bd [3204]" strokeweight="2pt">
                  <v:stroke endarrow="open"/>
                  <v:shadow on="t" color="black" opacity="24903f" origin=",.5" offset="0,.55556mm"/>
                </v:shape>
              </v:group>
            </w:pict>
          </mc:Fallback>
        </mc:AlternateContent>
      </w:r>
      <w:r w:rsidR="00C86D7A">
        <w:rPr>
          <w:sz w:val="20"/>
          <w:szCs w:val="24"/>
          <w:vertAlign w:val="superscript"/>
        </w:rPr>
        <w:t xml:space="preserve">  </w:t>
      </w:r>
      <w:r w:rsidR="00C86D7A" w:rsidRPr="00E8488E">
        <w:rPr>
          <w:sz w:val="18"/>
          <w:szCs w:val="24"/>
          <w:vertAlign w:val="superscript"/>
        </w:rPr>
        <w:t>a</w:t>
      </w:r>
      <w:r w:rsidR="00C86D7A" w:rsidRPr="00E8488E">
        <w:rPr>
          <w:sz w:val="18"/>
          <w:szCs w:val="24"/>
        </w:rPr>
        <w:t xml:space="preserve">Açık devre voltajı; </w:t>
      </w:r>
      <w:r w:rsidR="00C86D7A" w:rsidRPr="00E8488E">
        <w:rPr>
          <w:sz w:val="18"/>
          <w:szCs w:val="24"/>
          <w:vertAlign w:val="superscript"/>
        </w:rPr>
        <w:t>b</w:t>
      </w:r>
      <w:r w:rsidR="00C86D7A" w:rsidRPr="00E8488E">
        <w:rPr>
          <w:sz w:val="18"/>
          <w:szCs w:val="24"/>
        </w:rPr>
        <w:t xml:space="preserve">Kısa devre akımı; </w:t>
      </w:r>
      <w:r w:rsidR="00C86D7A" w:rsidRPr="00E8488E">
        <w:rPr>
          <w:sz w:val="18"/>
          <w:szCs w:val="24"/>
          <w:vertAlign w:val="superscript"/>
        </w:rPr>
        <w:t>c</w:t>
      </w:r>
      <w:r w:rsidR="00C86D7A" w:rsidRPr="00E8488E">
        <w:rPr>
          <w:sz w:val="18"/>
          <w:szCs w:val="24"/>
        </w:rPr>
        <w:t>Doluluk faktörü</w:t>
      </w:r>
    </w:p>
    <w:p w:rsidR="00C86D7A" w:rsidRDefault="00C86D7A" w:rsidP="00C86D7A">
      <w:pPr>
        <w:spacing w:line="240" w:lineRule="auto"/>
        <w:rPr>
          <w:sz w:val="20"/>
          <w:szCs w:val="24"/>
        </w:rPr>
      </w:pPr>
    </w:p>
    <w:p w:rsidR="004A499D" w:rsidRPr="00D83F36" w:rsidRDefault="00D83F36" w:rsidP="003A02B5">
      <w:pPr>
        <w:pStyle w:val="Balk2"/>
        <w:numPr>
          <w:ilvl w:val="1"/>
          <w:numId w:val="5"/>
        </w:numPr>
        <w:ind w:left="0" w:firstLine="0"/>
        <w:rPr>
          <w:b w:val="0"/>
          <w:szCs w:val="24"/>
        </w:rPr>
      </w:pPr>
      <w:bookmarkStart w:id="29" w:name="_Toc442366791"/>
      <w:r w:rsidRPr="003A02B5">
        <w:t>Boya</w:t>
      </w:r>
      <w:r w:rsidRPr="00D83F36">
        <w:rPr>
          <w:szCs w:val="24"/>
        </w:rPr>
        <w:t xml:space="preserve"> Esaslı Güneş Pilleri</w:t>
      </w:r>
      <w:bookmarkEnd w:id="29"/>
    </w:p>
    <w:p w:rsidR="004A499D" w:rsidRDefault="004A499D" w:rsidP="004A499D">
      <w:pPr>
        <w:spacing w:line="240" w:lineRule="auto"/>
        <w:ind w:left="360"/>
        <w:rPr>
          <w:szCs w:val="24"/>
        </w:rPr>
      </w:pPr>
    </w:p>
    <w:p w:rsidR="007E798C" w:rsidRDefault="007E798C" w:rsidP="007E798C">
      <w:pPr>
        <w:ind w:firstLine="709"/>
        <w:rPr>
          <w:rFonts w:cs="Times New Roman"/>
        </w:rPr>
      </w:pPr>
      <w:r>
        <w:rPr>
          <w:rFonts w:cs="Times New Roman"/>
        </w:rPr>
        <w:t>Şekil 2.4</w:t>
      </w:r>
      <w:r w:rsidRPr="007E798C">
        <w:rPr>
          <w:rFonts w:cs="Times New Roman"/>
        </w:rPr>
        <w:t xml:space="preserve"> boya esaslı güneş pilinin çalışma prensibini göstermektedir. DSSC’nin çalışması nanokristal yapılı TiO</w:t>
      </w:r>
      <w:r w:rsidRPr="007E798C">
        <w:rPr>
          <w:rFonts w:cs="Times New Roman"/>
          <w:vertAlign w:val="subscript"/>
        </w:rPr>
        <w:t>2</w:t>
      </w:r>
      <w:r w:rsidRPr="007E798C">
        <w:rPr>
          <w:rFonts w:cs="Times New Roman"/>
        </w:rPr>
        <w:t>’nin yüzeyine adsorplanan boyaların ışık ile uyarılmasına bağlıdır. Işık ile uyarılan boyadaki bir elektron uyarılmış enerji seviyesine geçerek temel halde bir boşluk bırakır ve elektron-boşluk çiftini meydana getirir (1). Uyarılmış hale geçen elektron TiO</w:t>
      </w:r>
      <w:r w:rsidRPr="007E798C">
        <w:rPr>
          <w:rFonts w:cs="Times New Roman"/>
          <w:vertAlign w:val="subscript"/>
        </w:rPr>
        <w:t>2</w:t>
      </w:r>
      <w:r w:rsidRPr="007E798C">
        <w:rPr>
          <w:rFonts w:cs="Times New Roman"/>
        </w:rPr>
        <w:t>’in iletkenlik bandına geçer (2) ve oradan da elektro</w:t>
      </w:r>
      <w:r w:rsidR="00742261">
        <w:rPr>
          <w:rFonts w:cs="Times New Roman"/>
        </w:rPr>
        <w:t>t</w:t>
      </w:r>
      <w:r w:rsidRPr="007E798C">
        <w:rPr>
          <w:rFonts w:cs="Times New Roman"/>
        </w:rPr>
        <w:t>a ulaşır (3). Boya molekülünün elektronunu vermesi sonucu temel halde oluşan boşluğa elektrolitten bir elektron geçmesiyle boya rejenere olur (6) ve elektrolit yükseltgenir. Daha sonra devreyi dolaşarak gelen elektron elektroliti indirgeyerek devre tamamlanır (5) ve böylelikle elektrik akımı elde edilmiş olur.</w:t>
      </w:r>
    </w:p>
    <w:p w:rsidR="000A5221" w:rsidRPr="007E798C" w:rsidRDefault="000A5221" w:rsidP="007E798C">
      <w:pPr>
        <w:ind w:firstLine="709"/>
        <w:rPr>
          <w:rFonts w:cs="Times New Roman"/>
        </w:rPr>
      </w:pPr>
    </w:p>
    <w:p w:rsidR="007E798C" w:rsidRPr="007E798C" w:rsidRDefault="007E798C" w:rsidP="007E798C">
      <w:pPr>
        <w:ind w:firstLine="709"/>
        <w:jc w:val="center"/>
        <w:rPr>
          <w:rFonts w:cs="Times New Roman"/>
        </w:rPr>
      </w:pPr>
      <w:r w:rsidRPr="007E798C">
        <w:rPr>
          <w:rFonts w:cs="Times New Roman"/>
          <w:noProof/>
          <w:lang w:eastAsia="tr-TR"/>
        </w:rPr>
        <w:drawing>
          <wp:inline distT="0" distB="0" distL="0" distR="0" wp14:anchorId="2DB00330" wp14:editId="54770428">
            <wp:extent cx="4860000" cy="2368405"/>
            <wp:effectExtent l="19050" t="0" r="0" b="0"/>
            <wp:docPr id="522" name="Resim 522" descr="D:\DOKTORA\TEZ YAZIMI\görseller\DSSC enerji düzeyleri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DOKTORA\TEZ YAZIMI\görseller\DSSC enerji düzeyleri şeması.jpg"/>
                    <pic:cNvPicPr>
                      <a:picLocks noChangeAspect="1" noChangeArrowheads="1"/>
                    </pic:cNvPicPr>
                  </pic:nvPicPr>
                  <pic:blipFill>
                    <a:blip r:embed="rId29" cstate="print"/>
                    <a:srcRect/>
                    <a:stretch>
                      <a:fillRect/>
                    </a:stretch>
                  </pic:blipFill>
                  <pic:spPr bwMode="auto">
                    <a:xfrm>
                      <a:off x="0" y="0"/>
                      <a:ext cx="4860000" cy="2368405"/>
                    </a:xfrm>
                    <a:prstGeom prst="rect">
                      <a:avLst/>
                    </a:prstGeom>
                    <a:noFill/>
                    <a:ln w="9525">
                      <a:noFill/>
                      <a:miter lim="800000"/>
                      <a:headEnd/>
                      <a:tailEnd/>
                    </a:ln>
                  </pic:spPr>
                </pic:pic>
              </a:graphicData>
            </a:graphic>
          </wp:inline>
        </w:drawing>
      </w:r>
    </w:p>
    <w:p w:rsidR="007E798C" w:rsidRPr="007E798C" w:rsidRDefault="007E798C" w:rsidP="00415BA9">
      <w:pPr>
        <w:pStyle w:val="ekiller"/>
      </w:pPr>
      <w:bookmarkStart w:id="30" w:name="_Toc442652678"/>
      <w:r w:rsidRPr="00A62141">
        <w:rPr>
          <w:b/>
        </w:rPr>
        <w:t>Şekil 2.4.</w:t>
      </w:r>
      <w:r w:rsidRPr="007E798C">
        <w:t xml:space="preserve"> Boya esaslı güneş pili ve enerji düzeyleri şeması</w:t>
      </w:r>
      <w:bookmarkEnd w:id="30"/>
    </w:p>
    <w:p w:rsidR="007E798C" w:rsidRPr="007E798C" w:rsidRDefault="007E798C" w:rsidP="007E798C">
      <w:pPr>
        <w:ind w:firstLine="709"/>
        <w:rPr>
          <w:rFonts w:cs="Times New Roman"/>
        </w:rPr>
      </w:pPr>
    </w:p>
    <w:p w:rsidR="007E798C" w:rsidRPr="007E798C" w:rsidRDefault="007E798C" w:rsidP="007E798C">
      <w:pPr>
        <w:ind w:firstLine="709"/>
        <w:rPr>
          <w:rFonts w:cs="Times New Roman"/>
        </w:rPr>
      </w:pPr>
      <w:r w:rsidRPr="007E798C">
        <w:rPr>
          <w:rFonts w:cs="Times New Roman"/>
        </w:rPr>
        <w:t>Boya esaslı güneş pilleri esnek, renkli, hafif ve maliyetlerinin düşük olması gibi birçok avantaja sahiptirler.</w:t>
      </w:r>
    </w:p>
    <w:p w:rsidR="007E798C" w:rsidRPr="007E798C" w:rsidRDefault="007E798C" w:rsidP="007E798C">
      <w:pPr>
        <w:ind w:firstLine="709"/>
        <w:rPr>
          <w:rFonts w:cs="Times New Roman"/>
        </w:rPr>
      </w:pPr>
      <w:r w:rsidRPr="007E798C">
        <w:rPr>
          <w:rFonts w:cs="Times New Roman"/>
        </w:rPr>
        <w:t xml:space="preserve">Boya esaslı güneş pillerinin veriminin hesaplanmasında ve karakterizasyonunda aşağıda yer alan bazı kavramlar bulunmaktadır. Pillerin verimi genellikle η simgesi ile gösterilen % </w:t>
      </w:r>
      <w:r w:rsidR="00742261">
        <w:rPr>
          <w:rFonts w:cs="Times New Roman"/>
        </w:rPr>
        <w:t xml:space="preserve">verim ile verilmektedir. Ancak </w:t>
      </w:r>
      <w:r w:rsidRPr="007E798C">
        <w:rPr>
          <w:rFonts w:cs="Times New Roman"/>
        </w:rPr>
        <w:t>bu değer</w:t>
      </w:r>
      <w:r w:rsidR="00742261">
        <w:rPr>
          <w:rFonts w:cs="Times New Roman"/>
        </w:rPr>
        <w:t>,</w:t>
      </w:r>
      <w:r w:rsidRPr="007E798C">
        <w:rPr>
          <w:rFonts w:cs="Times New Roman"/>
        </w:rPr>
        <w:t xml:space="preserve"> çoğu zaman gelen ışığın ne kadarının elektrik akımına dönüştüğünün ölçüsü olan IPCE değeri ile desteklenmesi gerekmektedir.</w:t>
      </w:r>
    </w:p>
    <w:p w:rsidR="007E798C" w:rsidRPr="007E798C" w:rsidRDefault="007E798C" w:rsidP="007E798C">
      <w:pPr>
        <w:ind w:firstLine="709"/>
        <w:rPr>
          <w:rFonts w:cs="Times New Roman"/>
        </w:rPr>
      </w:pPr>
    </w:p>
    <w:p w:rsidR="007E798C" w:rsidRPr="007E798C" w:rsidRDefault="00010444" w:rsidP="007E798C">
      <w:pPr>
        <w:ind w:firstLine="709"/>
        <w:rPr>
          <w:rFonts w:cs="Times New Roman"/>
        </w:rPr>
      </w:pPr>
      <w:r>
        <w:rPr>
          <w:rFonts w:cs="Times New Roman"/>
          <w:noProof/>
          <w:lang w:eastAsia="tr-TR"/>
        </w:rPr>
        <mc:AlternateContent>
          <mc:Choice Requires="wpg">
            <w:drawing>
              <wp:anchor distT="0" distB="0" distL="114300" distR="114300" simplePos="0" relativeHeight="251897856" behindDoc="0" locked="0" layoutInCell="1" allowOverlap="1" wp14:anchorId="74E74373" wp14:editId="67139992">
                <wp:simplePos x="0" y="0"/>
                <wp:positionH relativeFrom="column">
                  <wp:posOffset>1161415</wp:posOffset>
                </wp:positionH>
                <wp:positionV relativeFrom="paragraph">
                  <wp:posOffset>215900</wp:posOffset>
                </wp:positionV>
                <wp:extent cx="5232400" cy="1949450"/>
                <wp:effectExtent l="57150" t="38100" r="82550" b="127000"/>
                <wp:wrapNone/>
                <wp:docPr id="520" name="Grup 520"/>
                <wp:cNvGraphicFramePr/>
                <a:graphic xmlns:a="http://schemas.openxmlformats.org/drawingml/2006/main">
                  <a:graphicData uri="http://schemas.microsoft.com/office/word/2010/wordprocessingGroup">
                    <wpg:wgp>
                      <wpg:cNvGrpSpPr/>
                      <wpg:grpSpPr>
                        <a:xfrm>
                          <a:off x="0" y="0"/>
                          <a:ext cx="5232400" cy="1949450"/>
                          <a:chOff x="0" y="0"/>
                          <a:chExt cx="5232400" cy="1949450"/>
                        </a:xfrm>
                      </wpg:grpSpPr>
                      <wps:wsp>
                        <wps:cNvPr id="517" name="Metin Kutusu 2"/>
                        <wps:cNvSpPr txBox="1">
                          <a:spLocks noChangeArrowheads="1"/>
                        </wps:cNvSpPr>
                        <wps:spPr bwMode="auto">
                          <a:xfrm>
                            <a:off x="2032000" y="0"/>
                            <a:ext cx="3200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rsidR="004218B0" w:rsidRDefault="004218B0" w:rsidP="000A5221"/>
                          </w:txbxContent>
                        </wps:txbx>
                        <wps:bodyPr rot="0" vert="horz" wrap="square" lIns="91440" tIns="45720" rIns="91440" bIns="45720" anchor="t" anchorCtr="0">
                          <a:noAutofit/>
                        </wps:bodyPr>
                      </wps:wsp>
                      <wps:wsp>
                        <wps:cNvPr id="518" name="Düz Ok Bağlayıcısı 518"/>
                        <wps:cNvCnPr/>
                        <wps:spPr>
                          <a:xfrm>
                            <a:off x="4102100" y="1327150"/>
                            <a:ext cx="10160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9" name="Düz Ok Bağlayıcısı 519"/>
                        <wps:cNvCnPr/>
                        <wps:spPr>
                          <a:xfrm flipH="1">
                            <a:off x="0" y="1327150"/>
                            <a:ext cx="2032000" cy="622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4E74373" id="Grup 520" o:spid="_x0000_s1191" style="position:absolute;left:0;text-align:left;margin-left:91.45pt;margin-top:17pt;width:412pt;height:153.5pt;z-index:251897856" coordsize="52324,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">
                <v:shape id="_x0000_s1192" type="#_x0000_t202" style="position:absolute;left:20320;width:3200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rsidR="004218B0" w:rsidRDefault="004218B0" w:rsidP="000A5221"/>
                    </w:txbxContent>
                  </v:textbox>
                </v:shape>
                <v:shape id="Düz Ok Bağlayıcısı 518" o:spid="_x0000_s1193" type="#_x0000_t32" style="position:absolute;left:41021;top:13271;width:1016;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" strokecolor="#4f81bd [3204]" strokeweight="2pt">
                  <v:stroke endarrow="open"/>
                  <v:shadow on="t" color="black" opacity="24903f" origin=",.5" offset="0,.55556mm"/>
                </v:shape>
                <v:shape id="Düz Ok Bağlayıcısı 519" o:spid="_x0000_s1194" type="#_x0000_t32" style="position:absolute;top:13271;width:20320;height: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" strokecolor="#4f81bd [3204]" strokeweight="2pt">
                  <v:stroke endarrow="open"/>
                  <v:shadow on="t" color="black" opacity="24903f" origin=",.5" offset="0,.55556mm"/>
                </v:shape>
              </v:group>
            </w:pict>
          </mc:Fallback>
        </mc:AlternateContent>
      </w:r>
      <w:r w:rsidR="007E798C" w:rsidRPr="007E798C">
        <w:rPr>
          <w:rFonts w:cs="Times New Roman"/>
        </w:rPr>
        <w:t>V</w:t>
      </w:r>
      <w:r w:rsidR="007E798C" w:rsidRPr="007E798C">
        <w:rPr>
          <w:rFonts w:cs="Times New Roman"/>
          <w:vertAlign w:val="subscript"/>
        </w:rPr>
        <w:t>oc</w:t>
      </w:r>
      <w:r w:rsidR="007E798C" w:rsidRPr="007E798C">
        <w:rPr>
          <w:rFonts w:cs="Times New Roman"/>
        </w:rPr>
        <w:t>: Açık devre voltajı</w:t>
      </w:r>
    </w:p>
    <w:p w:rsidR="007E798C" w:rsidRPr="007E798C" w:rsidRDefault="007E798C" w:rsidP="007E798C">
      <w:pPr>
        <w:ind w:left="720" w:firstLine="709"/>
        <w:rPr>
          <w:rFonts w:cs="Times New Roman"/>
        </w:rPr>
      </w:pPr>
      <w:r w:rsidRPr="007E798C">
        <w:rPr>
          <w:rFonts w:cs="Times New Roman"/>
        </w:rPr>
        <w:t>I</w:t>
      </w:r>
      <w:r w:rsidRPr="007E798C">
        <w:rPr>
          <w:rFonts w:cs="Times New Roman"/>
          <w:vertAlign w:val="subscript"/>
        </w:rPr>
        <w:t>sc</w:t>
      </w:r>
      <w:r w:rsidRPr="007E798C">
        <w:rPr>
          <w:rFonts w:cs="Times New Roman"/>
        </w:rPr>
        <w:t>: Kısa devre akımı</w:t>
      </w:r>
    </w:p>
    <w:p w:rsidR="007E798C" w:rsidRPr="007E798C" w:rsidRDefault="007E798C" w:rsidP="007E798C">
      <w:pPr>
        <w:ind w:left="720" w:firstLine="709"/>
        <w:rPr>
          <w:rFonts w:cs="Times New Roman"/>
        </w:rPr>
      </w:pPr>
      <w:r w:rsidRPr="007E798C">
        <w:rPr>
          <w:rFonts w:cs="Times New Roman"/>
        </w:rPr>
        <w:t>FF: Doluluk faktörü</w:t>
      </w:r>
    </w:p>
    <w:p w:rsidR="007E798C" w:rsidRPr="007E798C" w:rsidRDefault="007E798C" w:rsidP="007E798C">
      <w:pPr>
        <w:ind w:left="720" w:firstLine="709"/>
        <w:rPr>
          <w:rFonts w:cs="Times New Roman"/>
        </w:rPr>
      </w:pPr>
      <w:r w:rsidRPr="007E798C">
        <w:rPr>
          <w:rFonts w:cs="Times New Roman"/>
        </w:rPr>
        <w:t>η: Verim</w:t>
      </w:r>
    </w:p>
    <w:p w:rsidR="007E798C" w:rsidRDefault="007E798C" w:rsidP="007E798C">
      <w:pPr>
        <w:ind w:left="720" w:firstLine="709"/>
        <w:rPr>
          <w:rFonts w:cs="Times New Roman"/>
        </w:rPr>
      </w:pPr>
      <w:r w:rsidRPr="007E798C">
        <w:rPr>
          <w:rFonts w:cs="Times New Roman"/>
        </w:rPr>
        <w:t>IPCE: Gelen ışığın akıma dönüşen yüzdesi</w:t>
      </w:r>
    </w:p>
    <w:p w:rsidR="007E798C" w:rsidRPr="007E798C" w:rsidRDefault="007E798C" w:rsidP="007E798C">
      <w:pPr>
        <w:ind w:left="720" w:firstLine="709"/>
        <w:rPr>
          <w:rFonts w:cs="Times New Roman"/>
        </w:rPr>
      </w:pPr>
    </w:p>
    <w:p w:rsidR="000A5221" w:rsidRDefault="007E798C" w:rsidP="007E798C">
      <w:pPr>
        <w:rPr>
          <w:rFonts w:cs="Times New Roman"/>
        </w:rPr>
      </w:pPr>
      <w:r w:rsidRPr="007E798C">
        <w:rPr>
          <w:rFonts w:cs="Times New Roman"/>
          <w:position w:val="-30"/>
        </w:rPr>
        <w:object w:dxaOrig="1460" w:dyaOrig="680">
          <v:shape id="_x0000_i1026" type="#_x0000_t75" style="width:105pt;height:47.25pt" o:ole="">
            <v:imagedata r:id="rId30" o:title=""/>
          </v:shape>
          <o:OLEObject Type="Embed" ProgID="Equation.DSMT4" ShapeID="_x0000_i1026" DrawAspect="Content" ObjectID="_1679922578" r:id="rId31"/>
        </w:object>
      </w:r>
      <w:r w:rsidRPr="007E798C">
        <w:rPr>
          <w:rFonts w:cs="Times New Roman"/>
        </w:rPr>
        <w:t xml:space="preserve">                                                                        </w:t>
      </w:r>
      <w:r w:rsidR="000A5221">
        <w:rPr>
          <w:rFonts w:cs="Times New Roman"/>
        </w:rPr>
        <w:t xml:space="preserve">                               </w:t>
      </w:r>
      <w:r w:rsidRPr="007E798C">
        <w:rPr>
          <w:rFonts w:cs="Times New Roman"/>
        </w:rPr>
        <w:t>(2.1)</w:t>
      </w:r>
    </w:p>
    <w:p w:rsidR="000A5221" w:rsidRDefault="000A5221" w:rsidP="007E798C">
      <w:pPr>
        <w:rPr>
          <w:rFonts w:cs="Times New Roman"/>
        </w:rPr>
      </w:pPr>
    </w:p>
    <w:p w:rsidR="007E798C" w:rsidRPr="007E798C" w:rsidRDefault="007E798C" w:rsidP="007E798C">
      <w:pPr>
        <w:rPr>
          <w:rFonts w:cs="Times New Roman"/>
        </w:rPr>
      </w:pPr>
      <w:r w:rsidRPr="007E798C">
        <w:rPr>
          <w:rFonts w:cs="Times New Roman"/>
          <w:position w:val="-14"/>
        </w:rPr>
        <w:object w:dxaOrig="1820" w:dyaOrig="380">
          <v:shape id="_x0000_i1027" type="#_x0000_t75" style="width:147pt;height:29.25pt" o:ole="">
            <v:imagedata r:id="rId32" o:title=""/>
          </v:shape>
          <o:OLEObject Type="Embed" ProgID="Equation.DSMT4" ShapeID="_x0000_i1027" DrawAspect="Content" ObjectID="_1679922579" r:id="rId33"/>
        </w:object>
      </w:r>
      <w:r w:rsidRPr="007E798C">
        <w:rPr>
          <w:rFonts w:cs="Times New Roman"/>
          <w:position w:val="-14"/>
        </w:rPr>
        <w:t xml:space="preserve">                                                                      </w:t>
      </w:r>
      <w:r>
        <w:rPr>
          <w:rFonts w:cs="Times New Roman"/>
          <w:position w:val="-14"/>
        </w:rPr>
        <w:t xml:space="preserve">                  </w:t>
      </w:r>
      <w:r w:rsidRPr="007E798C">
        <w:rPr>
          <w:rFonts w:cs="Times New Roman"/>
          <w:position w:val="-14"/>
        </w:rPr>
        <w:t xml:space="preserve"> (2.2)</w:t>
      </w:r>
    </w:p>
    <w:p w:rsidR="007E798C" w:rsidRPr="007E798C" w:rsidRDefault="007E798C" w:rsidP="007E798C">
      <w:pPr>
        <w:ind w:left="720" w:firstLine="709"/>
        <w:rPr>
          <w:rFonts w:cs="Times New Roman"/>
        </w:rPr>
      </w:pPr>
    </w:p>
    <w:p w:rsidR="007E798C" w:rsidRPr="007E798C" w:rsidRDefault="007E798C" w:rsidP="007E798C">
      <w:pPr>
        <w:ind w:firstLine="709"/>
        <w:rPr>
          <w:rFonts w:cs="Times New Roman"/>
        </w:rPr>
      </w:pPr>
      <w:r w:rsidRPr="007E798C">
        <w:rPr>
          <w:rFonts w:cs="Times New Roman"/>
        </w:rPr>
        <w:t>Boya esaslı güneş pillerinde verimi etkileyen birçok parametre bulunmaktadır. Bunlardan bazıları aşağıda verilmektedir:</w:t>
      </w:r>
    </w:p>
    <w:p w:rsidR="007E798C" w:rsidRDefault="007E798C" w:rsidP="007E798C">
      <w:pPr>
        <w:numPr>
          <w:ilvl w:val="0"/>
          <w:numId w:val="11"/>
        </w:numPr>
        <w:ind w:left="0" w:firstLine="284"/>
        <w:rPr>
          <w:rFonts w:cs="Times New Roman"/>
          <w:b/>
        </w:rPr>
      </w:pPr>
      <w:r w:rsidRPr="007E798C">
        <w:rPr>
          <w:rFonts w:cs="Times New Roman"/>
        </w:rPr>
        <w:t xml:space="preserve">Kullanılan boyanın kararlılığı: </w:t>
      </w:r>
      <w:r w:rsidRPr="007E798C">
        <w:rPr>
          <w:rFonts w:cs="Times New Roman"/>
          <w:i/>
        </w:rPr>
        <w:t>Güneş pilinde kullanılacak organik maddenin uzun süre bozulmadan kullanılabilir olması gerekmektedir.</w:t>
      </w:r>
    </w:p>
    <w:p w:rsidR="007E798C" w:rsidRDefault="007E798C" w:rsidP="007E798C">
      <w:pPr>
        <w:numPr>
          <w:ilvl w:val="0"/>
          <w:numId w:val="11"/>
        </w:numPr>
        <w:ind w:left="0" w:firstLine="284"/>
        <w:rPr>
          <w:rFonts w:cs="Times New Roman"/>
          <w:b/>
        </w:rPr>
      </w:pPr>
      <w:r w:rsidRPr="007E798C">
        <w:rPr>
          <w:rFonts w:cs="Times New Roman"/>
        </w:rPr>
        <w:t>Boyanın HOMO ve LUMO enerji seviyeleri uygun olmalı ve eletrolit ile kolaylıkla rejenere olabilmelidir.</w:t>
      </w:r>
    </w:p>
    <w:p w:rsidR="007E798C" w:rsidRDefault="007E798C" w:rsidP="007E798C">
      <w:pPr>
        <w:numPr>
          <w:ilvl w:val="0"/>
          <w:numId w:val="11"/>
        </w:numPr>
        <w:ind w:left="0" w:firstLine="284"/>
        <w:rPr>
          <w:rFonts w:cs="Times New Roman"/>
          <w:b/>
        </w:rPr>
      </w:pPr>
      <w:r w:rsidRPr="007E798C">
        <w:rPr>
          <w:rFonts w:cs="Times New Roman"/>
        </w:rPr>
        <w:t>Yarı</w:t>
      </w:r>
      <w:r w:rsidR="00742261">
        <w:rPr>
          <w:rFonts w:cs="Times New Roman"/>
        </w:rPr>
        <w:t xml:space="preserve"> </w:t>
      </w:r>
      <w:r w:rsidRPr="007E798C">
        <w:rPr>
          <w:rFonts w:cs="Times New Roman"/>
        </w:rPr>
        <w:t xml:space="preserve">iletken: </w:t>
      </w:r>
      <w:r w:rsidRPr="007E798C">
        <w:rPr>
          <w:rFonts w:cs="Times New Roman"/>
          <w:i/>
          <w:iCs/>
        </w:rPr>
        <w:t xml:space="preserve">Elektron transferinin hızlı ve rekombinasyonun düşük olmasını sağlayacak yapıda düzenlenmiş olması istenir. Bu da tek-boyutlu veya elektron toplayacak substrata dikey şekilde düzenlenmiş oksit tabakasıyla mümkündür. </w:t>
      </w:r>
    </w:p>
    <w:p w:rsidR="007E798C" w:rsidRDefault="007E798C" w:rsidP="007E798C">
      <w:pPr>
        <w:numPr>
          <w:ilvl w:val="0"/>
          <w:numId w:val="11"/>
        </w:numPr>
        <w:ind w:left="0" w:firstLine="284"/>
        <w:rPr>
          <w:rFonts w:cs="Times New Roman"/>
          <w:b/>
        </w:rPr>
      </w:pPr>
      <w:r w:rsidRPr="007E798C">
        <w:rPr>
          <w:rFonts w:cs="Times New Roman"/>
        </w:rPr>
        <w:t>Fonksiyonel gruplar ve pozisyonları:</w:t>
      </w:r>
      <w:r w:rsidRPr="007E798C">
        <w:rPr>
          <w:rFonts w:cs="Times New Roman"/>
          <w:i/>
        </w:rPr>
        <w:t xml:space="preserve"> Fonksiyonel grupların sayısı, çeşidi ve pozisyonu boya ve yarı</w:t>
      </w:r>
      <w:r w:rsidR="00742261">
        <w:rPr>
          <w:rFonts w:cs="Times New Roman"/>
          <w:i/>
        </w:rPr>
        <w:t xml:space="preserve"> </w:t>
      </w:r>
      <w:r w:rsidRPr="007E798C">
        <w:rPr>
          <w:rFonts w:cs="Times New Roman"/>
          <w:i/>
        </w:rPr>
        <w:t>iletken arasındaki elektron transferinin etkinliği için önemlidir.</w:t>
      </w:r>
    </w:p>
    <w:p w:rsidR="00D83F36" w:rsidRPr="007E798C" w:rsidRDefault="007E798C" w:rsidP="007E798C">
      <w:pPr>
        <w:numPr>
          <w:ilvl w:val="0"/>
          <w:numId w:val="11"/>
        </w:numPr>
        <w:ind w:left="0" w:firstLine="284"/>
        <w:rPr>
          <w:rFonts w:cs="Times New Roman"/>
          <w:b/>
        </w:rPr>
      </w:pPr>
      <w:r w:rsidRPr="007E798C">
        <w:rPr>
          <w:rFonts w:cs="Times New Roman"/>
        </w:rPr>
        <w:lastRenderedPageBreak/>
        <w:t xml:space="preserve">Elektrolit: </w:t>
      </w:r>
      <w:r w:rsidRPr="007E798C">
        <w:rPr>
          <w:rFonts w:cs="Times New Roman"/>
          <w:i/>
        </w:rPr>
        <w:t>Güneş pilinde kullanılacak elektrolit uzun süre bozulmadan kullanılmalıdır. Ayrıca indirgenme ve yükseltgenme potansiyeli boyanın HOMO enerji seviyesine uygun olmalıdır</w:t>
      </w:r>
    </w:p>
    <w:p w:rsidR="004A499D" w:rsidRDefault="004A499D"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Default="004D1A12" w:rsidP="004A499D">
      <w:pPr>
        <w:rPr>
          <w:b/>
        </w:rPr>
      </w:pPr>
    </w:p>
    <w:p w:rsidR="004D1A12" w:rsidRPr="004A499D" w:rsidRDefault="004D1A12" w:rsidP="004A499D">
      <w:pPr>
        <w:rPr>
          <w:b/>
        </w:rPr>
      </w:pPr>
    </w:p>
    <w:p w:rsidR="002D6E8F" w:rsidRDefault="002D6E8F" w:rsidP="004C67E1"/>
    <w:p w:rsidR="002D6E8F" w:rsidRDefault="002D6E8F" w:rsidP="004C67E1"/>
    <w:p w:rsidR="002D6E8F" w:rsidRDefault="002D6E8F" w:rsidP="004C67E1"/>
    <w:p w:rsidR="000A2F71" w:rsidRPr="00113764" w:rsidRDefault="004C67E1" w:rsidP="00113764">
      <w:pPr>
        <w:pStyle w:val="Balk1"/>
        <w:numPr>
          <w:ilvl w:val="0"/>
          <w:numId w:val="5"/>
        </w:numPr>
        <w:ind w:left="425" w:hanging="425"/>
        <w:rPr>
          <w:rFonts w:cs="Times New Roman"/>
        </w:rPr>
      </w:pPr>
      <w:bookmarkStart w:id="31" w:name="_Toc442366792"/>
      <w:r w:rsidRPr="00113764">
        <w:rPr>
          <w:rFonts w:cs="Times New Roman"/>
        </w:rPr>
        <w:lastRenderedPageBreak/>
        <w:t>MATERYAL VE YÖNTEM</w:t>
      </w:r>
      <w:bookmarkEnd w:id="31"/>
    </w:p>
    <w:p w:rsidR="004C67E1" w:rsidRPr="00113764" w:rsidRDefault="000A2F71" w:rsidP="003A02B5">
      <w:pPr>
        <w:pStyle w:val="Balk2"/>
        <w:numPr>
          <w:ilvl w:val="1"/>
          <w:numId w:val="5"/>
        </w:numPr>
        <w:ind w:left="0" w:firstLine="0"/>
        <w:rPr>
          <w:rFonts w:cs="Times New Roman"/>
        </w:rPr>
      </w:pPr>
      <w:bookmarkStart w:id="32" w:name="_Toc442366793"/>
      <w:r w:rsidRPr="00113764">
        <w:rPr>
          <w:rFonts w:cs="Times New Roman"/>
        </w:rPr>
        <w:t>Materyal</w:t>
      </w:r>
      <w:bookmarkEnd w:id="32"/>
    </w:p>
    <w:p w:rsidR="00113764" w:rsidRPr="00113764" w:rsidRDefault="00117A02" w:rsidP="00113764">
      <w:pPr>
        <w:ind w:firstLine="709"/>
        <w:rPr>
          <w:rFonts w:eastAsia="Arial Unicode MS" w:cs="Times New Roman"/>
        </w:rPr>
      </w:pPr>
      <w:r>
        <w:rPr>
          <w:rFonts w:eastAsia="Arial Unicode MS" w:cs="Times New Roman"/>
          <w:noProof/>
          <w:lang w:eastAsia="tr-TR"/>
        </w:rPr>
        <mc:AlternateContent>
          <mc:Choice Requires="wps">
            <w:drawing>
              <wp:anchor distT="0" distB="0" distL="114300" distR="114300" simplePos="0" relativeHeight="251916288" behindDoc="0" locked="0" layoutInCell="1" allowOverlap="1" wp14:anchorId="75F76D8C" wp14:editId="30328933">
                <wp:simplePos x="0" y="0"/>
                <wp:positionH relativeFrom="column">
                  <wp:posOffset>-1073208</wp:posOffset>
                </wp:positionH>
                <wp:positionV relativeFrom="paragraph">
                  <wp:posOffset>615084</wp:posOffset>
                </wp:positionV>
                <wp:extent cx="990600" cy="3524250"/>
                <wp:effectExtent l="57150" t="38100" r="76200" b="9525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524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113764">
                            <w:r>
                              <w:t>Tez çalışmasında kullanılan alet ve cihazlar varsa burada verilebilir. Cihazlar için alt başlıklar kullanılarak da ayrı ayrı bilgiler verilebilir.</w:t>
                            </w:r>
                          </w:p>
                          <w:p w:rsidR="004218B0" w:rsidRDefault="004218B0" w:rsidP="00113764"/>
                        </w:txbxContent>
                      </wps:txbx>
                      <wps:bodyPr rot="0" vert="horz" wrap="square" lIns="91440" tIns="45720" rIns="91440" bIns="45720" anchor="t" anchorCtr="0">
                        <a:noAutofit/>
                      </wps:bodyPr>
                    </wps:wsp>
                  </a:graphicData>
                </a:graphic>
              </wp:anchor>
            </w:drawing>
          </mc:Choice>
          <mc:Fallback>
            <w:pict>
              <v:shape w14:anchorId="75F76D8C" id="_x0000_s1195" type="#_x0000_t202" style="position:absolute;left:0;text-align:left;margin-left:-84.5pt;margin-top:48.45pt;width:78pt;height:277.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" fillcolor="#9eeaff" strokecolor="#46aac5">
                <v:fill color2="#e4f9ff" rotate="t" angle="180" colors="0 #9eeaff;22938f #bbefff;1 #e4f9ff" focus="100%" type="gradient"/>
                <v:shadow on="t" color="black" opacity="24903f" origin=",.5" offset="0,.55556mm"/>
                <v:textbox>
                  <w:txbxContent>
                    <w:p w:rsidR="004218B0" w:rsidRDefault="004218B0" w:rsidP="00113764">
                      <w:r>
                        <w:t>Tez çalışmasında kullanılan alet ve cihazlar varsa burada verilebilir. Cihazlar için alt başlıklar kullanılarak da ayrı ayrı bilgiler verilebilir.</w:t>
                      </w:r>
                    </w:p>
                    <w:p w:rsidR="004218B0" w:rsidRDefault="004218B0" w:rsidP="00113764"/>
                  </w:txbxContent>
                </v:textbox>
              </v:shape>
            </w:pict>
          </mc:Fallback>
        </mc:AlternateContent>
      </w:r>
      <w:r w:rsidR="00113764" w:rsidRPr="00113764">
        <w:rPr>
          <w:rFonts w:eastAsia="Arial Unicode MS" w:cs="Times New Roman"/>
        </w:rPr>
        <w:t>Kloroform, etanol, 3-metiltiyofen, 3-hekziltiyofen, çinko asetat [Zn(CH</w:t>
      </w:r>
      <w:r w:rsidR="00113764" w:rsidRPr="00113764">
        <w:rPr>
          <w:rFonts w:eastAsia="Arial Unicode MS" w:cs="Times New Roman"/>
          <w:vertAlign w:val="subscript"/>
        </w:rPr>
        <w:t>3</w:t>
      </w:r>
      <w:r w:rsidR="00113764" w:rsidRPr="00113764">
        <w:rPr>
          <w:rFonts w:eastAsia="Arial Unicode MS" w:cs="Times New Roman"/>
        </w:rPr>
        <w:t>COO)</w:t>
      </w:r>
      <w:r w:rsidR="00113764" w:rsidRPr="00113764">
        <w:rPr>
          <w:rFonts w:eastAsia="Arial Unicode MS" w:cs="Times New Roman"/>
          <w:vertAlign w:val="subscript"/>
        </w:rPr>
        <w:t>2</w:t>
      </w:r>
      <w:r w:rsidR="00113764" w:rsidRPr="00113764">
        <w:rPr>
          <w:rFonts w:eastAsia="Arial Unicode MS" w:cs="Times New Roman"/>
        </w:rPr>
        <w:t>] Sigma-Aldrich’ten temin edil</w:t>
      </w:r>
      <w:r w:rsidR="00F4176E">
        <w:rPr>
          <w:rFonts w:eastAsia="Arial Unicode MS" w:cs="Times New Roman"/>
        </w:rPr>
        <w:t>di</w:t>
      </w:r>
      <w:r w:rsidR="00113764" w:rsidRPr="00113764">
        <w:rPr>
          <w:rFonts w:eastAsia="Arial Unicode MS" w:cs="Times New Roman"/>
        </w:rPr>
        <w:t>. Silika gel 60 (0,063-0,200 mm), TLC silika gel 60 F</w:t>
      </w:r>
      <w:r w:rsidR="00113764" w:rsidRPr="00113764">
        <w:rPr>
          <w:rFonts w:eastAsia="Arial Unicode MS" w:cs="Times New Roman"/>
          <w:vertAlign w:val="subscript"/>
        </w:rPr>
        <w:t>254</w:t>
      </w:r>
      <w:r w:rsidR="00113764" w:rsidRPr="00113764">
        <w:rPr>
          <w:rFonts w:eastAsia="Arial Unicode MS" w:cs="Times New Roman"/>
        </w:rPr>
        <w:t xml:space="preserve"> ve dimetilformamid (DMF) Merck’ten, diklorometan ve hekzan ise Alfa-Aaser’den temin edil</w:t>
      </w:r>
      <w:r w:rsidR="00F4176E">
        <w:rPr>
          <w:rFonts w:eastAsia="Arial Unicode MS" w:cs="Times New Roman"/>
        </w:rPr>
        <w:t>di.</w:t>
      </w:r>
    </w:p>
    <w:p w:rsidR="00113764" w:rsidRPr="00113764" w:rsidRDefault="00113764" w:rsidP="003A02B5">
      <w:pPr>
        <w:pStyle w:val="Balk2"/>
        <w:numPr>
          <w:ilvl w:val="1"/>
          <w:numId w:val="5"/>
        </w:numPr>
        <w:ind w:left="0" w:firstLine="0"/>
        <w:rPr>
          <w:rFonts w:cs="Times New Roman"/>
        </w:rPr>
      </w:pPr>
      <w:bookmarkStart w:id="33" w:name="_Toc442366794"/>
      <w:r w:rsidRPr="00113764">
        <w:rPr>
          <w:rFonts w:cs="Times New Roman"/>
        </w:rPr>
        <w:t>Aletler ve Cihazlar</w:t>
      </w:r>
      <w:bookmarkEnd w:id="33"/>
    </w:p>
    <w:p w:rsidR="00113764" w:rsidRPr="00113764" w:rsidRDefault="00113764" w:rsidP="00113764">
      <w:pPr>
        <w:ind w:firstLine="709"/>
        <w:rPr>
          <w:rFonts w:cs="Times New Roman"/>
          <w:lang w:val="en-US"/>
        </w:rPr>
      </w:pPr>
      <w:r w:rsidRPr="00113764">
        <w:rPr>
          <w:rFonts w:eastAsia="Arial Unicode MS" w:cs="Times New Roman"/>
        </w:rPr>
        <w:t xml:space="preserve">Sentezlenen maddelerin elektrokimyasal özelliklerini belirlemek ve polimer filmlerini elde etmek için </w:t>
      </w:r>
      <w:r w:rsidRPr="00113764">
        <w:rPr>
          <w:rFonts w:cs="Times New Roman"/>
          <w:lang w:val="en-US"/>
        </w:rPr>
        <w:t>Gamry PCl4/300 marka potansiyostat cihazı kullanıl</w:t>
      </w:r>
      <w:r w:rsidR="00F4176E">
        <w:rPr>
          <w:rFonts w:cs="Times New Roman"/>
          <w:lang w:val="en-US"/>
        </w:rPr>
        <w:t>dı.</w:t>
      </w:r>
    </w:p>
    <w:p w:rsidR="003173F6" w:rsidRPr="003173F6" w:rsidRDefault="00113764" w:rsidP="003173F6">
      <w:pPr>
        <w:ind w:firstLine="709"/>
        <w:rPr>
          <w:rFonts w:eastAsia="Arial Unicode MS" w:cs="Times New Roman"/>
        </w:rPr>
      </w:pPr>
      <w:r w:rsidRPr="00113764">
        <w:rPr>
          <w:rFonts w:eastAsia="Arial Unicode MS" w:cs="Times New Roman"/>
        </w:rPr>
        <w:t>Sentezlenen maddelerin ve elde edilen filmlerin yapılarını belirlemek için titreşim ban</w:t>
      </w:r>
      <w:r w:rsidR="00742261">
        <w:rPr>
          <w:rFonts w:eastAsia="Arial Unicode MS" w:cs="Times New Roman"/>
        </w:rPr>
        <w:t>t</w:t>
      </w:r>
      <w:r w:rsidRPr="00113764">
        <w:rPr>
          <w:rFonts w:eastAsia="Arial Unicode MS" w:cs="Times New Roman"/>
        </w:rPr>
        <w:t>ları Perkin Elmer Spectrum BX FT-IR cihazı kullanılarak gerçekleştirilmiştir. Ölçümler KBr kullanılarak 400-4000 cm</w:t>
      </w:r>
      <w:r w:rsidRPr="00113764">
        <w:rPr>
          <w:rFonts w:eastAsia="Arial Unicode MS" w:cs="Times New Roman"/>
          <w:vertAlign w:val="superscript"/>
        </w:rPr>
        <w:t>-1</w:t>
      </w:r>
      <w:r w:rsidRPr="00113764">
        <w:rPr>
          <w:rFonts w:eastAsia="Arial Unicode MS" w:cs="Times New Roman"/>
        </w:rPr>
        <w:t xml:space="preserve"> aralığında alın</w:t>
      </w:r>
      <w:r w:rsidR="00F4176E">
        <w:rPr>
          <w:rFonts w:eastAsia="Arial Unicode MS" w:cs="Times New Roman"/>
        </w:rPr>
        <w:t>dı.</w:t>
      </w:r>
    </w:p>
    <w:p w:rsidR="000A2F71" w:rsidRDefault="000A2F71" w:rsidP="003A02B5">
      <w:pPr>
        <w:pStyle w:val="Balk2"/>
        <w:numPr>
          <w:ilvl w:val="1"/>
          <w:numId w:val="5"/>
        </w:numPr>
        <w:ind w:left="0" w:firstLine="0"/>
        <w:rPr>
          <w:rFonts w:cs="Times New Roman"/>
        </w:rPr>
      </w:pPr>
      <w:bookmarkStart w:id="34" w:name="_Toc442366795"/>
      <w:r w:rsidRPr="00113764">
        <w:rPr>
          <w:rFonts w:cs="Times New Roman"/>
        </w:rPr>
        <w:t>Yöntem</w:t>
      </w:r>
      <w:bookmarkEnd w:id="34"/>
    </w:p>
    <w:p w:rsidR="003173F6" w:rsidRPr="001F7763" w:rsidRDefault="003173F6" w:rsidP="003A02B5">
      <w:pPr>
        <w:pStyle w:val="Balk3"/>
        <w:numPr>
          <w:ilvl w:val="2"/>
          <w:numId w:val="5"/>
        </w:numPr>
        <w:spacing w:before="240" w:after="120"/>
        <w:ind w:left="0" w:firstLine="0"/>
        <w:rPr>
          <w:rFonts w:cs="Times New Roman"/>
          <w:b w:val="0"/>
        </w:rPr>
      </w:pPr>
      <w:bookmarkStart w:id="35" w:name="_Toc442366796"/>
      <w:r w:rsidRPr="003A02B5">
        <w:t>Polimerlerin</w:t>
      </w:r>
      <w:r w:rsidRPr="001F7763">
        <w:rPr>
          <w:rFonts w:cs="Times New Roman"/>
        </w:rPr>
        <w:t xml:space="preserve"> Elektrokimyasal Sentezi</w:t>
      </w:r>
      <w:bookmarkEnd w:id="35"/>
    </w:p>
    <w:p w:rsidR="003173F6" w:rsidRPr="001F7763" w:rsidRDefault="003173F6" w:rsidP="001F7763">
      <w:pPr>
        <w:ind w:firstLine="709"/>
        <w:rPr>
          <w:rFonts w:cs="Times New Roman"/>
          <w:b/>
        </w:rPr>
      </w:pPr>
      <w:r w:rsidRPr="001F7763">
        <w:rPr>
          <w:rFonts w:eastAsia="Arial Unicode MS" w:cs="Times New Roman"/>
        </w:rPr>
        <w:t>Polimerlerinin elektrokimyasal polimerizasyon yöntemi ile sentezinde üç elektrot sistemi kullanılarak döngüsel voltametri (CV) ile gerçekleştiril</w:t>
      </w:r>
      <w:r w:rsidR="00F4176E">
        <w:rPr>
          <w:rFonts w:eastAsia="Arial Unicode MS" w:cs="Times New Roman"/>
        </w:rPr>
        <w:t>di.</w:t>
      </w:r>
      <w:r w:rsidRPr="001F7763">
        <w:rPr>
          <w:rFonts w:eastAsia="Arial Unicode MS" w:cs="Times New Roman"/>
        </w:rPr>
        <w:t xml:space="preserve"> Referans, karşıt ve çalışma elektrodu olarak sırasıyla Ag/AgCl, Pt tel ve ITO kullanıl</w:t>
      </w:r>
      <w:r w:rsidR="00F4176E">
        <w:rPr>
          <w:rFonts w:eastAsia="Arial Unicode MS" w:cs="Times New Roman"/>
        </w:rPr>
        <w:t>dı.</w:t>
      </w:r>
      <w:r w:rsidRPr="001F7763">
        <w:rPr>
          <w:rFonts w:eastAsia="Arial Unicode MS" w:cs="Times New Roman"/>
        </w:rPr>
        <w:t>Elektrolit olarak ise DCM içerisinde 0,1 M TBAPF6 çözeltisi kullanıl</w:t>
      </w:r>
      <w:r w:rsidR="00F4176E">
        <w:rPr>
          <w:rFonts w:eastAsia="Arial Unicode MS" w:cs="Times New Roman"/>
        </w:rPr>
        <w:t>dı.</w:t>
      </w:r>
      <w:r w:rsidRPr="001F7763">
        <w:rPr>
          <w:rFonts w:eastAsia="Arial Unicode MS" w:cs="Times New Roman"/>
        </w:rPr>
        <w:t>ITO elektrot kullanılmadan önce ultrasonik banyoda etanol ve ardından DCM ile yıkanarak kurutul</w:t>
      </w:r>
      <w:r w:rsidR="00F4176E">
        <w:rPr>
          <w:rFonts w:eastAsia="Arial Unicode MS" w:cs="Times New Roman"/>
        </w:rPr>
        <w:t>du.</w:t>
      </w:r>
    </w:p>
    <w:p w:rsidR="003173F6" w:rsidRPr="001F7763" w:rsidRDefault="003173F6" w:rsidP="003A02B5">
      <w:pPr>
        <w:pStyle w:val="Balk3"/>
        <w:numPr>
          <w:ilvl w:val="2"/>
          <w:numId w:val="5"/>
        </w:numPr>
        <w:spacing w:before="240" w:after="120"/>
        <w:ind w:left="0" w:firstLine="0"/>
        <w:rPr>
          <w:rFonts w:eastAsia="Arial Unicode MS" w:cs="Times New Roman"/>
          <w:b w:val="0"/>
        </w:rPr>
      </w:pPr>
      <w:bookmarkStart w:id="36" w:name="_Toc442366797"/>
      <w:r w:rsidRPr="003A02B5">
        <w:t>Meso</w:t>
      </w:r>
      <w:r w:rsidRPr="001F7763">
        <w:rPr>
          <w:rFonts w:eastAsia="Arial Unicode MS" w:cs="Times New Roman"/>
        </w:rPr>
        <w:t>-tetrakis</w:t>
      </w:r>
      <w:r w:rsidR="005C3A2B">
        <w:rPr>
          <w:rFonts w:eastAsia="Arial Unicode MS" w:cs="Times New Roman"/>
        </w:rPr>
        <w:t xml:space="preserve"> </w:t>
      </w:r>
      <w:r w:rsidRPr="001F7763">
        <w:rPr>
          <w:rFonts w:eastAsia="Arial Unicode MS" w:cs="Times New Roman"/>
        </w:rPr>
        <w:t>(2-tienil)</w:t>
      </w:r>
      <w:r w:rsidR="005C3A2B">
        <w:rPr>
          <w:rFonts w:eastAsia="Arial Unicode MS" w:cs="Times New Roman"/>
        </w:rPr>
        <w:t xml:space="preserve"> </w:t>
      </w:r>
      <w:r w:rsidRPr="001F7763">
        <w:rPr>
          <w:rFonts w:eastAsia="Arial Unicode MS" w:cs="Times New Roman"/>
        </w:rPr>
        <w:t>porfirin (Por) sentezi</w:t>
      </w:r>
      <w:bookmarkEnd w:id="36"/>
    </w:p>
    <w:p w:rsidR="001F7763" w:rsidRDefault="001F7763" w:rsidP="001F7763">
      <w:pPr>
        <w:ind w:firstLine="708"/>
        <w:rPr>
          <w:rFonts w:eastAsia="Arial Unicode MS" w:cs="Times New Roman"/>
        </w:rPr>
      </w:pPr>
      <w:r w:rsidRPr="001F7763">
        <w:rPr>
          <w:rFonts w:eastAsia="Arial Unicode MS" w:cs="Times New Roman"/>
        </w:rPr>
        <w:t>Meso-tetrakis</w:t>
      </w:r>
      <w:r w:rsidR="00F73BA3">
        <w:rPr>
          <w:rFonts w:eastAsia="Arial Unicode MS" w:cs="Times New Roman"/>
        </w:rPr>
        <w:t xml:space="preserve"> </w:t>
      </w:r>
      <w:r w:rsidRPr="001F7763">
        <w:rPr>
          <w:rFonts w:eastAsia="Arial Unicode MS" w:cs="Times New Roman"/>
        </w:rPr>
        <w:t>(2-tienil)</w:t>
      </w:r>
      <w:r w:rsidR="00F73BA3">
        <w:rPr>
          <w:rFonts w:eastAsia="Arial Unicode MS" w:cs="Times New Roman"/>
        </w:rPr>
        <w:t xml:space="preserve"> </w:t>
      </w:r>
      <w:r w:rsidRPr="001F7763">
        <w:rPr>
          <w:rFonts w:eastAsia="Arial Unicode MS" w:cs="Times New Roman"/>
        </w:rPr>
        <w:t xml:space="preserve">porfirin molekülünün sentezi </w:t>
      </w:r>
      <w:r>
        <w:rPr>
          <w:rFonts w:eastAsia="Arial Unicode MS" w:cs="Times New Roman"/>
        </w:rPr>
        <w:t>Şekil 3.1’de</w:t>
      </w:r>
      <w:r w:rsidRPr="001F7763">
        <w:rPr>
          <w:rFonts w:eastAsia="Arial Unicode MS" w:cs="Times New Roman"/>
        </w:rPr>
        <w:t xml:space="preserve"> gösterildiği gibi </w:t>
      </w:r>
      <w:r>
        <w:rPr>
          <w:rFonts w:eastAsia="Arial Unicode MS" w:cs="Times New Roman"/>
        </w:rPr>
        <w:t xml:space="preserve">literatüre göre </w:t>
      </w:r>
      <w:r w:rsidRPr="001F7763">
        <w:rPr>
          <w:rFonts w:eastAsia="Arial Unicode MS" w:cs="Times New Roman"/>
        </w:rPr>
        <w:t>sentezlen</w:t>
      </w:r>
      <w:r w:rsidR="00F4176E">
        <w:rPr>
          <w:rFonts w:eastAsia="Arial Unicode MS" w:cs="Times New Roman"/>
        </w:rPr>
        <w:t>di</w:t>
      </w:r>
      <w:r w:rsidRPr="001F7763">
        <w:rPr>
          <w:rFonts w:eastAsia="Arial Unicode MS" w:cs="Times New Roman"/>
        </w:rPr>
        <w:t xml:space="preserve"> (Purushothaman vd., 2001; </w:t>
      </w:r>
      <w:r w:rsidRPr="001F7763">
        <w:rPr>
          <w:rFonts w:cs="Times New Roman"/>
        </w:rPr>
        <w:t>Bhyrappa ve Bhavana, 2001</w:t>
      </w:r>
      <w:r w:rsidRPr="001F7763">
        <w:rPr>
          <w:rFonts w:eastAsia="Arial Unicode MS" w:cs="Times New Roman"/>
        </w:rPr>
        <w:t xml:space="preserve">). </w:t>
      </w:r>
      <w:r w:rsidR="00E3383C">
        <w:rPr>
          <w:rFonts w:eastAsia="Arial Unicode MS" w:cs="Times New Roman"/>
        </w:rPr>
        <w:t xml:space="preserve">Buna göre, </w:t>
      </w:r>
      <w:r w:rsidRPr="001F7763">
        <w:rPr>
          <w:rFonts w:eastAsia="Arial Unicode MS" w:cs="Times New Roman"/>
        </w:rPr>
        <w:t xml:space="preserve">160 ml </w:t>
      </w:r>
      <w:r w:rsidR="00E3383C">
        <w:rPr>
          <w:rFonts w:eastAsia="Arial Unicode MS" w:cs="Times New Roman"/>
        </w:rPr>
        <w:t>p</w:t>
      </w:r>
      <w:r w:rsidRPr="001F7763">
        <w:rPr>
          <w:rFonts w:eastAsia="Arial Unicode MS" w:cs="Times New Roman"/>
        </w:rPr>
        <w:t>ropiyonik asit üç boyunlu balon içerisine eklendikten sonra içerisinden belli bir süre Ar gazı geçiril</w:t>
      </w:r>
      <w:r w:rsidR="00F4176E">
        <w:rPr>
          <w:rFonts w:eastAsia="Arial Unicode MS" w:cs="Times New Roman"/>
        </w:rPr>
        <w:t xml:space="preserve">di. </w:t>
      </w:r>
      <w:r w:rsidRPr="001F7763">
        <w:rPr>
          <w:rFonts w:eastAsia="Arial Unicode MS" w:cs="Times New Roman"/>
        </w:rPr>
        <w:t>Daha sonra sıcaklık 40-50 °C’ye çıkana kadar ıs</w:t>
      </w:r>
      <w:r>
        <w:rPr>
          <w:rFonts w:eastAsia="Arial Unicode MS" w:cs="Times New Roman"/>
        </w:rPr>
        <w:t>ıtıl</w:t>
      </w:r>
      <w:r w:rsidR="00F4176E">
        <w:rPr>
          <w:rFonts w:eastAsia="Arial Unicode MS" w:cs="Times New Roman"/>
        </w:rPr>
        <w:t>dı</w:t>
      </w:r>
      <w:r>
        <w:rPr>
          <w:rFonts w:eastAsia="Arial Unicode MS" w:cs="Times New Roman"/>
        </w:rPr>
        <w:t>. Bu sıcaklıkta 20 mmol</w:t>
      </w:r>
      <w:r w:rsidRPr="001F7763">
        <w:rPr>
          <w:rFonts w:eastAsia="Arial Unicode MS" w:cs="Times New Roman"/>
        </w:rPr>
        <w:t xml:space="preserve"> 2-tiyofenkarboksialdehit propiyonik asit üzerine eklen</w:t>
      </w:r>
      <w:r w:rsidR="00F4176E">
        <w:rPr>
          <w:rFonts w:eastAsia="Arial Unicode MS" w:cs="Times New Roman"/>
        </w:rPr>
        <w:t>di</w:t>
      </w:r>
      <w:r w:rsidRPr="001F7763">
        <w:rPr>
          <w:rFonts w:eastAsia="Arial Unicode MS" w:cs="Times New Roman"/>
        </w:rPr>
        <w:t xml:space="preserve"> ve belli bir süre karışma</w:t>
      </w:r>
      <w:r>
        <w:rPr>
          <w:rFonts w:eastAsia="Arial Unicode MS" w:cs="Times New Roman"/>
        </w:rPr>
        <w:t>sı sağlandıktan sonra 20 mmol</w:t>
      </w:r>
      <w:r w:rsidRPr="001F7763">
        <w:rPr>
          <w:rFonts w:eastAsia="Arial Unicode MS" w:cs="Times New Roman"/>
        </w:rPr>
        <w:t xml:space="preserve"> pirol eklenerek sıcaklığın 90-100 °C’ye çıkması sağlan</w:t>
      </w:r>
      <w:r w:rsidR="00F4176E">
        <w:rPr>
          <w:rFonts w:eastAsia="Arial Unicode MS" w:cs="Times New Roman"/>
        </w:rPr>
        <w:t>dı</w:t>
      </w:r>
      <w:r w:rsidR="00742261">
        <w:rPr>
          <w:rFonts w:eastAsia="Arial Unicode MS" w:cs="Times New Roman"/>
        </w:rPr>
        <w:t>. 30 dakikalık</w:t>
      </w:r>
      <w:r w:rsidRPr="001F7763">
        <w:rPr>
          <w:rFonts w:eastAsia="Arial Unicode MS" w:cs="Times New Roman"/>
        </w:rPr>
        <w:t xml:space="preserve"> ısıtmanın ve karıştırmanın ardından reaksiyon karışımın oda sıcaklığına kendiliğinden soğuması sağlan</w:t>
      </w:r>
      <w:r w:rsidR="00F4176E">
        <w:rPr>
          <w:rFonts w:eastAsia="Arial Unicode MS" w:cs="Times New Roman"/>
        </w:rPr>
        <w:t>d</w:t>
      </w:r>
      <w:r w:rsidR="000B077D">
        <w:rPr>
          <w:rFonts w:eastAsia="Arial Unicode MS" w:cs="Times New Roman"/>
        </w:rPr>
        <w:t>ı</w:t>
      </w:r>
      <w:r w:rsidRPr="001F7763">
        <w:rPr>
          <w:rFonts w:eastAsia="Arial Unicode MS" w:cs="Times New Roman"/>
        </w:rPr>
        <w:t>. Propiyonik asit süzül</w:t>
      </w:r>
      <w:r w:rsidR="00F4176E">
        <w:rPr>
          <w:rFonts w:eastAsia="Arial Unicode MS" w:cs="Times New Roman"/>
        </w:rPr>
        <w:t>dü</w:t>
      </w:r>
      <w:r w:rsidRPr="001F7763">
        <w:rPr>
          <w:rFonts w:eastAsia="Arial Unicode MS" w:cs="Times New Roman"/>
        </w:rPr>
        <w:t xml:space="preserve"> ve geriye kalan mor renkli katı </w:t>
      </w:r>
      <w:r w:rsidRPr="001F7763">
        <w:rPr>
          <w:rFonts w:eastAsia="Arial Unicode MS" w:cs="Times New Roman"/>
        </w:rPr>
        <w:lastRenderedPageBreak/>
        <w:t>madde bolca metanol ile yıkan</w:t>
      </w:r>
      <w:r w:rsidR="00F4176E">
        <w:rPr>
          <w:rFonts w:eastAsia="Arial Unicode MS" w:cs="Times New Roman"/>
        </w:rPr>
        <w:t>dı</w:t>
      </w:r>
      <w:r w:rsidR="00742261">
        <w:rPr>
          <w:rFonts w:eastAsia="Arial Unicode MS" w:cs="Times New Roman"/>
        </w:rPr>
        <w:t xml:space="preserve">. </w:t>
      </w:r>
      <w:r w:rsidRPr="001F7763">
        <w:rPr>
          <w:rFonts w:eastAsia="Arial Unicode MS" w:cs="Times New Roman"/>
        </w:rPr>
        <w:t>Son olarak diklorometan kullanılarak silika jel kolon kromatografisinde saflaştırıl</w:t>
      </w:r>
      <w:r w:rsidR="00F4176E">
        <w:rPr>
          <w:rFonts w:eastAsia="Arial Unicode MS" w:cs="Times New Roman"/>
        </w:rPr>
        <w:t>dı.</w:t>
      </w:r>
    </w:p>
    <w:p w:rsidR="001F7763" w:rsidRDefault="001F7763" w:rsidP="001F7763">
      <w:pPr>
        <w:ind w:firstLine="708"/>
        <w:rPr>
          <w:rFonts w:eastAsia="Arial Unicode MS" w:cs="Times New Roman"/>
        </w:rPr>
      </w:pPr>
    </w:p>
    <w:p w:rsidR="001F7763" w:rsidRDefault="001F7763" w:rsidP="001F7763">
      <w:pPr>
        <w:ind w:firstLine="709"/>
        <w:jc w:val="center"/>
        <w:rPr>
          <w:rFonts w:eastAsia="Arial Unicode MS" w:cs="Times New Roman"/>
        </w:rPr>
      </w:pPr>
      <w:r w:rsidRPr="001F7763">
        <w:rPr>
          <w:rFonts w:eastAsia="Arial Unicode MS" w:cs="Times New Roman"/>
        </w:rPr>
        <w:object w:dxaOrig="9719" w:dyaOrig="4020">
          <v:shape id="_x0000_i1028" type="#_x0000_t75" style="width:402pt;height:165pt;mso-position-vertical:absolute" o:ole="">
            <v:imagedata r:id="rId34" o:title=""/>
          </v:shape>
          <o:OLEObject Type="Embed" ProgID="ChemDraw.Document.6.0" ShapeID="_x0000_i1028" DrawAspect="Content" ObjectID="_1679922580" r:id="rId35"/>
        </w:object>
      </w:r>
    </w:p>
    <w:p w:rsidR="001F7763" w:rsidRPr="001F7763" w:rsidRDefault="001F7763" w:rsidP="00415BA9">
      <w:pPr>
        <w:pStyle w:val="ekiller"/>
        <w:rPr>
          <w:rFonts w:eastAsia="Arial Unicode MS" w:cs="Times New Roman"/>
        </w:rPr>
      </w:pPr>
      <w:bookmarkStart w:id="37" w:name="_Toc442652679"/>
      <w:r w:rsidRPr="00415BA9">
        <w:rPr>
          <w:b/>
        </w:rPr>
        <w:t>Şekil 3.1.</w:t>
      </w:r>
      <w:r w:rsidRPr="008C53AE">
        <w:t xml:space="preserve"> Mezo-tetrakis</w:t>
      </w:r>
      <w:r w:rsidR="0048266E">
        <w:t xml:space="preserve"> </w:t>
      </w:r>
      <w:r w:rsidRPr="008C53AE">
        <w:t>(2-tienil)</w:t>
      </w:r>
      <w:r w:rsidR="0048266E">
        <w:t xml:space="preserve"> </w:t>
      </w:r>
      <w:r w:rsidRPr="008C53AE">
        <w:t>porfirin (Por) sentez reaksiyonu</w:t>
      </w:r>
      <w:bookmarkEnd w:id="37"/>
    </w:p>
    <w:p w:rsidR="001F7763" w:rsidRPr="001F7763" w:rsidRDefault="001F7763" w:rsidP="001F7763">
      <w:pPr>
        <w:ind w:firstLine="708"/>
        <w:rPr>
          <w:rFonts w:eastAsia="Arial Unicode MS" w:cs="Times New Roman"/>
        </w:rPr>
      </w:pPr>
    </w:p>
    <w:p w:rsidR="003173F6" w:rsidRPr="003173F6" w:rsidRDefault="003173F6" w:rsidP="003173F6">
      <w:pPr>
        <w:pStyle w:val="ListeParagraf"/>
        <w:spacing w:before="240" w:after="120"/>
        <w:ind w:left="708"/>
        <w:rPr>
          <w:rFonts w:eastAsia="Arial Unicode MS" w:cs="Times New Roman"/>
          <w:b/>
        </w:rPr>
      </w:pPr>
    </w:p>
    <w:p w:rsidR="003173F6" w:rsidRPr="003173F6" w:rsidRDefault="003173F6" w:rsidP="003173F6"/>
    <w:p w:rsidR="003173F6" w:rsidRPr="003173F6" w:rsidRDefault="003173F6" w:rsidP="003173F6"/>
    <w:p w:rsidR="00113764" w:rsidRPr="00113764" w:rsidRDefault="00113764" w:rsidP="003173F6">
      <w:pPr>
        <w:ind w:left="431"/>
      </w:pPr>
    </w:p>
    <w:p w:rsidR="004C67E1" w:rsidRDefault="004C67E1" w:rsidP="004C67E1"/>
    <w:p w:rsidR="004C67E1" w:rsidRDefault="004C67E1"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2D6E8F" w:rsidRDefault="002D6E8F" w:rsidP="004C67E1"/>
    <w:p w:rsidR="004C67E1" w:rsidRDefault="004C67E1" w:rsidP="001F7763">
      <w:pPr>
        <w:pStyle w:val="Balk1"/>
        <w:numPr>
          <w:ilvl w:val="0"/>
          <w:numId w:val="5"/>
        </w:numPr>
        <w:ind w:left="425" w:hanging="425"/>
      </w:pPr>
      <w:bookmarkStart w:id="38" w:name="_Toc442366798"/>
      <w:r>
        <w:lastRenderedPageBreak/>
        <w:t>ARAŞTIRMA BULGULARI</w:t>
      </w:r>
      <w:r w:rsidR="00574E65">
        <w:t xml:space="preserve"> </w:t>
      </w:r>
      <w:r w:rsidR="00230532">
        <w:t>VE TARTIŞMA</w:t>
      </w:r>
      <w:bookmarkEnd w:id="38"/>
    </w:p>
    <w:p w:rsidR="00F0166E" w:rsidRDefault="00707637" w:rsidP="003A02B5">
      <w:pPr>
        <w:pStyle w:val="Balk2"/>
        <w:numPr>
          <w:ilvl w:val="1"/>
          <w:numId w:val="5"/>
        </w:numPr>
        <w:ind w:left="0" w:firstLine="0"/>
        <w:rPr>
          <w:b w:val="0"/>
        </w:rPr>
      </w:pPr>
      <w:bookmarkStart w:id="39" w:name="_Toc442366799"/>
      <w:r w:rsidRPr="003A02B5">
        <w:rPr>
          <w:rFonts w:cs="Times New Roman"/>
        </w:rPr>
        <w:t>Sentezlenen</w:t>
      </w:r>
      <w:r w:rsidRPr="00707637">
        <w:t xml:space="preserve"> Maddelerin XRD Sonuçları</w:t>
      </w:r>
      <w:bookmarkEnd w:id="39"/>
    </w:p>
    <w:p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Sentezlenen maddelerin ZnO olup olmadığından emin olmak için ilk olarak XRD ölçümleri alındı. Şekil 4.1 mikrodalga fırında PEG400 kullanılarak 140 ˚C’de 30 d</w:t>
      </w:r>
      <w:r w:rsidR="00742261">
        <w:rPr>
          <w:rFonts w:cs="Times New Roman"/>
          <w:bCs/>
          <w:lang w:val="sv-SE"/>
        </w:rPr>
        <w:t>akika</w:t>
      </w:r>
      <w:r w:rsidRPr="00161DFC">
        <w:rPr>
          <w:rFonts w:cs="Times New Roman"/>
          <w:bCs/>
          <w:lang w:val="sv-SE"/>
        </w:rPr>
        <w:t xml:space="preserve"> için sentezlenen ZnO nanorodların XRD grafiğini göstermektedir. XRD sonuçları ZnO nanorodların hekzagonal yapıya sahip olduğunu göstermektedir. Ayrıca elde edilen tüm pikler standartlarla kıyaslandığında </w:t>
      </w:r>
      <w:r w:rsidRPr="00161DFC">
        <w:rPr>
          <w:rFonts w:cs="Times New Roman"/>
          <w:lang w:val="sv-SE"/>
        </w:rPr>
        <w:t xml:space="preserve">(JCPDS file no. 36-1451) </w:t>
      </w:r>
      <w:r w:rsidRPr="00161DFC">
        <w:rPr>
          <w:rFonts w:cs="Times New Roman"/>
          <w:bCs/>
          <w:lang w:val="sv-SE"/>
        </w:rPr>
        <w:t xml:space="preserve">hepsinin ZnO’in hexagonal yapısına ait olduğu görüldü. </w:t>
      </w:r>
    </w:p>
    <w:p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 xml:space="preserve">Elde edilen XRD sonuçları genellikle toz halindeki ZnO’e aittir. Yapılan sentezlerin tamamında toz halinde ZnO elde edildiği için XRD sonuçları da benzerlik göstermektedir (Yang </w:t>
      </w:r>
      <w:r w:rsidR="00067D06">
        <w:rPr>
          <w:rFonts w:cs="Times New Roman"/>
          <w:bCs/>
          <w:lang w:val="sv-SE"/>
        </w:rPr>
        <w:t>vd</w:t>
      </w:r>
      <w:r w:rsidRPr="00161DFC">
        <w:rPr>
          <w:rFonts w:cs="Times New Roman"/>
          <w:bCs/>
          <w:lang w:val="sv-SE"/>
        </w:rPr>
        <w:t xml:space="preserve">., 2006; Mao </w:t>
      </w:r>
      <w:r w:rsidR="00067D06">
        <w:rPr>
          <w:rFonts w:cs="Times New Roman"/>
          <w:bCs/>
          <w:lang w:val="sv-SE"/>
        </w:rPr>
        <w:t>vd</w:t>
      </w:r>
      <w:r w:rsidRPr="00161DFC">
        <w:rPr>
          <w:rFonts w:cs="Times New Roman"/>
          <w:bCs/>
          <w:lang w:val="sv-SE"/>
        </w:rPr>
        <w:t>., 2008).</w:t>
      </w:r>
    </w:p>
    <w:p w:rsidR="00707637" w:rsidRPr="00707637" w:rsidRDefault="00707637" w:rsidP="00707637">
      <w:pPr>
        <w:autoSpaceDE w:val="0"/>
        <w:autoSpaceDN w:val="0"/>
        <w:adjustRightInd w:val="0"/>
        <w:ind w:firstLine="709"/>
        <w:rPr>
          <w:rFonts w:ascii="TimesNewRomanPS-BoldMT" w:hAnsi="TimesNewRomanPS-BoldMT" w:cs="TimesNewRomanPS-BoldMT"/>
          <w:bCs/>
          <w:lang w:val="sv-SE"/>
        </w:rPr>
      </w:pPr>
    </w:p>
    <w:p w:rsidR="00707637" w:rsidRPr="00707637" w:rsidRDefault="00707637" w:rsidP="00707637">
      <w:pPr>
        <w:pStyle w:val="ListeParagraf"/>
        <w:autoSpaceDE w:val="0"/>
        <w:autoSpaceDN w:val="0"/>
        <w:adjustRightInd w:val="0"/>
        <w:ind w:left="357"/>
        <w:jc w:val="center"/>
        <w:rPr>
          <w:b/>
          <w:bCs/>
          <w:sz w:val="20"/>
          <w:szCs w:val="20"/>
        </w:rPr>
      </w:pPr>
      <w:r>
        <w:rPr>
          <w:rFonts w:ascii="TimesNewRomanPS-BoldMT" w:hAnsi="TimesNewRomanPS-BoldMT" w:cs="TimesNewRomanPS-BoldMT"/>
          <w:b/>
          <w:bCs/>
          <w:noProof/>
          <w:lang w:eastAsia="tr-TR"/>
        </w:rPr>
        <mc:AlternateContent>
          <mc:Choice Requires="wps">
            <w:drawing>
              <wp:anchor distT="0" distB="0" distL="114300" distR="114300" simplePos="0" relativeHeight="251931648" behindDoc="0" locked="0" layoutInCell="1" allowOverlap="1" wp14:anchorId="1DC62E64" wp14:editId="56EE6308">
                <wp:simplePos x="0" y="0"/>
                <wp:positionH relativeFrom="column">
                  <wp:posOffset>2311400</wp:posOffset>
                </wp:positionH>
                <wp:positionV relativeFrom="paragraph">
                  <wp:posOffset>3238500</wp:posOffset>
                </wp:positionV>
                <wp:extent cx="1465580" cy="233045"/>
                <wp:effectExtent l="0" t="0" r="1270" b="0"/>
                <wp:wrapNone/>
                <wp:docPr id="515" name="Metin Kutusu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8B0" w:rsidRPr="00BA468B" w:rsidRDefault="004218B0"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wps:txbx>
                      <wps:bodyPr rot="0" vert="horz"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2E64" id="Metin Kutusu 515" o:spid="_x0000_s1196" type="#_x0000_t202" style="position:absolute;left:0;text-align:left;margin-left:182pt;margin-top:255pt;width:115.4pt;height:18.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" stroked="f">
                <v:textbox inset="2.26061mm,1.1303mm,2.26061mm,1.1303mm">
                  <w:txbxContent>
                    <w:p w:rsidR="004218B0" w:rsidRPr="00BA468B" w:rsidRDefault="004218B0"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v:textbox>
              </v:shape>
            </w:pict>
          </mc:Fallback>
        </mc:AlternateContent>
      </w:r>
      <w:r>
        <w:object w:dxaOrig="6365" w:dyaOrig="4476">
          <v:shape id="_x0000_i1029" type="#_x0000_t75" style="width:369pt;height:270.75pt" o:ole="">
            <v:imagedata r:id="rId36" o:title=""/>
          </v:shape>
          <o:OLEObject Type="Embed" ProgID="Origin50.Graph" ShapeID="_x0000_i1029" DrawAspect="Content" ObjectID="_1679922581" r:id="rId37"/>
        </w:object>
      </w:r>
    </w:p>
    <w:p w:rsidR="00707637" w:rsidRPr="002353E6" w:rsidRDefault="00707637" w:rsidP="00415BA9">
      <w:pPr>
        <w:pStyle w:val="ekiller"/>
      </w:pPr>
      <w:bookmarkStart w:id="40" w:name="_Toc442652680"/>
      <w:r w:rsidRPr="002353E6">
        <w:rPr>
          <w:b/>
        </w:rPr>
        <w:t>Şekil 4.1</w:t>
      </w:r>
      <w:r w:rsidR="00DC175F">
        <w:rPr>
          <w:b/>
        </w:rPr>
        <w:t>.</w:t>
      </w:r>
      <w:r w:rsidRPr="002353E6">
        <w:rPr>
          <w:b/>
        </w:rPr>
        <w:t xml:space="preserve"> </w:t>
      </w:r>
      <w:r w:rsidRPr="002353E6">
        <w:t>Mikrodalga fırında sentezlenen ZnO nanorodların XRD sonuçları</w:t>
      </w:r>
      <w:bookmarkEnd w:id="40"/>
    </w:p>
    <w:p w:rsidR="00707637" w:rsidRPr="00707637" w:rsidRDefault="00707637" w:rsidP="003A02B5">
      <w:pPr>
        <w:pStyle w:val="Balk2"/>
        <w:numPr>
          <w:ilvl w:val="1"/>
          <w:numId w:val="5"/>
        </w:numPr>
        <w:ind w:left="0" w:firstLine="0"/>
        <w:rPr>
          <w:b w:val="0"/>
        </w:rPr>
      </w:pPr>
      <w:bookmarkStart w:id="41" w:name="_Toc442366800"/>
      <w:r w:rsidRPr="003A02B5">
        <w:rPr>
          <w:rFonts w:cs="Times New Roman"/>
        </w:rPr>
        <w:t>Taramalı</w:t>
      </w:r>
      <w:r>
        <w:t xml:space="preserve"> Elektron Mikroskobu (SEM) Sonuçları</w:t>
      </w:r>
      <w:bookmarkEnd w:id="41"/>
    </w:p>
    <w:p w:rsidR="004C67E1" w:rsidRPr="0094323D" w:rsidRDefault="005D3DE4" w:rsidP="005D3DE4">
      <w:pPr>
        <w:ind w:firstLine="709"/>
        <w:rPr>
          <w:rFonts w:cs="Times New Roman"/>
          <w:bCs/>
        </w:rPr>
      </w:pPr>
      <w:r w:rsidRPr="0094323D">
        <w:rPr>
          <w:rFonts w:cs="Times New Roman"/>
          <w:bCs/>
        </w:rPr>
        <w:t>Şekil 4.2 mikrodalga fırında PEG400 kullanılarak sentezlenen ZnO nanorodların SEM resimlerini göstermektedir. Elde edilen nanorodlar ortalama 100 nm çapa ve 1 μm’ye kadar varan uzunluğa sahiptir. Diğer yandan aynı koşullarda PEG400 kullanılmadığında elde edilen nanorodlar 100-200 nm arasında çapa ve 500 nm-1</w:t>
      </w:r>
      <w:r w:rsidR="000B077D" w:rsidRPr="0094323D">
        <w:rPr>
          <w:rFonts w:cs="Times New Roman"/>
          <w:bCs/>
        </w:rPr>
        <w:t>,</w:t>
      </w:r>
      <w:r w:rsidRPr="0094323D">
        <w:rPr>
          <w:rFonts w:cs="Times New Roman"/>
          <w:bCs/>
        </w:rPr>
        <w:t xml:space="preserve">5 μm arasında uzunluğa </w:t>
      </w:r>
      <w:r w:rsidRPr="0094323D">
        <w:rPr>
          <w:rFonts w:cs="Times New Roman"/>
          <w:bCs/>
        </w:rPr>
        <w:lastRenderedPageBreak/>
        <w:t xml:space="preserve">sahiptir. Bu sonuçlardan açık bir şekilde görülüyor ki PEG400 kullanılarak sentezlenen ZnO nanorodlar daha kısa hem de daha küçük çapa sahiptir. </w:t>
      </w:r>
    </w:p>
    <w:p w:rsidR="005D3DE4" w:rsidRDefault="005D3DE4" w:rsidP="005D3DE4">
      <w:pPr>
        <w:ind w:firstLine="709"/>
      </w:pPr>
    </w:p>
    <w:p w:rsidR="002D6E8F" w:rsidRDefault="005D3DE4" w:rsidP="005D3DE4">
      <w:pPr>
        <w:jc w:val="center"/>
      </w:pPr>
      <w:r>
        <w:rPr>
          <w:noProof/>
          <w:lang w:eastAsia="tr-TR"/>
        </w:rPr>
        <w:drawing>
          <wp:inline distT="0" distB="0" distL="0" distR="0" wp14:anchorId="125A064C" wp14:editId="22B043AA">
            <wp:extent cx="3797935" cy="2859405"/>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7935" cy="2859405"/>
                    </a:xfrm>
                    <a:prstGeom prst="rect">
                      <a:avLst/>
                    </a:prstGeom>
                    <a:noFill/>
                  </pic:spPr>
                </pic:pic>
              </a:graphicData>
            </a:graphic>
          </wp:inline>
        </w:drawing>
      </w:r>
    </w:p>
    <w:p w:rsidR="005D3DE4" w:rsidRPr="002353E6" w:rsidRDefault="005D3DE4" w:rsidP="00415BA9">
      <w:pPr>
        <w:pStyle w:val="ekiller"/>
        <w:rPr>
          <w:lang w:val="sv-SE"/>
        </w:rPr>
      </w:pPr>
      <w:bookmarkStart w:id="42" w:name="_Toc442652681"/>
      <w:r w:rsidRPr="002353E6">
        <w:rPr>
          <w:b/>
        </w:rPr>
        <w:t xml:space="preserve">Şekil 4.2. </w:t>
      </w:r>
      <w:r w:rsidRPr="002353E6">
        <w:t xml:space="preserve">Mikrodalga fırında PEG400 kullanılarak sentezlenen ZnO </w:t>
      </w:r>
      <w:r w:rsidRPr="002353E6">
        <w:rPr>
          <w:lang w:val="sv-SE"/>
        </w:rPr>
        <w:t>nanorodların SEM resimleri</w:t>
      </w:r>
      <w:bookmarkEnd w:id="42"/>
    </w:p>
    <w:p w:rsidR="00DC63CC" w:rsidRPr="00CB5416" w:rsidRDefault="00DC63CC" w:rsidP="00F978F4">
      <w:pPr>
        <w:pStyle w:val="Balk2"/>
        <w:numPr>
          <w:ilvl w:val="1"/>
          <w:numId w:val="5"/>
        </w:numPr>
        <w:ind w:left="0" w:firstLine="0"/>
      </w:pPr>
      <w:bookmarkStart w:id="43" w:name="_Toc442366801"/>
      <w:r w:rsidRPr="00F978F4">
        <w:t>Ftalosiyanin</w:t>
      </w:r>
      <w:r w:rsidRPr="00CB5416">
        <w:t xml:space="preserve"> Moleküllerinin Absorpsiyon ve Floresans Spektrumları</w:t>
      </w:r>
      <w:bookmarkEnd w:id="43"/>
    </w:p>
    <w:p w:rsidR="00DC63CC" w:rsidRDefault="00DC63CC" w:rsidP="00DC63CC">
      <w:pPr>
        <w:ind w:firstLine="709"/>
      </w:pPr>
      <w:r w:rsidRPr="00C11E82">
        <w:t>Ftalosiyaninlerin π-elektronca zengin makrosiklik yapılarından dolayı UV-Vis bölgede farklı absorpsiyon ban</w:t>
      </w:r>
      <w:r w:rsidR="00742261">
        <w:t>t</w:t>
      </w:r>
      <w:r w:rsidRPr="00C11E82">
        <w:t xml:space="preserve">ları verirler. </w:t>
      </w:r>
      <w:r w:rsidRPr="00FA0B6D">
        <w:t>Pc-1 ve ZnPc-1 molekülleri Soret ban</w:t>
      </w:r>
      <w:r w:rsidR="00742261">
        <w:t xml:space="preserve">t </w:t>
      </w:r>
      <w:r w:rsidRPr="00FA0B6D">
        <w:t>olarak adlandırılan 366 nm’de absorpsiy</w:t>
      </w:r>
      <w:r>
        <w:t>on bandı göstermiştir (Şekil 4</w:t>
      </w:r>
      <w:r w:rsidR="00966B69">
        <w:t>.3</w:t>
      </w:r>
      <w:r w:rsidRPr="00FA0B6D">
        <w:t xml:space="preserve">). ZnPc-1 690 nm’de şiddetli Q bandı gösterirken Pc-1 692 ve 709 nm’de eşit çift absorpsiyon bandı gösterdi. </w:t>
      </w:r>
      <w:r w:rsidRPr="00C11E82">
        <w:t>Metalsiz ftalosiyaninler eşit çift bant verirken, metal ftaloyaninler tek ve daha şiddetli bir bant verirler. Bunun nedeni, metal ftalosiyaninlerden metalsiz ftalosiyaninlere geçişte simetrinin azalması  (D</w:t>
      </w:r>
      <w:r w:rsidRPr="00C11E82">
        <w:rPr>
          <w:vertAlign w:val="subscript"/>
        </w:rPr>
        <w:t>4h</w:t>
      </w:r>
      <w:r w:rsidRPr="00C11E82">
        <w:t xml:space="preserve"> dan D</w:t>
      </w:r>
      <w:r w:rsidRPr="00C11E82">
        <w:rPr>
          <w:vertAlign w:val="subscript"/>
        </w:rPr>
        <w:t>2h</w:t>
      </w:r>
      <w:r w:rsidRPr="00C11E82">
        <w:t xml:space="preserve"> geçişi söz konusu) ve LUMO’da dejenerasyonun oluşması ile açıklanabilir.</w:t>
      </w:r>
      <w:r w:rsidR="002353E6">
        <w:t xml:space="preserve"> Hem Soret hem de Q-bandı absorpsiyonlar π-π* geçişlerinden kaynaklanmaktadır.</w:t>
      </w:r>
    </w:p>
    <w:p w:rsidR="002353E6" w:rsidRDefault="002353E6" w:rsidP="00DC63CC">
      <w:pPr>
        <w:ind w:firstLine="709"/>
      </w:pPr>
      <w:r w:rsidRPr="00FA0B6D">
        <w:t>Merkez metal atomunun (Zn) elektronikçe aktif olmamasından dolayı indirgenme/yükseltgenme (redoks) piklerinin tümü ftalosiyaninin halkasından kaynaklanmaktadır</w:t>
      </w:r>
      <w:r w:rsidR="00E6577E">
        <w:t xml:space="preserve"> (Lezonff ve</w:t>
      </w:r>
      <w:r>
        <w:t xml:space="preserve"> Lever, 1996)</w:t>
      </w:r>
      <w:r w:rsidRPr="00FA0B6D">
        <w:t xml:space="preserve">. Tablo </w:t>
      </w:r>
      <w:r>
        <w:t>4.1</w:t>
      </w:r>
      <w:r w:rsidRPr="00FA0B6D">
        <w:t xml:space="preserve"> indirgenme/yükseltgenme </w:t>
      </w:r>
      <w:r w:rsidRPr="0005366B">
        <w:t>potansiyellerini göstermektedir.</w:t>
      </w:r>
    </w:p>
    <w:p w:rsidR="00966B69" w:rsidRDefault="00966B69" w:rsidP="00966B69">
      <w:pPr>
        <w:jc w:val="center"/>
      </w:pPr>
      <w:r>
        <w:rPr>
          <w:noProof/>
          <w:lang w:eastAsia="tr-TR"/>
        </w:rPr>
        <w:lastRenderedPageBreak/>
        <w:drawing>
          <wp:inline distT="0" distB="0" distL="0" distR="0" wp14:anchorId="5F20911F" wp14:editId="7F6C2D39">
            <wp:extent cx="4102100" cy="3462032"/>
            <wp:effectExtent l="0" t="0" r="0" b="5080"/>
            <wp:docPr id="89" name="Resim 71" descr="D:\DOKTORA\DENEYSEL ÇALIŞMALAR\ÖLÇÜMLER VE SONUÇLAR\UV-VİS VE FLORESANS ÖLÇÜMLERİ\ZnPc-1 ve Pc-1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KTORA\DENEYSEL ÇALIŞMALAR\ÖLÇÜMLER VE SONUÇLAR\UV-VİS VE FLORESANS ÖLÇÜMLERİ\ZnPc-1 ve Pc-1_UV.JPG"/>
                    <pic:cNvPicPr>
                      <a:picLocks noChangeAspect="1" noChangeArrowheads="1"/>
                    </pic:cNvPicPr>
                  </pic:nvPicPr>
                  <pic:blipFill>
                    <a:blip r:embed="rId39" cstate="print"/>
                    <a:srcRect l="7064" t="7428" r="9892" b="1993"/>
                    <a:stretch>
                      <a:fillRect/>
                    </a:stretch>
                  </pic:blipFill>
                  <pic:spPr bwMode="auto">
                    <a:xfrm>
                      <a:off x="0" y="0"/>
                      <a:ext cx="4106909" cy="3466090"/>
                    </a:xfrm>
                    <a:prstGeom prst="rect">
                      <a:avLst/>
                    </a:prstGeom>
                    <a:noFill/>
                    <a:ln w="9525">
                      <a:noFill/>
                      <a:miter lim="800000"/>
                      <a:headEnd/>
                      <a:tailEnd/>
                    </a:ln>
                  </pic:spPr>
                </pic:pic>
              </a:graphicData>
            </a:graphic>
          </wp:inline>
        </w:drawing>
      </w:r>
    </w:p>
    <w:p w:rsidR="00966B69" w:rsidRDefault="00966B69" w:rsidP="00415BA9">
      <w:pPr>
        <w:pStyle w:val="ekiller"/>
      </w:pPr>
      <w:bookmarkStart w:id="44" w:name="_Toc442652682"/>
      <w:r w:rsidRPr="002353E6">
        <w:rPr>
          <w:b/>
        </w:rPr>
        <w:t>Şekil 4.</w:t>
      </w:r>
      <w:r w:rsidR="002353E6">
        <w:rPr>
          <w:b/>
        </w:rPr>
        <w:t>3</w:t>
      </w:r>
      <w:r w:rsidRPr="002353E6">
        <w:rPr>
          <w:b/>
        </w:rPr>
        <w:t>.</w:t>
      </w:r>
      <w:r w:rsidRPr="00FA0B6D">
        <w:t xml:space="preserve"> Pc-1 ve ZnPc- 1’in UV-Vis absorpsiyon spektrumları. Konsantrasyon 4,2x10</w:t>
      </w:r>
      <w:r w:rsidRPr="00FA0B6D">
        <w:rPr>
          <w:vertAlign w:val="superscript"/>
        </w:rPr>
        <w:t>-6</w:t>
      </w:r>
      <w:r>
        <w:t xml:space="preserve"> M (TH</w:t>
      </w:r>
      <w:r w:rsidRPr="00FA0B6D">
        <w:t>F)</w:t>
      </w:r>
      <w:bookmarkEnd w:id="44"/>
    </w:p>
    <w:p w:rsidR="002353E6" w:rsidRDefault="002353E6" w:rsidP="002353E6">
      <w:pPr>
        <w:ind w:left="1021" w:hanging="1021"/>
      </w:pPr>
    </w:p>
    <w:p w:rsidR="002353E6" w:rsidRDefault="002353E6" w:rsidP="002353E6">
      <w:pPr>
        <w:ind w:firstLine="709"/>
      </w:pPr>
      <w:r w:rsidRPr="0005366B">
        <w:t>Ban</w:t>
      </w:r>
      <w:r w:rsidR="00742261">
        <w:t>t</w:t>
      </w:r>
      <w:r w:rsidRPr="0005366B">
        <w:t xml:space="preserve"> aralığı (E</w:t>
      </w:r>
      <w:r w:rsidRPr="0005366B">
        <w:rPr>
          <w:vertAlign w:val="subscript"/>
        </w:rPr>
        <w:t>g</w:t>
      </w:r>
      <w:r w:rsidRPr="0005366B">
        <w:t>), HOMO ve LUMO enerjileri arasındaki farktan ve absorpsiyon spektrumundan absorpsiyon başlangıç dalgaboyu (λ</w:t>
      </w:r>
      <w:r w:rsidRPr="0005366B">
        <w:rPr>
          <w:vertAlign w:val="subscript"/>
        </w:rPr>
        <w:t>baş</w:t>
      </w:r>
      <w:r w:rsidRPr="0005366B">
        <w:t>) kullanılarak hesaplanabilir.</w:t>
      </w:r>
    </w:p>
    <w:p w:rsidR="002353E6" w:rsidRDefault="002353E6" w:rsidP="002353E6">
      <w:pPr>
        <w:spacing w:line="240" w:lineRule="auto"/>
      </w:pPr>
    </w:p>
    <w:p w:rsidR="002353E6" w:rsidRPr="002353E6" w:rsidRDefault="002353E6" w:rsidP="002541B5">
      <w:pPr>
        <w:pStyle w:val="Tablolar"/>
        <w:jc w:val="both"/>
      </w:pPr>
      <w:bookmarkStart w:id="45" w:name="_Toc442652691"/>
      <w:r w:rsidRPr="002353E6">
        <w:t>Tablo 4.1. Ftalosiyanin moleküllerinin elektrokimyasal ve optik dataları.</w:t>
      </w:r>
      <w:bookmarkEnd w:id="45"/>
    </w:p>
    <w:tbl>
      <w:tblPr>
        <w:tblStyle w:val="TabloKlavuzu"/>
        <w:tblW w:w="0" w:type="auto"/>
        <w:jc w:val="center"/>
        <w:tblLayout w:type="fixed"/>
        <w:tblLook w:val="04A0" w:firstRow="1" w:lastRow="0" w:firstColumn="1" w:lastColumn="0" w:noHBand="0" w:noVBand="1"/>
      </w:tblPr>
      <w:tblGrid>
        <w:gridCol w:w="1384"/>
        <w:gridCol w:w="1418"/>
        <w:gridCol w:w="1134"/>
        <w:gridCol w:w="992"/>
        <w:gridCol w:w="1134"/>
        <w:gridCol w:w="864"/>
        <w:gridCol w:w="747"/>
        <w:gridCol w:w="763"/>
      </w:tblGrid>
      <w:tr w:rsidR="002353E6" w:rsidRPr="00FA0B6D" w:rsidTr="002541B5">
        <w:trPr>
          <w:jc w:val="center"/>
        </w:trPr>
        <w:tc>
          <w:tcPr>
            <w:tcW w:w="1384" w:type="dxa"/>
          </w:tcPr>
          <w:p w:rsidR="002353E6" w:rsidRPr="00FA0B6D" w:rsidRDefault="002353E6" w:rsidP="00CE09F6">
            <w:r w:rsidRPr="00FA0B6D">
              <w:t>Kompleks</w:t>
            </w:r>
          </w:p>
        </w:tc>
        <w:tc>
          <w:tcPr>
            <w:tcW w:w="1418" w:type="dxa"/>
          </w:tcPr>
          <w:p w:rsidR="002353E6" w:rsidRDefault="002353E6" w:rsidP="00CE09F6">
            <w:pPr>
              <w:jc w:val="center"/>
            </w:pPr>
            <w:r w:rsidRPr="00923523">
              <w:rPr>
                <w:position w:val="-14"/>
              </w:rPr>
              <w:object w:dxaOrig="440" w:dyaOrig="400">
                <v:shape id="_x0000_i1030" type="#_x0000_t75" style="width:21.75pt;height:21.75pt" o:ole="">
                  <v:imagedata r:id="rId40" o:title=""/>
                </v:shape>
                <o:OLEObject Type="Embed" ProgID="Equation.DSMT4" ShapeID="_x0000_i1030" DrawAspect="Content" ObjectID="_1679922582" r:id="rId41"/>
              </w:object>
            </w:r>
            <w:r w:rsidRPr="00FA0B6D">
              <w:t xml:space="preserve"> (V)</w:t>
            </w:r>
            <w:r>
              <w:rPr>
                <w:vertAlign w:val="superscript"/>
              </w:rPr>
              <w:t>a</w:t>
            </w:r>
          </w:p>
        </w:tc>
        <w:tc>
          <w:tcPr>
            <w:tcW w:w="1134" w:type="dxa"/>
          </w:tcPr>
          <w:p w:rsidR="002353E6" w:rsidRPr="00D225A7" w:rsidRDefault="002353E6" w:rsidP="00CE09F6">
            <w:pPr>
              <w:rPr>
                <w:lang w:bidi="he-IL"/>
              </w:rPr>
            </w:pPr>
            <w:r w:rsidRPr="00923523">
              <w:rPr>
                <w:position w:val="-12"/>
              </w:rPr>
              <w:object w:dxaOrig="440" w:dyaOrig="380">
                <v:shape id="_x0000_i1031" type="#_x0000_t75" style="width:21.75pt;height:18.75pt" o:ole="">
                  <v:imagedata r:id="rId42" o:title=""/>
                </v:shape>
                <o:OLEObject Type="Embed" ProgID="Equation.DSMT4" ShapeID="_x0000_i1031" DrawAspect="Content" ObjectID="_1679922583" r:id="rId43"/>
              </w:object>
            </w:r>
            <w:r>
              <w:rPr>
                <w:lang w:bidi="he-IL"/>
              </w:rPr>
              <w:t xml:space="preserve"> (V)</w:t>
            </w:r>
            <w:r>
              <w:rPr>
                <w:vertAlign w:val="superscript"/>
                <w:lang w:bidi="he-IL"/>
              </w:rPr>
              <w:t>b</w:t>
            </w:r>
          </w:p>
        </w:tc>
        <w:tc>
          <w:tcPr>
            <w:tcW w:w="992" w:type="dxa"/>
          </w:tcPr>
          <w:p w:rsidR="002353E6" w:rsidRPr="00B07381" w:rsidRDefault="002353E6" w:rsidP="00CE09F6">
            <w:pPr>
              <w:rPr>
                <w:vertAlign w:val="superscript"/>
                <w:lang w:bidi="he-IL"/>
              </w:rPr>
            </w:pPr>
            <w:r>
              <w:rPr>
                <w:lang w:bidi="he-IL"/>
              </w:rPr>
              <w:t>HOMO</w:t>
            </w:r>
          </w:p>
        </w:tc>
        <w:tc>
          <w:tcPr>
            <w:tcW w:w="1134" w:type="dxa"/>
          </w:tcPr>
          <w:p w:rsidR="002353E6" w:rsidRPr="00B07381" w:rsidRDefault="002353E6" w:rsidP="00CE09F6">
            <w:pPr>
              <w:rPr>
                <w:vertAlign w:val="superscript"/>
                <w:lang w:bidi="he-IL"/>
              </w:rPr>
            </w:pPr>
            <w:r>
              <w:rPr>
                <w:lang w:bidi="he-IL"/>
              </w:rPr>
              <w:t>LUMO</w:t>
            </w:r>
          </w:p>
        </w:tc>
        <w:tc>
          <w:tcPr>
            <w:tcW w:w="864" w:type="dxa"/>
          </w:tcPr>
          <w:p w:rsidR="002353E6" w:rsidRPr="00704C8D" w:rsidRDefault="002353E6" w:rsidP="00CE09F6">
            <w:pPr>
              <w:rPr>
                <w:vertAlign w:val="subscript"/>
                <w:lang w:bidi="he-IL"/>
              </w:rPr>
            </w:pPr>
            <w:r>
              <w:rPr>
                <w:lang w:bidi="he-IL"/>
              </w:rPr>
              <w:t>λ</w:t>
            </w:r>
            <w:r>
              <w:rPr>
                <w:vertAlign w:val="subscript"/>
                <w:lang w:bidi="he-IL"/>
              </w:rPr>
              <w:t xml:space="preserve">baş </w:t>
            </w:r>
            <w:r w:rsidRPr="00704C8D">
              <w:rPr>
                <w:lang w:bidi="he-IL"/>
              </w:rPr>
              <w:t>(nm)</w:t>
            </w:r>
          </w:p>
        </w:tc>
        <w:tc>
          <w:tcPr>
            <w:tcW w:w="747" w:type="dxa"/>
          </w:tcPr>
          <w:p w:rsidR="002353E6" w:rsidRPr="00B07381" w:rsidRDefault="002353E6" w:rsidP="0095419F">
            <w:pPr>
              <w:rPr>
                <w:vertAlign w:val="superscript"/>
                <w:lang w:bidi="he-IL"/>
              </w:rPr>
            </w:pPr>
            <w:r w:rsidRPr="00923523">
              <w:rPr>
                <w:position w:val="-14"/>
              </w:rPr>
              <w:object w:dxaOrig="520" w:dyaOrig="400">
                <v:shape id="_x0000_i1032" type="#_x0000_t75" style="width:27pt;height:21.75pt" o:ole="">
                  <v:imagedata r:id="rId44" o:title=""/>
                </v:shape>
                <o:OLEObject Type="Embed" ProgID="Equation.DSMT4" ShapeID="_x0000_i1032" DrawAspect="Content" ObjectID="_1679922584" r:id="rId45"/>
              </w:object>
            </w:r>
            <w:r>
              <w:rPr>
                <w:lang w:bidi="he-IL"/>
              </w:rPr>
              <w:t xml:space="preserve"> eV)</w:t>
            </w:r>
            <w:r>
              <w:rPr>
                <w:vertAlign w:val="superscript"/>
                <w:lang w:bidi="he-IL"/>
              </w:rPr>
              <w:t>c</w:t>
            </w:r>
          </w:p>
        </w:tc>
        <w:tc>
          <w:tcPr>
            <w:tcW w:w="763" w:type="dxa"/>
          </w:tcPr>
          <w:p w:rsidR="002353E6" w:rsidRPr="00D225A7" w:rsidRDefault="002353E6" w:rsidP="00CE09F6">
            <w:pPr>
              <w:rPr>
                <w:vertAlign w:val="superscript"/>
                <w:lang w:bidi="he-IL"/>
              </w:rPr>
            </w:pPr>
            <w:r w:rsidRPr="00923523">
              <w:rPr>
                <w:position w:val="-14"/>
              </w:rPr>
              <w:object w:dxaOrig="440" w:dyaOrig="400">
                <v:shape id="_x0000_i1033" type="#_x0000_t75" style="width:21.75pt;height:21.75pt" o:ole="">
                  <v:imagedata r:id="rId46" o:title=""/>
                </v:shape>
                <o:OLEObject Type="Embed" ProgID="Equation.DSMT4" ShapeID="_x0000_i1033" DrawAspect="Content" ObjectID="_1679922585" r:id="rId47"/>
              </w:object>
            </w:r>
            <w:r>
              <w:rPr>
                <w:lang w:bidi="he-IL"/>
              </w:rPr>
              <w:t xml:space="preserve"> (eV)</w:t>
            </w:r>
            <w:r>
              <w:rPr>
                <w:vertAlign w:val="superscript"/>
                <w:lang w:bidi="he-IL"/>
              </w:rPr>
              <w:t>d</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1</w:t>
            </w:r>
          </w:p>
        </w:tc>
        <w:tc>
          <w:tcPr>
            <w:tcW w:w="1418" w:type="dxa"/>
          </w:tcPr>
          <w:p w:rsidR="002353E6" w:rsidRPr="00FC2FE3" w:rsidRDefault="002353E6" w:rsidP="00CE09F6">
            <w:pPr>
              <w:jc w:val="center"/>
              <w:rPr>
                <w:sz w:val="20"/>
              </w:rPr>
            </w:pPr>
            <w:r>
              <w:rPr>
                <w:sz w:val="20"/>
              </w:rPr>
              <w:t>1,116</w:t>
            </w:r>
          </w:p>
        </w:tc>
        <w:tc>
          <w:tcPr>
            <w:tcW w:w="1134" w:type="dxa"/>
          </w:tcPr>
          <w:p w:rsidR="002353E6" w:rsidRPr="00FC2FE3" w:rsidRDefault="002353E6" w:rsidP="00CE09F6">
            <w:pPr>
              <w:rPr>
                <w:sz w:val="20"/>
              </w:rPr>
            </w:pPr>
            <w:r w:rsidRPr="00FC2FE3">
              <w:rPr>
                <w:sz w:val="20"/>
              </w:rPr>
              <w:t>-0,</w:t>
            </w:r>
            <w:r>
              <w:rPr>
                <w:sz w:val="20"/>
              </w:rPr>
              <w:t>583</w:t>
            </w:r>
          </w:p>
        </w:tc>
        <w:tc>
          <w:tcPr>
            <w:tcW w:w="992" w:type="dxa"/>
          </w:tcPr>
          <w:p w:rsidR="002353E6" w:rsidRPr="00FC2FE3" w:rsidRDefault="002353E6" w:rsidP="00CE09F6">
            <w:pPr>
              <w:rPr>
                <w:sz w:val="20"/>
              </w:rPr>
            </w:pPr>
            <w:r>
              <w:rPr>
                <w:sz w:val="20"/>
              </w:rPr>
              <w:t>-5,916</w:t>
            </w:r>
          </w:p>
        </w:tc>
        <w:tc>
          <w:tcPr>
            <w:tcW w:w="1134" w:type="dxa"/>
          </w:tcPr>
          <w:p w:rsidR="002353E6" w:rsidRPr="00FC2FE3" w:rsidRDefault="002353E6" w:rsidP="00CE09F6">
            <w:pPr>
              <w:rPr>
                <w:sz w:val="20"/>
              </w:rPr>
            </w:pPr>
            <w:r>
              <w:rPr>
                <w:sz w:val="20"/>
              </w:rPr>
              <w:t>-4,217</w:t>
            </w:r>
          </w:p>
        </w:tc>
        <w:tc>
          <w:tcPr>
            <w:tcW w:w="864" w:type="dxa"/>
          </w:tcPr>
          <w:p w:rsidR="002353E6" w:rsidRPr="00FC2FE3" w:rsidRDefault="002353E6" w:rsidP="00CE09F6">
            <w:pPr>
              <w:rPr>
                <w:sz w:val="20"/>
              </w:rPr>
            </w:pPr>
            <w:r w:rsidRPr="00FC2FE3">
              <w:rPr>
                <w:sz w:val="20"/>
              </w:rPr>
              <w:t>71</w:t>
            </w:r>
            <w:r>
              <w:rPr>
                <w:sz w:val="20"/>
              </w:rPr>
              <w:t>0</w:t>
            </w:r>
          </w:p>
        </w:tc>
        <w:tc>
          <w:tcPr>
            <w:tcW w:w="747" w:type="dxa"/>
          </w:tcPr>
          <w:p w:rsidR="002353E6" w:rsidRPr="00FC2FE3" w:rsidRDefault="002353E6" w:rsidP="00CE09F6">
            <w:pPr>
              <w:rPr>
                <w:sz w:val="20"/>
              </w:rPr>
            </w:pPr>
            <w:r>
              <w:rPr>
                <w:sz w:val="20"/>
              </w:rPr>
              <w:t>1,699</w:t>
            </w:r>
          </w:p>
        </w:tc>
        <w:tc>
          <w:tcPr>
            <w:tcW w:w="763" w:type="dxa"/>
          </w:tcPr>
          <w:p w:rsidR="002353E6" w:rsidRPr="00FC2FE3" w:rsidRDefault="002353E6" w:rsidP="00CE09F6">
            <w:pPr>
              <w:rPr>
                <w:sz w:val="20"/>
              </w:rPr>
            </w:pPr>
            <w:r w:rsidRPr="00FC2FE3">
              <w:rPr>
                <w:sz w:val="20"/>
              </w:rPr>
              <w:t>1,7</w:t>
            </w:r>
            <w:r>
              <w:rPr>
                <w:sz w:val="20"/>
              </w:rPr>
              <w:t>5</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2</w:t>
            </w:r>
          </w:p>
        </w:tc>
        <w:tc>
          <w:tcPr>
            <w:tcW w:w="1418" w:type="dxa"/>
          </w:tcPr>
          <w:p w:rsidR="002353E6" w:rsidRPr="00FC2FE3" w:rsidRDefault="002353E6" w:rsidP="00CE09F6">
            <w:pPr>
              <w:jc w:val="center"/>
              <w:rPr>
                <w:sz w:val="20"/>
              </w:rPr>
            </w:pPr>
            <w:r>
              <w:rPr>
                <w:sz w:val="20"/>
              </w:rPr>
              <w:t>1,291</w:t>
            </w:r>
          </w:p>
        </w:tc>
        <w:tc>
          <w:tcPr>
            <w:tcW w:w="1134" w:type="dxa"/>
          </w:tcPr>
          <w:p w:rsidR="002353E6" w:rsidRPr="00FC2FE3" w:rsidRDefault="002353E6" w:rsidP="00CE09F6">
            <w:pPr>
              <w:rPr>
                <w:sz w:val="20"/>
              </w:rPr>
            </w:pPr>
            <w:r w:rsidRPr="00FC2FE3">
              <w:rPr>
                <w:sz w:val="20"/>
              </w:rPr>
              <w:t>-0,</w:t>
            </w:r>
            <w:r>
              <w:rPr>
                <w:sz w:val="20"/>
              </w:rPr>
              <w:t>561</w:t>
            </w:r>
          </w:p>
        </w:tc>
        <w:tc>
          <w:tcPr>
            <w:tcW w:w="992" w:type="dxa"/>
          </w:tcPr>
          <w:p w:rsidR="002353E6" w:rsidRPr="00FC2FE3" w:rsidRDefault="002353E6" w:rsidP="00CE09F6">
            <w:pPr>
              <w:rPr>
                <w:sz w:val="20"/>
              </w:rPr>
            </w:pPr>
            <w:r>
              <w:rPr>
                <w:sz w:val="20"/>
              </w:rPr>
              <w:t>-6,091</w:t>
            </w:r>
          </w:p>
        </w:tc>
        <w:tc>
          <w:tcPr>
            <w:tcW w:w="1134" w:type="dxa"/>
          </w:tcPr>
          <w:p w:rsidR="002353E6" w:rsidRPr="00FC2FE3" w:rsidRDefault="002353E6" w:rsidP="00CE09F6">
            <w:pPr>
              <w:rPr>
                <w:sz w:val="20"/>
              </w:rPr>
            </w:pPr>
            <w:r>
              <w:rPr>
                <w:sz w:val="20"/>
              </w:rPr>
              <w:t>-4,239</w:t>
            </w:r>
          </w:p>
        </w:tc>
        <w:tc>
          <w:tcPr>
            <w:tcW w:w="864" w:type="dxa"/>
          </w:tcPr>
          <w:p w:rsidR="002353E6" w:rsidRPr="00FC2FE3" w:rsidRDefault="002353E6" w:rsidP="00CE09F6">
            <w:pPr>
              <w:rPr>
                <w:sz w:val="20"/>
              </w:rPr>
            </w:pPr>
            <w:r w:rsidRPr="00FC2FE3">
              <w:rPr>
                <w:sz w:val="20"/>
              </w:rPr>
              <w:t>7</w:t>
            </w:r>
            <w:r>
              <w:rPr>
                <w:sz w:val="20"/>
              </w:rPr>
              <w:t>28</w:t>
            </w:r>
          </w:p>
        </w:tc>
        <w:tc>
          <w:tcPr>
            <w:tcW w:w="747" w:type="dxa"/>
          </w:tcPr>
          <w:p w:rsidR="002353E6" w:rsidRPr="00FC2FE3" w:rsidRDefault="002353E6" w:rsidP="00CE09F6">
            <w:pPr>
              <w:rPr>
                <w:sz w:val="20"/>
              </w:rPr>
            </w:pPr>
            <w:r>
              <w:rPr>
                <w:sz w:val="20"/>
              </w:rPr>
              <w:t>1,852</w:t>
            </w:r>
          </w:p>
        </w:tc>
        <w:tc>
          <w:tcPr>
            <w:tcW w:w="763" w:type="dxa"/>
          </w:tcPr>
          <w:p w:rsidR="002353E6" w:rsidRPr="00FC2FE3" w:rsidRDefault="002353E6" w:rsidP="00CE09F6">
            <w:pPr>
              <w:rPr>
                <w:sz w:val="20"/>
              </w:rPr>
            </w:pPr>
            <w:r w:rsidRPr="00FC2FE3">
              <w:rPr>
                <w:sz w:val="20"/>
              </w:rPr>
              <w:t>1,70</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3</w:t>
            </w:r>
          </w:p>
        </w:tc>
        <w:tc>
          <w:tcPr>
            <w:tcW w:w="1418" w:type="dxa"/>
          </w:tcPr>
          <w:p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0.878</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-0.638 </w:t>
            </w:r>
          </w:p>
        </w:tc>
        <w:tc>
          <w:tcPr>
            <w:tcW w:w="992"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-5.678 </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-4.162 </w:t>
            </w:r>
          </w:p>
        </w:tc>
        <w:tc>
          <w:tcPr>
            <w:tcW w:w="86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706 </w:t>
            </w:r>
          </w:p>
        </w:tc>
        <w:tc>
          <w:tcPr>
            <w:tcW w:w="747"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1.516 </w:t>
            </w:r>
          </w:p>
        </w:tc>
        <w:tc>
          <w:tcPr>
            <w:tcW w:w="763"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1.76 </w:t>
            </w:r>
          </w:p>
        </w:tc>
      </w:tr>
      <w:tr w:rsidR="002353E6" w:rsidRPr="00FA0B6D" w:rsidTr="002541B5">
        <w:trPr>
          <w:jc w:val="center"/>
        </w:trPr>
        <w:tc>
          <w:tcPr>
            <w:tcW w:w="1384" w:type="dxa"/>
          </w:tcPr>
          <w:p w:rsidR="002353E6" w:rsidRPr="00797A49" w:rsidRDefault="002353E6" w:rsidP="002353E6">
            <w:pPr>
              <w:jc w:val="center"/>
              <w:rPr>
                <w:b/>
                <w:sz w:val="20"/>
              </w:rPr>
            </w:pPr>
            <w:r w:rsidRPr="00797A49">
              <w:rPr>
                <w:b/>
                <w:sz w:val="20"/>
              </w:rPr>
              <w:t>4</w:t>
            </w:r>
          </w:p>
        </w:tc>
        <w:tc>
          <w:tcPr>
            <w:tcW w:w="1418" w:type="dxa"/>
          </w:tcPr>
          <w:p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1.008</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-0.657 </w:t>
            </w:r>
          </w:p>
        </w:tc>
        <w:tc>
          <w:tcPr>
            <w:tcW w:w="992"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-5.808 </w:t>
            </w:r>
          </w:p>
        </w:tc>
        <w:tc>
          <w:tcPr>
            <w:tcW w:w="113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-4.143 </w:t>
            </w:r>
          </w:p>
        </w:tc>
        <w:tc>
          <w:tcPr>
            <w:tcW w:w="864"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726 </w:t>
            </w:r>
          </w:p>
        </w:tc>
        <w:tc>
          <w:tcPr>
            <w:tcW w:w="747"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1.665 </w:t>
            </w:r>
          </w:p>
        </w:tc>
        <w:tc>
          <w:tcPr>
            <w:tcW w:w="763" w:type="dxa"/>
          </w:tcPr>
          <w:p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1.71 </w:t>
            </w:r>
          </w:p>
        </w:tc>
      </w:tr>
    </w:tbl>
    <w:p w:rsidR="002353E6" w:rsidRPr="005A7BE6" w:rsidRDefault="002541B5" w:rsidP="002353E6">
      <w:pPr>
        <w:spacing w:line="240" w:lineRule="auto"/>
        <w:rPr>
          <w:sz w:val="18"/>
        </w:rPr>
      </w:pPr>
      <w:r>
        <w:rPr>
          <w:sz w:val="20"/>
          <w:vertAlign w:val="superscript"/>
        </w:rPr>
        <w:t xml:space="preserve">    </w:t>
      </w:r>
      <w:r w:rsidR="002353E6" w:rsidRPr="005A7BE6">
        <w:rPr>
          <w:sz w:val="18"/>
          <w:vertAlign w:val="superscript"/>
        </w:rPr>
        <w:t>a</w:t>
      </w:r>
      <w:r w:rsidR="002353E6" w:rsidRPr="005A7BE6">
        <w:rPr>
          <w:sz w:val="18"/>
        </w:rPr>
        <w:t>Yükseltgenmeye başlama potansiyeli</w:t>
      </w:r>
    </w:p>
    <w:p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b</w:t>
      </w:r>
      <w:r w:rsidR="002353E6" w:rsidRPr="005A7BE6">
        <w:rPr>
          <w:sz w:val="18"/>
        </w:rPr>
        <w:t>İndirgenmeye başlama potansiyeli</w:t>
      </w:r>
    </w:p>
    <w:p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c</w:t>
      </w:r>
      <w:r w:rsidR="002353E6" w:rsidRPr="005A7BE6">
        <w:rPr>
          <w:sz w:val="18"/>
        </w:rPr>
        <w:t>Elektrokimyasal ölçümlerden hesaplanan band aralığı</w:t>
      </w:r>
    </w:p>
    <w:p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d</w:t>
      </w:r>
      <w:r w:rsidR="002353E6" w:rsidRPr="005A7BE6">
        <w:rPr>
          <w:sz w:val="18"/>
        </w:rPr>
        <w:t>Optiksel band aralığı</w:t>
      </w:r>
    </w:p>
    <w:p w:rsidR="00966B69" w:rsidRPr="00DC63CC" w:rsidRDefault="00966B69" w:rsidP="00DC63CC">
      <w:pPr>
        <w:ind w:firstLine="709"/>
        <w:rPr>
          <w:rFonts w:eastAsia="Arial Unicode MS"/>
        </w:rPr>
      </w:pPr>
    </w:p>
    <w:p w:rsidR="002D6E8F" w:rsidRDefault="002D6E8F" w:rsidP="004C67E1"/>
    <w:p w:rsidR="002D6E8F" w:rsidRDefault="002D6E8F" w:rsidP="004C67E1"/>
    <w:p w:rsidR="002D6E8F" w:rsidRDefault="002D6E8F" w:rsidP="004C67E1"/>
    <w:p w:rsidR="004C67E1" w:rsidRPr="004C67E1" w:rsidRDefault="002353E6" w:rsidP="00261E1E">
      <w:pPr>
        <w:pStyle w:val="Balk1"/>
        <w:numPr>
          <w:ilvl w:val="0"/>
          <w:numId w:val="5"/>
        </w:numPr>
        <w:ind w:left="425" w:hanging="425"/>
      </w:pPr>
      <w:bookmarkStart w:id="46" w:name="_Toc442366802"/>
      <w:r>
        <w:lastRenderedPageBreak/>
        <w:t>S</w:t>
      </w:r>
      <w:r w:rsidR="004C67E1">
        <w:t>ONUÇ</w:t>
      </w:r>
      <w:bookmarkEnd w:id="46"/>
    </w:p>
    <w:p w:rsidR="00261E1E" w:rsidRDefault="00261E1E" w:rsidP="00261E1E">
      <w:pPr>
        <w:autoSpaceDE w:val="0"/>
        <w:autoSpaceDN w:val="0"/>
        <w:adjustRightInd w:val="0"/>
        <w:ind w:firstLine="709"/>
        <w:rPr>
          <w:rFonts w:cs="Times New Roman"/>
          <w:szCs w:val="24"/>
        </w:rPr>
      </w:pPr>
      <w:r w:rsidRPr="00261E1E">
        <w:rPr>
          <w:rFonts w:cs="Times New Roman"/>
          <w:szCs w:val="24"/>
        </w:rPr>
        <w:t>ZnO, optik ve elektronik özelliklerinden dolayı geniş uygulama alanına sahip bir anorganik yarı</w:t>
      </w:r>
      <w:r w:rsidR="00742261">
        <w:rPr>
          <w:rFonts w:cs="Times New Roman"/>
          <w:szCs w:val="24"/>
        </w:rPr>
        <w:t xml:space="preserve"> </w:t>
      </w:r>
      <w:r w:rsidRPr="00261E1E">
        <w:rPr>
          <w:rFonts w:cs="Times New Roman"/>
          <w:szCs w:val="24"/>
        </w:rPr>
        <w:t>iletken materyalidir. Optik ve elektronik özellikleri ise kullanılan sentez yöntemine ve yöntemin içerdiği koşullara bağlı olarak değişen kristal şekli ile ilişkilidir. Çok fazla çaba gerektirmeden farklı sentez metotları kullanılarak farklı kristal yapılarında sentezlenebilmektedir. Bu çalışmada hidrotermal yöntem kullanılarak otoklav ve mikrodalga fırında farklı kristal yapılarında ZnO sentezi yapıldı.</w:t>
      </w:r>
    </w:p>
    <w:p w:rsidR="00261E1E" w:rsidRDefault="00261E1E" w:rsidP="00261E1E">
      <w:pPr>
        <w:autoSpaceDE w:val="0"/>
        <w:autoSpaceDN w:val="0"/>
        <w:adjustRightInd w:val="0"/>
        <w:ind w:firstLine="709"/>
        <w:rPr>
          <w:rFonts w:cs="Times New Roman"/>
          <w:szCs w:val="24"/>
        </w:rPr>
      </w:pPr>
      <w:r w:rsidRPr="00261E1E">
        <w:rPr>
          <w:rFonts w:cs="Times New Roman"/>
          <w:szCs w:val="24"/>
        </w:rPr>
        <w:t>Yüzey aktif madde olarak PEG400 ve bazik katkı maddesi olarak NaOH’in ZnO ürünleri üzerindeki etkisi incelendi. NaOH kullanıldığında PEG400 kullanıldığı ya da kullanılmadığı ortamda hem otoklavda hem de mikrodalga fırında ZnO nanorodlar sentezlendi. Mikrodalga fırında PEG400 kullanıldığında daha kısa ve küçük çapta nanorodlar elde edilirken otoklavda PEG400 kullanılmadığında gelişigüzel dağılmış nanorodlar yerine bu nanorodları düzenli bir şekilde içeren ZnO çiçek yapısı elde edildi. Bu sonuçlar PEG400’ün ZnO’in boyutlarını ve morfolojik yapısını etkilediğini göstermektedir. NaOH kullanılmadığında ise ZnO morfolojik yapısı değişmekte ve nanorodlar yerine küreye benzer yapılar gözlen</w:t>
      </w:r>
      <w:r w:rsidR="00742261">
        <w:rPr>
          <w:rFonts w:cs="Times New Roman"/>
          <w:szCs w:val="24"/>
        </w:rPr>
        <w:t>mektedir.</w:t>
      </w:r>
    </w:p>
    <w:p w:rsidR="00261E1E" w:rsidRDefault="00261E1E" w:rsidP="00261E1E">
      <w:pPr>
        <w:autoSpaceDE w:val="0"/>
        <w:autoSpaceDN w:val="0"/>
        <w:adjustRightInd w:val="0"/>
        <w:ind w:firstLine="709"/>
        <w:rPr>
          <w:rFonts w:cs="Times New Roman"/>
          <w:szCs w:val="24"/>
        </w:rPr>
      </w:pPr>
      <w:r w:rsidRPr="00261E1E">
        <w:rPr>
          <w:rFonts w:cs="Times New Roman"/>
          <w:szCs w:val="24"/>
        </w:rPr>
        <w:t>Mikrodalga fırında 30 d</w:t>
      </w:r>
      <w:r w:rsidR="00742261">
        <w:rPr>
          <w:rFonts w:cs="Times New Roman"/>
          <w:szCs w:val="24"/>
        </w:rPr>
        <w:t>a</w:t>
      </w:r>
      <w:r w:rsidRPr="00261E1E">
        <w:rPr>
          <w:rFonts w:cs="Times New Roman"/>
          <w:szCs w:val="24"/>
        </w:rPr>
        <w:t>k</w:t>
      </w:r>
      <w:r w:rsidR="00742261">
        <w:rPr>
          <w:rFonts w:cs="Times New Roman"/>
          <w:szCs w:val="24"/>
        </w:rPr>
        <w:t>ika</w:t>
      </w:r>
      <w:r w:rsidRPr="00261E1E">
        <w:rPr>
          <w:rFonts w:cs="Times New Roman"/>
          <w:szCs w:val="24"/>
        </w:rPr>
        <w:t xml:space="preserve"> gibi kısa bir sürede nanorodlar elde edilirken otoklavda 6 saatte elde edildi. Elektromanyetik alanından dolayı mikrodalga fırında reaksiyonlar çok kısa bir sürede gerçekleşmektedir. Ayrıca elde edilen ürünler daha temizdir.</w:t>
      </w:r>
    </w:p>
    <w:p w:rsidR="00261E1E" w:rsidRDefault="00261E1E" w:rsidP="00261E1E">
      <w:pPr>
        <w:autoSpaceDE w:val="0"/>
        <w:autoSpaceDN w:val="0"/>
        <w:adjustRightInd w:val="0"/>
        <w:ind w:firstLine="709"/>
        <w:rPr>
          <w:rFonts w:cs="Times New Roman"/>
          <w:szCs w:val="24"/>
        </w:rPr>
      </w:pPr>
      <w:r w:rsidRPr="00261E1E">
        <w:rPr>
          <w:rFonts w:cs="Times New Roman"/>
          <w:szCs w:val="24"/>
        </w:rPr>
        <w:t>Otoklavda sıcaklığın ZnO ürünleri üzerindeki etkisi incelendi. Sıcaklık art</w:t>
      </w:r>
      <w:r w:rsidR="00742261">
        <w:rPr>
          <w:rFonts w:cs="Times New Roman"/>
          <w:szCs w:val="24"/>
        </w:rPr>
        <w:t>t</w:t>
      </w:r>
      <w:r w:rsidRPr="00261E1E">
        <w:rPr>
          <w:rFonts w:cs="Times New Roman"/>
          <w:szCs w:val="24"/>
        </w:rPr>
        <w:t xml:space="preserve">ıkça PEG400 kullanılarak sentezlenen nanorodların çapı artarken uzunlukları küçülmektedir. PEG400 kullanılmadığında </w:t>
      </w:r>
      <w:r w:rsidR="00742261">
        <w:rPr>
          <w:rFonts w:cs="Times New Roman"/>
          <w:szCs w:val="24"/>
        </w:rPr>
        <w:t xml:space="preserve">ise </w:t>
      </w:r>
      <w:r w:rsidRPr="00261E1E">
        <w:rPr>
          <w:rFonts w:cs="Times New Roman"/>
          <w:szCs w:val="24"/>
        </w:rPr>
        <w:t>sıcaklık artmasına</w:t>
      </w:r>
      <w:r w:rsidR="00742261">
        <w:rPr>
          <w:rFonts w:cs="Times New Roman"/>
          <w:szCs w:val="24"/>
        </w:rPr>
        <w:t xml:space="preserve"> rağmen çiçek yapısı yine oluşmaktadır</w:t>
      </w:r>
      <w:r w:rsidRPr="00261E1E">
        <w:rPr>
          <w:rFonts w:cs="Times New Roman"/>
          <w:szCs w:val="24"/>
        </w:rPr>
        <w:t>. Ayrıca sıcaklığın artmasıyla oluşan çiçek yapısının içerdiği nanorodların uçlarının</w:t>
      </w:r>
      <w:r>
        <w:rPr>
          <w:rFonts w:cs="Times New Roman"/>
          <w:szCs w:val="24"/>
        </w:rPr>
        <w:t xml:space="preserve"> aşınmaya başladığı gözlen</w:t>
      </w:r>
      <w:r w:rsidR="00742261">
        <w:rPr>
          <w:rFonts w:cs="Times New Roman"/>
          <w:szCs w:val="24"/>
        </w:rPr>
        <w:t>mektedir.</w:t>
      </w:r>
    </w:p>
    <w:p w:rsidR="00261E1E" w:rsidRPr="00261E1E" w:rsidRDefault="00261E1E" w:rsidP="00261E1E">
      <w:pPr>
        <w:autoSpaceDE w:val="0"/>
        <w:autoSpaceDN w:val="0"/>
        <w:adjustRightInd w:val="0"/>
        <w:ind w:firstLine="709"/>
        <w:rPr>
          <w:rFonts w:cs="Times New Roman"/>
          <w:szCs w:val="24"/>
        </w:rPr>
        <w:sectPr w:rsidR="00261E1E" w:rsidRPr="00261E1E" w:rsidSect="006334A3">
          <w:footerReference w:type="default" r:id="rId48"/>
          <w:pgSz w:w="11906" w:h="16838"/>
          <w:pgMar w:top="1418" w:right="1418" w:bottom="1418" w:left="1701" w:header="708" w:footer="708" w:gutter="0"/>
          <w:pgNumType w:start="1"/>
          <w:cols w:space="708"/>
          <w:docGrid w:linePitch="360"/>
        </w:sectPr>
      </w:pPr>
      <w:r>
        <w:rPr>
          <w:rFonts w:cs="Times New Roman"/>
          <w:szCs w:val="24"/>
        </w:rPr>
        <w:t>…………….</w:t>
      </w:r>
    </w:p>
    <w:bookmarkStart w:id="47" w:name="_Toc442366803"/>
    <w:p w:rsidR="00B92C03" w:rsidRDefault="0054459A" w:rsidP="001F7763">
      <w:pPr>
        <w:pStyle w:val="Balk1"/>
      </w:pPr>
      <w:r>
        <w:rPr>
          <w:rFonts w:cs="Times New Roman"/>
          <w:noProof/>
          <w:color w:val="000000" w:themeColor="text1"/>
          <w:szCs w:val="24"/>
          <w:lang w:eastAsia="tr-TR"/>
        </w:rPr>
        <w:lastRenderedPageBreak/>
        <mc:AlternateContent>
          <mc:Choice Requires="wps">
            <w:drawing>
              <wp:anchor distT="0" distB="0" distL="114300" distR="114300" simplePos="0" relativeHeight="251924480" behindDoc="0" locked="0" layoutInCell="1" allowOverlap="1" wp14:anchorId="740FD12D" wp14:editId="1DD893BA">
                <wp:simplePos x="0" y="0"/>
                <wp:positionH relativeFrom="column">
                  <wp:posOffset>3644265</wp:posOffset>
                </wp:positionH>
                <wp:positionV relativeFrom="paragraph">
                  <wp:posOffset>505460</wp:posOffset>
                </wp:positionV>
                <wp:extent cx="1238250" cy="4730750"/>
                <wp:effectExtent l="76200" t="19050" r="57150" b="88900"/>
                <wp:wrapNone/>
                <wp:docPr id="52" name="Düz Ok Bağlayıcısı 52"/>
                <wp:cNvGraphicFramePr/>
                <a:graphic xmlns:a="http://schemas.openxmlformats.org/drawingml/2006/main">
                  <a:graphicData uri="http://schemas.microsoft.com/office/word/2010/wordprocessingShape">
                    <wps:wsp>
                      <wps:cNvCnPr/>
                      <wps:spPr>
                        <a:xfrm flipH="1">
                          <a:off x="0" y="0"/>
                          <a:ext cx="1238250" cy="4730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FE920" id="Düz Ok Bağlayıcısı 52" o:spid="_x0000_s1026" type="#_x0000_t32" style="position:absolute;margin-left:286.95pt;margin-top:39.8pt;width:97.5pt;height:372.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26528" behindDoc="0" locked="0" layoutInCell="1" allowOverlap="1" wp14:anchorId="18A7FB19" wp14:editId="7F58AE38">
                <wp:simplePos x="0" y="0"/>
                <wp:positionH relativeFrom="column">
                  <wp:posOffset>-1042035</wp:posOffset>
                </wp:positionH>
                <wp:positionV relativeFrom="paragraph">
                  <wp:posOffset>20320</wp:posOffset>
                </wp:positionV>
                <wp:extent cx="946150" cy="4838700"/>
                <wp:effectExtent l="57150" t="38100" r="82550" b="9525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838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031770">
                            <w:pPr>
                              <w:spacing w:line="240" w:lineRule="auto"/>
                            </w:pPr>
                            <w:r w:rsidRPr="0054459A">
                              <w:rPr>
                                <w:b/>
                              </w:rPr>
                              <w:t>KAYNAKLAR</w:t>
                            </w:r>
                            <w:r>
                              <w:t xml:space="preserve">  dizini,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FB19" id="_x0000_s1197" type="#_x0000_t202" style="position:absolute;left:0;text-align:left;margin-left:-82.05pt;margin-top:1.6pt;width:74.5pt;height:3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" fillcolor="#9eeaff" strokecolor="#46aac5">
                <v:fill color2="#e4f9ff" rotate="t" angle="180" colors="0 #9eeaff;22938f #bbefff;1 #e4f9ff" focus="100%" type="gradient"/>
                <v:shadow on="t" color="black" opacity="24903f" origin=",.5" offset="0,.55556mm"/>
                <v:textbox>
                  <w:txbxContent>
                    <w:p w:rsidR="004218B0" w:rsidRDefault="004218B0" w:rsidP="00031770">
                      <w:pPr>
                        <w:spacing w:line="240" w:lineRule="auto"/>
                      </w:pPr>
                      <w:proofErr w:type="gramStart"/>
                      <w:r w:rsidRPr="0054459A">
                        <w:rPr>
                          <w:b/>
                        </w:rPr>
                        <w:t>KAYNAKLAR</w:t>
                      </w:r>
                      <w:r>
                        <w:t xml:space="preserve">  dizini</w:t>
                      </w:r>
                      <w:proofErr w:type="gramEnd"/>
                      <w:r>
                        <w:t>,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v:textbox>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3456" behindDoc="0" locked="0" layoutInCell="1" allowOverlap="1" wp14:anchorId="082086C5" wp14:editId="62DEE0BF">
                <wp:simplePos x="0" y="0"/>
                <wp:positionH relativeFrom="column">
                  <wp:posOffset>3282315</wp:posOffset>
                </wp:positionH>
                <wp:positionV relativeFrom="paragraph">
                  <wp:posOffset>502920</wp:posOffset>
                </wp:positionV>
                <wp:extent cx="1250950" cy="1936750"/>
                <wp:effectExtent l="57150" t="19050" r="63500" b="82550"/>
                <wp:wrapNone/>
                <wp:docPr id="50" name="Düz Ok Bağlayıcısı 50"/>
                <wp:cNvGraphicFramePr/>
                <a:graphic xmlns:a="http://schemas.openxmlformats.org/drawingml/2006/main">
                  <a:graphicData uri="http://schemas.microsoft.com/office/word/2010/wordprocessingShape">
                    <wps:wsp>
                      <wps:cNvCnPr/>
                      <wps:spPr>
                        <a:xfrm flipH="1">
                          <a:off x="0" y="0"/>
                          <a:ext cx="1250950" cy="1936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2E7CAD5" id="Düz Ok Bağlayıcısı 50" o:spid="_x0000_s1026" type="#_x0000_t32" style="position:absolute;margin-left:258.45pt;margin-top:39.6pt;width:98.5pt;height:152.5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" strokecolor="#4f81bd [3204]" strokeweight="2pt">
                <v:stroke endarrow="open"/>
                <v:shadow on="t" color="black" opacity="24903f" origin=",.5" offset="0,.55556mm"/>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2432" behindDoc="0" locked="0" layoutInCell="1" allowOverlap="1" wp14:anchorId="1B60ED89" wp14:editId="708554B1">
                <wp:simplePos x="0" y="0"/>
                <wp:positionH relativeFrom="column">
                  <wp:posOffset>1561465</wp:posOffset>
                </wp:positionH>
                <wp:positionV relativeFrom="paragraph">
                  <wp:posOffset>502920</wp:posOffset>
                </wp:positionV>
                <wp:extent cx="2711450" cy="723900"/>
                <wp:effectExtent l="57150" t="38100" r="69850" b="114300"/>
                <wp:wrapNone/>
                <wp:docPr id="49" name="Düz Ok Bağlayıcısı 49"/>
                <wp:cNvGraphicFramePr/>
                <a:graphic xmlns:a="http://schemas.openxmlformats.org/drawingml/2006/main">
                  <a:graphicData uri="http://schemas.microsoft.com/office/word/2010/wordprocessingShape">
                    <wps:wsp>
                      <wps:cNvCnPr/>
                      <wps:spPr>
                        <a:xfrm flipH="1">
                          <a:off x="0" y="0"/>
                          <a:ext cx="2711450" cy="723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A90C429" id="Düz Ok Bağlayıcısı 49" o:spid="_x0000_s1026" type="#_x0000_t32" style="position:absolute;margin-left:122.95pt;margin-top:39.6pt;width:213.5pt;height:57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" strokecolor="#4f81bd [3204]" strokeweight="2pt">
                <v:stroke endarrow="open"/>
                <v:shadow on="t" color="black" opacity="24903f" origin=",.5" offset="0,.55556mm"/>
              </v:shape>
            </w:pict>
          </mc:Fallback>
        </mc:AlternateContent>
      </w:r>
      <w:r w:rsidR="00031770" w:rsidRPr="00031770">
        <w:rPr>
          <w:rFonts w:cs="Times New Roman"/>
          <w:noProof/>
          <w:color w:val="000000" w:themeColor="text1"/>
          <w:szCs w:val="24"/>
          <w:lang w:eastAsia="tr-TR"/>
        </w:rPr>
        <mc:AlternateContent>
          <mc:Choice Requires="wps">
            <w:drawing>
              <wp:anchor distT="0" distB="0" distL="114300" distR="114300" simplePos="0" relativeHeight="251921408" behindDoc="0" locked="0" layoutInCell="1" allowOverlap="1" wp14:anchorId="460F05C8" wp14:editId="495DB0AF">
                <wp:simplePos x="0" y="0"/>
                <wp:positionH relativeFrom="column">
                  <wp:posOffset>4272915</wp:posOffset>
                </wp:positionH>
                <wp:positionV relativeFrom="paragraph">
                  <wp:posOffset>-113030</wp:posOffset>
                </wp:positionV>
                <wp:extent cx="1987550" cy="615950"/>
                <wp:effectExtent l="57150" t="38100" r="69850" b="8890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159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05C8" id="_x0000_s1198" type="#_x0000_t202" style="position:absolute;left:0;text-align:left;margin-left:336.45pt;margin-top:-8.9pt;width:156.5pt;height:4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v:textbox>
              </v:shape>
            </w:pict>
          </mc:Fallback>
        </mc:AlternateContent>
      </w:r>
      <w:r w:rsidR="00031770">
        <w:rPr>
          <w:noProof/>
          <w:color w:val="000000" w:themeColor="text1"/>
          <w:szCs w:val="24"/>
          <w:lang w:eastAsia="tr-TR"/>
        </w:rPr>
        <mc:AlternateContent>
          <mc:Choice Requires="wps">
            <w:drawing>
              <wp:anchor distT="0" distB="0" distL="114300" distR="114300" simplePos="0" relativeHeight="251919360" behindDoc="0" locked="0" layoutInCell="1" allowOverlap="1" wp14:anchorId="2A4FFA0D" wp14:editId="59387B58">
                <wp:simplePos x="0" y="0"/>
                <wp:positionH relativeFrom="column">
                  <wp:posOffset>2120265</wp:posOffset>
                </wp:positionH>
                <wp:positionV relativeFrom="paragraph">
                  <wp:posOffset>420370</wp:posOffset>
                </wp:positionV>
                <wp:extent cx="158750" cy="806450"/>
                <wp:effectExtent l="76200" t="19050" r="69850" b="88900"/>
                <wp:wrapNone/>
                <wp:docPr id="45" name="Düz Ok Bağlayıcısı 45"/>
                <wp:cNvGraphicFramePr/>
                <a:graphic xmlns:a="http://schemas.openxmlformats.org/drawingml/2006/main">
                  <a:graphicData uri="http://schemas.microsoft.com/office/word/2010/wordprocessingShape">
                    <wps:wsp>
                      <wps:cNvCnPr/>
                      <wps:spPr>
                        <a:xfrm flipH="1">
                          <a:off x="0" y="0"/>
                          <a:ext cx="158750" cy="806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6BE9BBE" id="Düz Ok Bağlayıcısı 45" o:spid="_x0000_s1026" type="#_x0000_t32" style="position:absolute;margin-left:166.95pt;margin-top:33.1pt;width:12.5pt;height:63.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18336" behindDoc="0" locked="0" layoutInCell="1" allowOverlap="1" wp14:anchorId="66E0C8C4" wp14:editId="5882F353">
                <wp:simplePos x="0" y="0"/>
                <wp:positionH relativeFrom="column">
                  <wp:posOffset>1409065</wp:posOffset>
                </wp:positionH>
                <wp:positionV relativeFrom="paragraph">
                  <wp:posOffset>-189230</wp:posOffset>
                </wp:positionV>
                <wp:extent cx="2781300" cy="609600"/>
                <wp:effectExtent l="57150" t="38100" r="76200" b="9525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96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218B0" w:rsidRDefault="004218B0" w:rsidP="00031770">
                            <w:pPr>
                              <w:spacing w:line="240" w:lineRule="auto"/>
                            </w:pPr>
                            <w:r>
                              <w:t>Baskıda olan bir kaynak var ise “sayı ve sayfa numaraları yerine” “</w:t>
                            </w:r>
                            <w:r w:rsidRPr="00031770">
                              <w:rPr>
                                <w:b/>
                              </w:rPr>
                              <w:t>Baskıda</w:t>
                            </w:r>
                            <w:r>
                              <w:t>” ifadesi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C8C4" id="_x0000_s1199" type="#_x0000_t202" style="position:absolute;left:0;text-align:left;margin-left:110.95pt;margin-top:-14.9pt;width:219pt;height:4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" fillcolor="#a5d5e2 [1624]" strokecolor="#40a7c2 [3048]">
                <v:fill color2="#e4f2f6 [504]" rotate="t" angle="180" colors="0 #9eeaff;22938f #bbefff;1 #e4f9ff" focus="100%" type="gradient"/>
                <v:shadow on="t" color="black" opacity="24903f" origin=",.5" offset="0,.55556mm"/>
                <v:textbox>
                  <w:txbxContent>
                    <w:p w:rsidR="004218B0" w:rsidRDefault="004218B0" w:rsidP="00031770">
                      <w:pPr>
                        <w:spacing w:line="240" w:lineRule="auto"/>
                      </w:pPr>
                      <w:r>
                        <w:t>Baskıda olan bir kaynak var ise “sayı ve sayfa numaraları yerine” “</w:t>
                      </w:r>
                      <w:r w:rsidRPr="00031770">
                        <w:rPr>
                          <w:b/>
                        </w:rPr>
                        <w:t>Baskıda</w:t>
                      </w:r>
                      <w:r>
                        <w:t>” ifadesi kullanılmalıdır.</w:t>
                      </w:r>
                    </w:p>
                  </w:txbxContent>
                </v:textbox>
              </v:shape>
            </w:pict>
          </mc:Fallback>
        </mc:AlternateContent>
      </w:r>
      <w:r w:rsidR="006566E5" w:rsidRPr="00925434">
        <w:rPr>
          <w:noProof/>
          <w:lang w:eastAsia="tr-TR"/>
        </w:rPr>
        <mc:AlternateContent>
          <mc:Choice Requires="wps">
            <w:drawing>
              <wp:anchor distT="0" distB="0" distL="114300" distR="114300" simplePos="0" relativeHeight="251578368" behindDoc="0" locked="0" layoutInCell="1" allowOverlap="1" wp14:anchorId="32BD951D" wp14:editId="2E0E4AD5">
                <wp:simplePos x="0" y="0"/>
                <wp:positionH relativeFrom="column">
                  <wp:posOffset>-918210</wp:posOffset>
                </wp:positionH>
                <wp:positionV relativeFrom="paragraph">
                  <wp:posOffset>-763270</wp:posOffset>
                </wp:positionV>
                <wp:extent cx="1485900" cy="199390"/>
                <wp:effectExtent l="0" t="0" r="19050" b="10160"/>
                <wp:wrapSquare wrapText="bothSides"/>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9390"/>
                        </a:xfrm>
                        <a:prstGeom prst="rect">
                          <a:avLst/>
                        </a:prstGeom>
                        <a:solidFill>
                          <a:srgbClr val="FFFFFF"/>
                        </a:solidFill>
                        <a:ln w="9525">
                          <a:solidFill>
                            <a:srgbClr val="000000"/>
                          </a:solidFill>
                          <a:miter lim="800000"/>
                          <a:headEnd/>
                          <a:tailEnd/>
                        </a:ln>
                      </wps:spPr>
                      <wps:txbx>
                        <w:txbxContent>
                          <w:p w:rsidR="004218B0" w:rsidRPr="00B67483" w:rsidRDefault="004218B0" w:rsidP="00B01411">
                            <w:pPr>
                              <w:spacing w:line="240" w:lineRule="auto"/>
                              <w:jc w:val="left"/>
                              <w:rPr>
                                <w:b/>
                              </w:rPr>
                            </w:pPr>
                            <w:r>
                              <w:rPr>
                                <w:b/>
                              </w:rPr>
                              <w:t>Ek– 11 Kaynaklar</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951D" id="Metin Kutusu 12" o:spid="_x0000_s1200" type="#_x0000_t202" style="position:absolute;left:0;text-align:left;margin-left:-72.3pt;margin-top:-60.1pt;width:117pt;height:15.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">
                <v:textbox inset=".5mm,0,.5mm,0">
                  <w:txbxContent>
                    <w:p w:rsidR="004218B0" w:rsidRPr="00B67483" w:rsidRDefault="004218B0" w:rsidP="00B01411">
                      <w:pPr>
                        <w:spacing w:line="240" w:lineRule="auto"/>
                        <w:jc w:val="left"/>
                        <w:rPr>
                          <w:b/>
                        </w:rPr>
                      </w:pPr>
                      <w:r>
                        <w:rPr>
                          <w:b/>
                        </w:rPr>
                        <w:t>Ek– 11 Kaynaklar</w:t>
                      </w:r>
                    </w:p>
                  </w:txbxContent>
                </v:textbox>
                <w10:wrap type="square"/>
              </v:shape>
            </w:pict>
          </mc:Fallback>
        </mc:AlternateContent>
      </w:r>
      <w:r w:rsidR="00BF58CB">
        <w:t>KAYNAKLAR</w:t>
      </w:r>
      <w:bookmarkEnd w:id="47"/>
    </w:p>
    <w:p w:rsidR="00031770" w:rsidRDefault="00824825" w:rsidP="00DA6C74">
      <w:pPr>
        <w:tabs>
          <w:tab w:val="left" w:pos="567"/>
        </w:tabs>
        <w:spacing w:line="240" w:lineRule="auto"/>
        <w:ind w:left="567" w:hanging="567"/>
        <w:rPr>
          <w:color w:val="000000" w:themeColor="text1"/>
          <w:szCs w:val="24"/>
        </w:rPr>
      </w:pPr>
      <w:r w:rsidRPr="001F7763">
        <w:rPr>
          <w:color w:val="000000" w:themeColor="text1"/>
          <w:szCs w:val="24"/>
        </w:rPr>
        <w:t>Abuadbba, A., Khalil, I.</w:t>
      </w:r>
      <w:r w:rsidR="00273F58" w:rsidRPr="001F7763">
        <w:rPr>
          <w:color w:val="000000" w:themeColor="text1"/>
          <w:szCs w:val="24"/>
        </w:rPr>
        <w:t xml:space="preserve">, </w:t>
      </w:r>
      <w:r w:rsidRPr="001F7763">
        <w:rPr>
          <w:color w:val="000000" w:themeColor="text1"/>
          <w:szCs w:val="24"/>
        </w:rPr>
        <w:t xml:space="preserve">2014. </w:t>
      </w:r>
      <w:r w:rsidR="00C960A8" w:rsidRPr="001F7763">
        <w:rPr>
          <w:color w:val="000000" w:themeColor="text1"/>
          <w:szCs w:val="24"/>
        </w:rPr>
        <w:t xml:space="preserve">Wavelet based steganographic technique to protect household confidential </w:t>
      </w:r>
      <w:r w:rsidR="00BA1215" w:rsidRPr="001F7763">
        <w:rPr>
          <w:color w:val="000000" w:themeColor="text1"/>
          <w:szCs w:val="24"/>
        </w:rPr>
        <w:t>i</w:t>
      </w:r>
      <w:r w:rsidR="00C960A8" w:rsidRPr="001F7763">
        <w:rPr>
          <w:color w:val="000000" w:themeColor="text1"/>
          <w:szCs w:val="24"/>
        </w:rPr>
        <w:t>nformation and seal the transmitted smart grid readings</w:t>
      </w:r>
      <w:r w:rsidRPr="001F7763">
        <w:rPr>
          <w:color w:val="000000" w:themeColor="text1"/>
          <w:szCs w:val="24"/>
        </w:rPr>
        <w:t xml:space="preserve">. </w:t>
      </w:r>
      <w:r w:rsidRPr="001F7763">
        <w:rPr>
          <w:i/>
          <w:color w:val="000000" w:themeColor="text1"/>
          <w:szCs w:val="24"/>
        </w:rPr>
        <w:t>Information Systems</w:t>
      </w:r>
      <w:r w:rsidRPr="001F7763">
        <w:rPr>
          <w:color w:val="000000" w:themeColor="text1"/>
          <w:szCs w:val="24"/>
        </w:rPr>
        <w:t>, (</w:t>
      </w:r>
      <w:r w:rsidR="00273F58" w:rsidRPr="001F7763">
        <w:rPr>
          <w:color w:val="000000" w:themeColor="text1"/>
          <w:szCs w:val="24"/>
        </w:rPr>
        <w:t>Baskıda</w:t>
      </w:r>
      <w:r w:rsidRPr="001F7763">
        <w:rPr>
          <w:color w:val="000000" w:themeColor="text1"/>
          <w:szCs w:val="24"/>
        </w:rPr>
        <w:t>)</w:t>
      </w:r>
      <w:r w:rsidR="00031770">
        <w:rPr>
          <w:color w:val="000000" w:themeColor="text1"/>
          <w:szCs w:val="24"/>
        </w:rPr>
        <w:t>.</w:t>
      </w:r>
    </w:p>
    <w:p w:rsidR="00DA6C74" w:rsidRDefault="00DA6C74" w:rsidP="00DA6C74">
      <w:pPr>
        <w:tabs>
          <w:tab w:val="left" w:pos="567"/>
        </w:tabs>
        <w:spacing w:line="240" w:lineRule="auto"/>
        <w:ind w:left="567" w:hanging="567"/>
        <w:rPr>
          <w:color w:val="000000" w:themeColor="text1"/>
          <w:szCs w:val="24"/>
        </w:rPr>
      </w:pPr>
    </w:p>
    <w:p w:rsidR="00824825" w:rsidRPr="00DA6C74" w:rsidRDefault="00CC53EE" w:rsidP="00DA6C74">
      <w:pPr>
        <w:autoSpaceDE w:val="0"/>
        <w:autoSpaceDN w:val="0"/>
        <w:adjustRightInd w:val="0"/>
        <w:spacing w:line="240" w:lineRule="auto"/>
        <w:ind w:left="709" w:hanging="709"/>
        <w:rPr>
          <w:rFonts w:cs="Times New Roman"/>
          <w:color w:val="000000" w:themeColor="text1"/>
          <w:szCs w:val="24"/>
        </w:rPr>
      </w:pPr>
      <w:r w:rsidRPr="001F7763">
        <w:rPr>
          <w:color w:val="000000" w:themeColor="text1"/>
          <w:spacing w:val="1"/>
          <w:szCs w:val="24"/>
          <w:lang w:val="en-US"/>
        </w:rPr>
        <w:t>Anonim</w:t>
      </w:r>
      <w:r w:rsidR="00C960A8" w:rsidRPr="001F7763">
        <w:rPr>
          <w:color w:val="000000" w:themeColor="text1"/>
          <w:spacing w:val="1"/>
          <w:szCs w:val="24"/>
          <w:lang w:val="en-US"/>
        </w:rPr>
        <w:t>,</w:t>
      </w:r>
      <w:r w:rsidR="00FB01EA" w:rsidRPr="001F7763">
        <w:rPr>
          <w:color w:val="000000" w:themeColor="text1"/>
          <w:spacing w:val="1"/>
          <w:szCs w:val="24"/>
          <w:lang w:val="en-US"/>
        </w:rPr>
        <w:t xml:space="preserve"> 2014.</w:t>
      </w:r>
      <w:r w:rsidRPr="001F7763">
        <w:rPr>
          <w:color w:val="000000" w:themeColor="text1"/>
          <w:spacing w:val="1"/>
          <w:szCs w:val="24"/>
          <w:lang w:val="en-US"/>
        </w:rPr>
        <w:t xml:space="preserve"> </w:t>
      </w:r>
      <w:r w:rsidR="00824825" w:rsidRPr="001F7763">
        <w:rPr>
          <w:color w:val="000000" w:themeColor="text1"/>
          <w:spacing w:val="1"/>
          <w:szCs w:val="24"/>
          <w:lang w:val="en-US"/>
        </w:rPr>
        <w:t>Benzinde 8 Kuruş İndirim</w:t>
      </w:r>
      <w:r w:rsidR="00C960A8" w:rsidRPr="001F7763">
        <w:rPr>
          <w:color w:val="000000" w:themeColor="text1"/>
          <w:spacing w:val="1"/>
          <w:szCs w:val="24"/>
          <w:lang w:val="en-US"/>
        </w:rPr>
        <w:t xml:space="preserve">. </w:t>
      </w:r>
      <w:hyperlink r:id="rId49" w:history="1">
        <w:r w:rsidR="00824825" w:rsidRPr="001F7763">
          <w:rPr>
            <w:rStyle w:val="Kpr"/>
            <w:color w:val="000000" w:themeColor="text1"/>
            <w:spacing w:val="1"/>
            <w:szCs w:val="24"/>
            <w:u w:val="none"/>
            <w:lang w:val="en-US"/>
          </w:rPr>
          <w:t>http://www.hurriyet.com.tr/ekonomi/27755140.asp</w:t>
        </w:r>
      </w:hyperlink>
      <w:r w:rsidR="00824825" w:rsidRPr="001F7763">
        <w:rPr>
          <w:color w:val="000000" w:themeColor="text1"/>
          <w:spacing w:val="1"/>
          <w:szCs w:val="24"/>
          <w:lang w:val="en-US"/>
        </w:rPr>
        <w:t xml:space="preserve"> (Erişim Tarihi: 13.12.2014)</w:t>
      </w:r>
    </w:p>
    <w:p w:rsidR="00CC53EE" w:rsidRPr="001F7763" w:rsidRDefault="00CC53EE" w:rsidP="00DA6C74">
      <w:pPr>
        <w:spacing w:line="240" w:lineRule="auto"/>
        <w:ind w:left="567" w:hanging="567"/>
        <w:rPr>
          <w:color w:val="000000" w:themeColor="text1"/>
          <w:spacing w:val="1"/>
          <w:szCs w:val="24"/>
          <w:lang w:val="en-US"/>
        </w:rPr>
      </w:pPr>
    </w:p>
    <w:p w:rsidR="00CC53EE" w:rsidRDefault="00CC53EE" w:rsidP="00DA6C74">
      <w:pPr>
        <w:spacing w:line="240" w:lineRule="auto"/>
        <w:ind w:left="567" w:hanging="567"/>
        <w:rPr>
          <w:color w:val="000000" w:themeColor="text1"/>
          <w:szCs w:val="24"/>
        </w:rPr>
      </w:pPr>
      <w:r w:rsidRPr="001F7763">
        <w:rPr>
          <w:color w:val="000000" w:themeColor="text1"/>
          <w:szCs w:val="24"/>
        </w:rPr>
        <w:t>Anonim</w:t>
      </w:r>
      <w:r w:rsidR="00C960A8" w:rsidRPr="001F7763">
        <w:rPr>
          <w:color w:val="000000" w:themeColor="text1"/>
          <w:szCs w:val="24"/>
        </w:rPr>
        <w:t>,</w:t>
      </w:r>
      <w:r w:rsidR="000C4B12" w:rsidRPr="001F7763">
        <w:rPr>
          <w:color w:val="000000" w:themeColor="text1"/>
          <w:szCs w:val="24"/>
        </w:rPr>
        <w:t xml:space="preserve"> 2014.</w:t>
      </w:r>
      <w:r w:rsidRPr="001F7763">
        <w:rPr>
          <w:color w:val="000000" w:themeColor="text1"/>
          <w:szCs w:val="24"/>
        </w:rPr>
        <w:t xml:space="preserve"> Mehmet Akif Ersoy Üniversitesi Fen Bilimleri Enstitüsü Lisansüstü Eğitim-Öğretim ve  Sınav Yönetmeliği. </w:t>
      </w:r>
      <w:hyperlink r:id="rId50" w:history="1">
        <w:r w:rsidRPr="001F7763">
          <w:rPr>
            <w:rStyle w:val="Kpr"/>
            <w:color w:val="000000" w:themeColor="text1"/>
            <w:szCs w:val="24"/>
            <w:u w:val="none"/>
          </w:rPr>
          <w:t>http://mehmetakif.edu.tr/files/yonetmelik/fen-bilimleri-enst-yonetmeligi.pdf?bg5aaa</w:t>
        </w:r>
      </w:hyperlink>
      <w:r w:rsidRPr="001F7763">
        <w:rPr>
          <w:color w:val="000000" w:themeColor="text1"/>
          <w:szCs w:val="24"/>
        </w:rPr>
        <w:t xml:space="preserve"> (Erişim Tarihi: 10.11.2014)</w:t>
      </w:r>
    </w:p>
    <w:p w:rsidR="00E6577E" w:rsidRPr="001F7763" w:rsidRDefault="00E6577E" w:rsidP="00DA6C74">
      <w:pPr>
        <w:spacing w:line="240" w:lineRule="auto"/>
        <w:ind w:left="567" w:hanging="567"/>
        <w:rPr>
          <w:color w:val="000000" w:themeColor="text1"/>
          <w:szCs w:val="24"/>
        </w:rPr>
      </w:pPr>
    </w:p>
    <w:p w:rsidR="00E6577E" w:rsidRDefault="00E6577E" w:rsidP="00E6577E">
      <w:pPr>
        <w:autoSpaceDE w:val="0"/>
        <w:autoSpaceDN w:val="0"/>
        <w:adjustRightInd w:val="0"/>
        <w:spacing w:line="240" w:lineRule="auto"/>
        <w:ind w:left="709" w:hanging="709"/>
        <w:rPr>
          <w:rFonts w:cs="Times New Roman"/>
          <w:color w:val="000000" w:themeColor="text1"/>
          <w:szCs w:val="24"/>
        </w:rPr>
      </w:pPr>
      <w:r w:rsidRPr="00031770">
        <w:rPr>
          <w:rFonts w:cs="Times New Roman"/>
          <w:color w:val="000000" w:themeColor="text1"/>
          <w:szCs w:val="24"/>
        </w:rPr>
        <w:t xml:space="preserve">Atsay, A., Koca, A., Koçak, M.B., 2009. Synthesis electrochemistry and in situ spectroelectrochemistry of water-soluble phthalocyanines. </w:t>
      </w:r>
      <w:r w:rsidRPr="00031770">
        <w:rPr>
          <w:rFonts w:cs="Times New Roman"/>
          <w:i/>
          <w:color w:val="000000" w:themeColor="text1"/>
          <w:szCs w:val="24"/>
        </w:rPr>
        <w:t>Transition Metal Chemistry</w:t>
      </w:r>
      <w:r w:rsidRPr="00031770">
        <w:rPr>
          <w:rFonts w:cs="Times New Roman"/>
          <w:color w:val="000000" w:themeColor="text1"/>
          <w:szCs w:val="24"/>
        </w:rPr>
        <w:t>, 34, 877-890.</w:t>
      </w:r>
    </w:p>
    <w:p w:rsidR="00824825" w:rsidRPr="001F7763" w:rsidRDefault="00824825" w:rsidP="00DA6C74">
      <w:pPr>
        <w:spacing w:line="240" w:lineRule="auto"/>
        <w:ind w:left="567" w:hanging="567"/>
        <w:rPr>
          <w:color w:val="000000" w:themeColor="text1"/>
          <w:spacing w:val="1"/>
          <w:szCs w:val="24"/>
          <w:lang w:val="en-US"/>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Bradsher, K.,</w:t>
      </w:r>
      <w:r w:rsidRPr="001F7763">
        <w:rPr>
          <w:color w:val="000000" w:themeColor="text1"/>
          <w:szCs w:val="24"/>
        </w:rPr>
        <w:tab/>
        <w:t>2014. Solar Rises in Malaysia During Trade Wars Over Panels.</w:t>
      </w:r>
      <w:r w:rsidRPr="001F7763">
        <w:rPr>
          <w:color w:val="000000" w:themeColor="text1"/>
          <w:spacing w:val="2"/>
          <w:szCs w:val="24"/>
        </w:rPr>
        <w:t xml:space="preserve"> </w:t>
      </w:r>
      <w:r w:rsidRPr="001F7763">
        <w:rPr>
          <w:i/>
          <w:iCs/>
          <w:color w:val="000000" w:themeColor="text1"/>
          <w:spacing w:val="2"/>
          <w:szCs w:val="24"/>
        </w:rPr>
        <w:t>The New York Times</w:t>
      </w:r>
      <w:r w:rsidRPr="001F7763">
        <w:rPr>
          <w:iCs/>
          <w:color w:val="000000" w:themeColor="text1"/>
          <w:spacing w:val="2"/>
          <w:szCs w:val="24"/>
        </w:rPr>
        <w:t>.</w:t>
      </w:r>
      <w:r w:rsidRPr="001F7763">
        <w:rPr>
          <w:color w:val="000000" w:themeColor="text1"/>
          <w:spacing w:val="2"/>
          <w:szCs w:val="24"/>
        </w:rPr>
        <w:t xml:space="preserve"> </w:t>
      </w:r>
      <w:hyperlink r:id="rId51" w:history="1">
        <w:r w:rsidRPr="001F7763">
          <w:rPr>
            <w:rStyle w:val="Kpr"/>
            <w:color w:val="000000" w:themeColor="text1"/>
            <w:szCs w:val="24"/>
            <w:u w:val="none"/>
          </w:rPr>
          <w:t>http://www.nytimes.com/2014/12/12/business/energy-environment/solar-rises-in-malaysia-during-trade-wars-over-panels.html?contentCollection=business&amp;action=click&amp;module=NextInCollection&amp;region=Footer&amp;pgtype=article</w:t>
        </w:r>
      </w:hyperlink>
      <w:r w:rsidRPr="001F7763">
        <w:rPr>
          <w:color w:val="000000" w:themeColor="text1"/>
          <w:szCs w:val="24"/>
        </w:rPr>
        <w:t xml:space="preserve"> (Erişim Tarihi: 12.12.2014)</w:t>
      </w:r>
    </w:p>
    <w:p w:rsidR="00824825" w:rsidRPr="001F7763" w:rsidRDefault="00824825" w:rsidP="00DA6C74">
      <w:pPr>
        <w:spacing w:line="240" w:lineRule="auto"/>
        <w:ind w:left="567" w:hanging="567"/>
        <w:rPr>
          <w:color w:val="000000" w:themeColor="text1"/>
          <w:szCs w:val="24"/>
        </w:rPr>
      </w:pPr>
    </w:p>
    <w:p w:rsidR="00824825" w:rsidRPr="001F7763" w:rsidRDefault="00C960A8" w:rsidP="00DA6C74">
      <w:pPr>
        <w:spacing w:line="240" w:lineRule="auto"/>
        <w:ind w:left="567" w:hanging="567"/>
        <w:rPr>
          <w:rStyle w:val="HTMLCite"/>
          <w:rFonts w:eastAsiaTheme="majorEastAsia"/>
          <w:color w:val="000000" w:themeColor="text1"/>
          <w:szCs w:val="24"/>
        </w:rPr>
      </w:pPr>
      <w:r w:rsidRPr="001F7763">
        <w:rPr>
          <w:iCs/>
          <w:color w:val="000000" w:themeColor="text1"/>
          <w:szCs w:val="24"/>
        </w:rPr>
        <w:t xml:space="preserve">CIE, </w:t>
      </w:r>
      <w:r w:rsidR="00824825" w:rsidRPr="001F7763">
        <w:rPr>
          <w:color w:val="000000" w:themeColor="text1"/>
          <w:szCs w:val="24"/>
        </w:rPr>
        <w:t xml:space="preserve">2006. </w:t>
      </w:r>
      <w:r w:rsidR="00824825" w:rsidRPr="001F7763">
        <w:rPr>
          <w:i/>
          <w:color w:val="000000" w:themeColor="text1"/>
          <w:szCs w:val="24"/>
        </w:rPr>
        <w:t>Tubular Daylight Guidance Systems</w:t>
      </w:r>
      <w:r w:rsidR="00824825" w:rsidRPr="001F7763">
        <w:rPr>
          <w:color w:val="000000" w:themeColor="text1"/>
          <w:szCs w:val="24"/>
        </w:rPr>
        <w:t xml:space="preserve">, </w:t>
      </w:r>
      <w:r w:rsidR="00824825" w:rsidRPr="001F7763">
        <w:rPr>
          <w:rStyle w:val="cit-source"/>
          <w:rFonts w:eastAsiaTheme="majorEastAsia"/>
          <w:i/>
          <w:iCs/>
          <w:color w:val="000000" w:themeColor="text1"/>
          <w:szCs w:val="24"/>
        </w:rPr>
        <w:t>Systems</w:t>
      </w:r>
      <w:r w:rsidR="00824825" w:rsidRPr="001F7763">
        <w:rPr>
          <w:rStyle w:val="HTMLCite"/>
          <w:rFonts w:eastAsiaTheme="majorEastAsia"/>
          <w:color w:val="000000" w:themeColor="text1"/>
          <w:szCs w:val="24"/>
        </w:rPr>
        <w:t>, Technical Report CIE173,</w:t>
      </w:r>
      <w:r w:rsidR="00FB01EA" w:rsidRPr="001F7763">
        <w:rPr>
          <w:iCs/>
          <w:color w:val="000000" w:themeColor="text1"/>
          <w:szCs w:val="24"/>
        </w:rPr>
        <w:t xml:space="preserve"> Commission Internationale de L'Eclairage,</w:t>
      </w:r>
      <w:r w:rsidR="00824825" w:rsidRPr="001F7763">
        <w:rPr>
          <w:rStyle w:val="HTMLCite"/>
          <w:rFonts w:eastAsiaTheme="majorEastAsia"/>
          <w:color w:val="000000" w:themeColor="text1"/>
          <w:szCs w:val="24"/>
        </w:rPr>
        <w:t xml:space="preserve"> </w:t>
      </w:r>
      <w:r w:rsidR="00824825" w:rsidRPr="001F7763">
        <w:rPr>
          <w:rStyle w:val="HTMLCite"/>
          <w:rFonts w:eastAsiaTheme="majorEastAsia"/>
          <w:i w:val="0"/>
          <w:color w:val="000000" w:themeColor="text1"/>
          <w:szCs w:val="24"/>
        </w:rPr>
        <w:t>Vienna</w:t>
      </w:r>
      <w:r w:rsidR="00FB01EA" w:rsidRPr="001F7763">
        <w:rPr>
          <w:rStyle w:val="HTMLCite"/>
          <w:rFonts w:eastAsiaTheme="majorEastAsia"/>
          <w:i w:val="0"/>
          <w:color w:val="000000" w:themeColor="text1"/>
          <w:szCs w:val="24"/>
        </w:rPr>
        <w:t>.</w:t>
      </w:r>
    </w:p>
    <w:p w:rsidR="00824825" w:rsidRPr="001F7763" w:rsidRDefault="00824825" w:rsidP="00DA6C74">
      <w:pPr>
        <w:spacing w:line="240" w:lineRule="auto"/>
        <w:ind w:left="567" w:hanging="567"/>
        <w:rPr>
          <w:rStyle w:val="HTMLCite"/>
          <w:rFonts w:eastAsiaTheme="majorEastAsia"/>
          <w:i w:val="0"/>
          <w:color w:val="000000" w:themeColor="text1"/>
          <w:szCs w:val="24"/>
        </w:rPr>
      </w:pPr>
    </w:p>
    <w:p w:rsidR="00824825" w:rsidRPr="001F7763" w:rsidRDefault="00824825" w:rsidP="00DA6C74">
      <w:pPr>
        <w:spacing w:line="240" w:lineRule="auto"/>
        <w:ind w:left="567" w:hanging="567"/>
        <w:rPr>
          <w:rFonts w:eastAsiaTheme="majorEastAsia" w:cstheme="majorBidi"/>
          <w:bCs/>
          <w:color w:val="000000" w:themeColor="text1"/>
          <w:szCs w:val="24"/>
        </w:rPr>
      </w:pPr>
      <w:r w:rsidRPr="001F7763">
        <w:rPr>
          <w:color w:val="000000" w:themeColor="text1"/>
          <w:szCs w:val="24"/>
        </w:rPr>
        <w:t>Kuffel, J., Kuffel, E., Zaengl, W.S.,</w:t>
      </w:r>
      <w:r w:rsidR="00C960A8" w:rsidRPr="001F7763">
        <w:rPr>
          <w:color w:val="000000" w:themeColor="text1"/>
          <w:szCs w:val="24"/>
        </w:rPr>
        <w:t xml:space="preserve"> 2008</w:t>
      </w:r>
      <w:r w:rsidRPr="001F7763">
        <w:rPr>
          <w:color w:val="000000" w:themeColor="text1"/>
          <w:szCs w:val="24"/>
        </w:rPr>
        <w:t xml:space="preserve">. </w:t>
      </w:r>
      <w:r w:rsidRPr="001F7763">
        <w:rPr>
          <w:rFonts w:eastAsiaTheme="majorEastAsia" w:cstheme="majorBidi"/>
          <w:bCs/>
          <w:i/>
          <w:color w:val="000000" w:themeColor="text1"/>
          <w:szCs w:val="24"/>
        </w:rPr>
        <w:t>Yüksek Gerilim Mühendisliği Temelleri</w:t>
      </w:r>
      <w:r w:rsidRPr="001F7763">
        <w:rPr>
          <w:rFonts w:eastAsiaTheme="majorEastAsia" w:cstheme="majorBidi"/>
          <w:bCs/>
          <w:color w:val="000000" w:themeColor="text1"/>
          <w:szCs w:val="24"/>
        </w:rPr>
        <w:t>, Birinci Baskı. (</w:t>
      </w:r>
      <w:r w:rsidRPr="001F7763">
        <w:rPr>
          <w:bCs/>
          <w:color w:val="000000" w:themeColor="text1"/>
          <w:szCs w:val="24"/>
        </w:rPr>
        <w:t xml:space="preserve">çev. Özşar Ç., Bodur A.) </w:t>
      </w:r>
      <w:r w:rsidRPr="001F7763">
        <w:rPr>
          <w:rFonts w:eastAsiaTheme="majorEastAsia" w:cstheme="majorBidi"/>
          <w:bCs/>
          <w:color w:val="000000" w:themeColor="text1"/>
          <w:szCs w:val="24"/>
        </w:rPr>
        <w:t>TMMOB Elektrik Mühendisleri Odası, Ankara, 527 s.</w:t>
      </w:r>
    </w:p>
    <w:p w:rsidR="004223F0" w:rsidRPr="001F7763" w:rsidRDefault="004223F0" w:rsidP="00DA6C74">
      <w:pPr>
        <w:spacing w:line="240" w:lineRule="auto"/>
        <w:ind w:left="567" w:hanging="567"/>
        <w:rPr>
          <w:rFonts w:eastAsiaTheme="majorEastAsia" w:cstheme="majorBidi"/>
          <w:bCs/>
          <w:color w:val="000000" w:themeColor="text1"/>
          <w:szCs w:val="24"/>
        </w:rPr>
      </w:pPr>
    </w:p>
    <w:p w:rsidR="004223F0" w:rsidRPr="001F7763" w:rsidRDefault="004223F0" w:rsidP="00DA6C74">
      <w:pPr>
        <w:spacing w:line="240" w:lineRule="auto"/>
        <w:ind w:left="567" w:hanging="567"/>
        <w:rPr>
          <w:color w:val="000000" w:themeColor="text1"/>
          <w:szCs w:val="24"/>
        </w:rPr>
      </w:pPr>
      <w:r w:rsidRPr="001F7763">
        <w:rPr>
          <w:color w:val="000000" w:themeColor="text1"/>
          <w:szCs w:val="24"/>
        </w:rPr>
        <w:t>MTA</w:t>
      </w:r>
      <w:r w:rsidR="008B66D2" w:rsidRPr="001F7763">
        <w:rPr>
          <w:color w:val="000000" w:themeColor="text1"/>
          <w:szCs w:val="24"/>
        </w:rPr>
        <w:t xml:space="preserve">, </w:t>
      </w:r>
      <w:r w:rsidRPr="001F7763">
        <w:rPr>
          <w:color w:val="000000" w:themeColor="text1"/>
          <w:szCs w:val="24"/>
        </w:rPr>
        <w:t xml:space="preserve">2014. </w:t>
      </w:r>
      <w:r w:rsidRPr="001F7763">
        <w:rPr>
          <w:i/>
          <w:color w:val="000000" w:themeColor="text1"/>
          <w:szCs w:val="24"/>
        </w:rPr>
        <w:t>Türkiye Maden Yatakları Haritası</w:t>
      </w:r>
      <w:r w:rsidRPr="001F7763">
        <w:rPr>
          <w:color w:val="000000" w:themeColor="text1"/>
          <w:szCs w:val="24"/>
        </w:rPr>
        <w:t>, Maden Tetkik ve Arama Genel Müdürlüğü, http://www.mta.gov.tr/mta_web/myatak.asp (18.04.2014).</w:t>
      </w:r>
    </w:p>
    <w:p w:rsidR="00824825" w:rsidRPr="001F7763" w:rsidRDefault="00824825" w:rsidP="00DA6C74">
      <w:pPr>
        <w:spacing w:line="240" w:lineRule="auto"/>
        <w:ind w:left="567" w:hanging="567"/>
        <w:rPr>
          <w:color w:val="000000" w:themeColor="text1"/>
          <w:szCs w:val="24"/>
        </w:rPr>
      </w:pPr>
    </w:p>
    <w:p w:rsidR="00824825" w:rsidRPr="001F7763" w:rsidRDefault="00824825" w:rsidP="00DA6C74">
      <w:pPr>
        <w:tabs>
          <w:tab w:val="left" w:pos="567"/>
        </w:tabs>
        <w:spacing w:line="240" w:lineRule="auto"/>
        <w:ind w:left="567" w:hanging="567"/>
        <w:rPr>
          <w:color w:val="000000" w:themeColor="text1"/>
          <w:szCs w:val="24"/>
        </w:rPr>
      </w:pPr>
      <w:r w:rsidRPr="001F7763">
        <w:rPr>
          <w:color w:val="000000" w:themeColor="text1"/>
          <w:spacing w:val="2"/>
          <w:szCs w:val="24"/>
        </w:rPr>
        <w:t>Özkan, Ş.,</w:t>
      </w:r>
      <w:r w:rsidR="00B44962" w:rsidRPr="001F7763">
        <w:rPr>
          <w:color w:val="000000" w:themeColor="text1"/>
          <w:spacing w:val="2"/>
          <w:szCs w:val="24"/>
        </w:rPr>
        <w:t xml:space="preserve"> </w:t>
      </w:r>
      <w:r w:rsidRPr="001F7763">
        <w:rPr>
          <w:color w:val="000000" w:themeColor="text1"/>
          <w:spacing w:val="2"/>
          <w:szCs w:val="24"/>
        </w:rPr>
        <w:t xml:space="preserve">2012. Poli (Pirol-ko-N-p-Toluenpirol) İletken Polimerlerinin Sentezi, Karakterizasyonu ve Biyosensör Özelliklerinin İncelenmesi, </w:t>
      </w:r>
      <w:r w:rsidRPr="001F7763">
        <w:rPr>
          <w:iCs/>
          <w:color w:val="000000" w:themeColor="text1"/>
          <w:szCs w:val="24"/>
        </w:rPr>
        <w:t>Yüksek Lisans Tezi.</w:t>
      </w:r>
      <w:r w:rsidRPr="001F7763">
        <w:rPr>
          <w:color w:val="000000" w:themeColor="text1"/>
          <w:szCs w:val="24"/>
        </w:rPr>
        <w:t xml:space="preserve"> Mehmet Akif Ersoy Üniversitesi Fen Bilimleri Enstitüsü, Burdur, Türkiye</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Polishchuk, I., Grivna, E.,</w:t>
      </w:r>
      <w:r w:rsidR="00B44962" w:rsidRPr="001F7763">
        <w:rPr>
          <w:color w:val="000000" w:themeColor="text1"/>
          <w:szCs w:val="24"/>
        </w:rPr>
        <w:t xml:space="preserve"> 2012</w:t>
      </w:r>
      <w:r w:rsidRPr="001F7763">
        <w:rPr>
          <w:color w:val="000000" w:themeColor="text1"/>
          <w:szCs w:val="24"/>
        </w:rPr>
        <w:t>. Capacitive Touch Screen. US8174510 B2, Jan 23.</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tabs>
          <w:tab w:val="left" w:pos="567"/>
        </w:tabs>
        <w:spacing w:line="240" w:lineRule="auto"/>
        <w:ind w:left="567" w:hanging="567"/>
        <w:rPr>
          <w:color w:val="000000" w:themeColor="text1"/>
          <w:szCs w:val="24"/>
          <w:lang w:val="en-US"/>
        </w:rPr>
      </w:pPr>
      <w:r w:rsidRPr="001F7763">
        <w:rPr>
          <w:color w:val="000000" w:themeColor="text1"/>
          <w:szCs w:val="24"/>
          <w:lang w:val="en-US"/>
        </w:rPr>
        <w:t>Rezaie, B.,</w:t>
      </w:r>
      <w:r w:rsidR="00D9762E" w:rsidRPr="001F7763">
        <w:rPr>
          <w:color w:val="000000" w:themeColor="text1"/>
          <w:szCs w:val="24"/>
          <w:lang w:val="en-US"/>
        </w:rPr>
        <w:t xml:space="preserve"> 2</w:t>
      </w:r>
      <w:r w:rsidRPr="001F7763">
        <w:rPr>
          <w:color w:val="000000" w:themeColor="text1"/>
          <w:szCs w:val="24"/>
          <w:lang w:val="en-US"/>
        </w:rPr>
        <w:t>013. Assessing District Energy Systems Performance Integrated with Multiple Thermal Energy Storages, Ph.D. Dissertation</w:t>
      </w:r>
      <w:r w:rsidRPr="001F7763">
        <w:rPr>
          <w:color w:val="000000" w:themeColor="text1"/>
          <w:spacing w:val="4"/>
          <w:szCs w:val="24"/>
          <w:lang w:val="en-US"/>
        </w:rPr>
        <w:t xml:space="preserve">. </w:t>
      </w:r>
      <w:r w:rsidRPr="001F7763">
        <w:rPr>
          <w:color w:val="000000" w:themeColor="text1"/>
          <w:szCs w:val="24"/>
          <w:lang w:val="en-US"/>
        </w:rPr>
        <w:t>University of Ontario Institute of Technology, Canada</w:t>
      </w:r>
    </w:p>
    <w:p w:rsidR="004223F0" w:rsidRPr="001F7763" w:rsidRDefault="004223F0" w:rsidP="00DA6C74">
      <w:pPr>
        <w:tabs>
          <w:tab w:val="left" w:pos="567"/>
        </w:tabs>
        <w:spacing w:line="240" w:lineRule="auto"/>
        <w:ind w:left="567" w:hanging="567"/>
        <w:rPr>
          <w:b/>
          <w:color w:val="000000" w:themeColor="text1"/>
          <w:szCs w:val="24"/>
          <w:lang w:val="en-US"/>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 xml:space="preserve">Sedra, A.S., Smith, K.C., 2009. </w:t>
      </w:r>
      <w:r w:rsidRPr="001F7763">
        <w:rPr>
          <w:i/>
          <w:color w:val="000000" w:themeColor="text1"/>
          <w:szCs w:val="24"/>
        </w:rPr>
        <w:t>Microelectronic Circuits</w:t>
      </w:r>
      <w:r w:rsidRPr="001F7763">
        <w:rPr>
          <w:color w:val="000000" w:themeColor="text1"/>
          <w:szCs w:val="24"/>
        </w:rPr>
        <w:t xml:space="preserve">, Sixth Edition. Oxford University Press, New York, 1456 </w:t>
      </w:r>
      <w:r w:rsidR="00C960A8" w:rsidRPr="001F7763">
        <w:rPr>
          <w:color w:val="000000" w:themeColor="text1"/>
          <w:szCs w:val="24"/>
        </w:rPr>
        <w:t>s</w:t>
      </w:r>
      <w:r w:rsidRPr="001F7763">
        <w:rPr>
          <w:color w:val="000000" w:themeColor="text1"/>
          <w:szCs w:val="24"/>
        </w:rPr>
        <w:t>.</w:t>
      </w:r>
    </w:p>
    <w:p w:rsidR="00824825" w:rsidRPr="001F7763" w:rsidRDefault="00824825" w:rsidP="00DA6C74">
      <w:pPr>
        <w:spacing w:line="240" w:lineRule="auto"/>
        <w:ind w:left="567" w:hanging="567"/>
        <w:rPr>
          <w:color w:val="000000" w:themeColor="text1"/>
          <w:szCs w:val="24"/>
        </w:rPr>
      </w:pPr>
    </w:p>
    <w:p w:rsidR="00824825" w:rsidRPr="001F7763" w:rsidRDefault="00FB01EA" w:rsidP="00DA6C74">
      <w:pPr>
        <w:spacing w:line="240" w:lineRule="auto"/>
        <w:ind w:left="567" w:hanging="567"/>
        <w:rPr>
          <w:color w:val="000000" w:themeColor="text1"/>
          <w:szCs w:val="24"/>
        </w:rPr>
      </w:pPr>
      <w:r w:rsidRPr="001F7763">
        <w:rPr>
          <w:bCs/>
          <w:color w:val="000000" w:themeColor="text1"/>
          <w:szCs w:val="24"/>
        </w:rPr>
        <w:lastRenderedPageBreak/>
        <w:t>TSE</w:t>
      </w:r>
      <w:r w:rsidR="00D9762E" w:rsidRPr="001F7763">
        <w:rPr>
          <w:bCs/>
          <w:color w:val="000000" w:themeColor="text1"/>
          <w:szCs w:val="24"/>
        </w:rPr>
        <w:t>,</w:t>
      </w:r>
      <w:r w:rsidRPr="001F7763">
        <w:rPr>
          <w:bCs/>
          <w:color w:val="000000" w:themeColor="text1"/>
          <w:szCs w:val="24"/>
        </w:rPr>
        <w:t xml:space="preserve"> </w:t>
      </w:r>
      <w:r w:rsidR="00824825" w:rsidRPr="001F7763">
        <w:rPr>
          <w:bCs/>
          <w:color w:val="000000" w:themeColor="text1"/>
          <w:szCs w:val="24"/>
        </w:rPr>
        <w:t xml:space="preserve">2006. </w:t>
      </w:r>
      <w:r w:rsidR="00824825" w:rsidRPr="001F7763">
        <w:rPr>
          <w:bCs/>
          <w:i/>
          <w:color w:val="000000" w:themeColor="text1"/>
          <w:szCs w:val="24"/>
        </w:rPr>
        <w:t>Yalıtkan Malzemelerin Elektrik Dayanımı - Deney Metotları - Bölüm 1: Şebeke Frekanslarındaki Deneyler.</w:t>
      </w:r>
      <w:r w:rsidR="00824825" w:rsidRPr="001F7763">
        <w:rPr>
          <w:bCs/>
          <w:color w:val="000000" w:themeColor="text1"/>
          <w:szCs w:val="24"/>
        </w:rPr>
        <w:t xml:space="preserve"> </w:t>
      </w:r>
      <w:r w:rsidRPr="001F7763">
        <w:rPr>
          <w:bCs/>
          <w:color w:val="000000" w:themeColor="text1"/>
          <w:szCs w:val="24"/>
        </w:rPr>
        <w:t xml:space="preserve">TS 5119 EN 60243-1, </w:t>
      </w:r>
      <w:r w:rsidR="00824825" w:rsidRPr="001F7763">
        <w:rPr>
          <w:color w:val="000000" w:themeColor="text1"/>
          <w:szCs w:val="24"/>
        </w:rPr>
        <w:t>Türk Standartlar Enstitüsü</w:t>
      </w:r>
      <w:r w:rsidR="00824825" w:rsidRPr="001F7763">
        <w:rPr>
          <w:i/>
          <w:iCs/>
          <w:color w:val="000000" w:themeColor="text1"/>
          <w:szCs w:val="24"/>
        </w:rPr>
        <w:t xml:space="preserve">, </w:t>
      </w:r>
      <w:r w:rsidR="00824825" w:rsidRPr="001F7763">
        <w:rPr>
          <w:color w:val="000000" w:themeColor="text1"/>
          <w:szCs w:val="24"/>
        </w:rPr>
        <w:t>Ankara, Türkiye.</w:t>
      </w:r>
    </w:p>
    <w:p w:rsidR="004223F0" w:rsidRPr="001F7763" w:rsidRDefault="004223F0" w:rsidP="00DA6C74">
      <w:pPr>
        <w:spacing w:line="240" w:lineRule="auto"/>
        <w:ind w:left="567" w:hanging="567"/>
        <w:rPr>
          <w:color w:val="000000" w:themeColor="text1"/>
          <w:szCs w:val="24"/>
        </w:rPr>
      </w:pPr>
    </w:p>
    <w:p w:rsidR="004223F0" w:rsidRPr="001F7763" w:rsidRDefault="0054459A" w:rsidP="00DA6C74">
      <w:pPr>
        <w:spacing w:line="240" w:lineRule="auto"/>
        <w:ind w:left="567" w:hanging="567"/>
        <w:rPr>
          <w:color w:val="000000" w:themeColor="text1"/>
          <w:szCs w:val="24"/>
        </w:rPr>
      </w:pPr>
      <w:r>
        <w:rPr>
          <w:noProof/>
          <w:color w:val="000000" w:themeColor="text1"/>
          <w:szCs w:val="24"/>
          <w:lang w:eastAsia="tr-TR"/>
        </w:rPr>
        <mc:AlternateContent>
          <mc:Choice Requires="wps">
            <w:drawing>
              <wp:anchor distT="0" distB="0" distL="114300" distR="114300" simplePos="0" relativeHeight="251958272" behindDoc="0" locked="0" layoutInCell="1" allowOverlap="1" wp14:anchorId="7559AA49" wp14:editId="0BE6BBB7">
                <wp:simplePos x="0" y="0"/>
                <wp:positionH relativeFrom="column">
                  <wp:posOffset>3831301</wp:posOffset>
                </wp:positionH>
                <wp:positionV relativeFrom="paragraph">
                  <wp:posOffset>192694</wp:posOffset>
                </wp:positionV>
                <wp:extent cx="1821873" cy="2294730"/>
                <wp:effectExtent l="57150" t="38100" r="64135" b="86995"/>
                <wp:wrapNone/>
                <wp:docPr id="19" name="Düz Ok Bağlayıcısı 19"/>
                <wp:cNvGraphicFramePr/>
                <a:graphic xmlns:a="http://schemas.openxmlformats.org/drawingml/2006/main">
                  <a:graphicData uri="http://schemas.microsoft.com/office/word/2010/wordprocessingShape">
                    <wps:wsp>
                      <wps:cNvCnPr/>
                      <wps:spPr>
                        <a:xfrm flipH="1" flipV="1">
                          <a:off x="0" y="0"/>
                          <a:ext cx="1821873" cy="22947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D576CB6" id="Düz Ok Bağlayıcısı 19" o:spid="_x0000_s1026" type="#_x0000_t32" style="position:absolute;margin-left:301.7pt;margin-top:15.15pt;width:143.45pt;height:180.7pt;flip:x 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" strokecolor="#4f81bd [3204]" strokeweight="2pt">
                <v:stroke endarrow="open"/>
                <v:shadow on="t" color="black" opacity="24903f" origin=",.5" offset="0,.55556mm"/>
              </v:shape>
            </w:pict>
          </mc:Fallback>
        </mc:AlternateContent>
      </w:r>
      <w:r w:rsidR="00B44962" w:rsidRPr="001F7763">
        <w:rPr>
          <w:color w:val="000000" w:themeColor="text1"/>
          <w:szCs w:val="24"/>
        </w:rPr>
        <w:t xml:space="preserve">URL-1, </w:t>
      </w:r>
      <w:r w:rsidR="004223F0" w:rsidRPr="001F7763">
        <w:rPr>
          <w:color w:val="000000" w:themeColor="text1"/>
          <w:szCs w:val="24"/>
        </w:rPr>
        <w:t xml:space="preserve">2014. </w:t>
      </w:r>
      <w:r w:rsidR="004223F0" w:rsidRPr="001F7763">
        <w:rPr>
          <w:i/>
          <w:color w:val="000000" w:themeColor="text1"/>
          <w:szCs w:val="24"/>
        </w:rPr>
        <w:t>Enerji dünyası</w:t>
      </w:r>
      <w:r w:rsidR="004223F0" w:rsidRPr="001F7763">
        <w:rPr>
          <w:color w:val="000000" w:themeColor="text1"/>
          <w:szCs w:val="24"/>
        </w:rPr>
        <w:t>. http://www.haberbizden.com.tr/enerji.html, (Erişim Tarihi: 18.12.2014)</w:t>
      </w:r>
    </w:p>
    <w:p w:rsidR="00824825" w:rsidRPr="001F7763" w:rsidRDefault="00824825" w:rsidP="00DA6C74">
      <w:pPr>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Varınca, K.B., Gönüllü, M.T.,</w:t>
      </w:r>
      <w:r w:rsidR="00B44962" w:rsidRPr="001F7763">
        <w:rPr>
          <w:color w:val="000000" w:themeColor="text1"/>
          <w:szCs w:val="24"/>
        </w:rPr>
        <w:t xml:space="preserve"> </w:t>
      </w:r>
      <w:r w:rsidRPr="001F7763">
        <w:rPr>
          <w:color w:val="000000" w:themeColor="text1"/>
          <w:szCs w:val="24"/>
        </w:rPr>
        <w:t>2006. Türkiye’de Güneş Enerjisi Potansiyeli ve Bu Potansiyelin Kullanım Derecesi, Yöntemi ve Yaygınlığı Üzerine Bir Araştırma,</w:t>
      </w:r>
      <w:r w:rsidRPr="001F7763">
        <w:rPr>
          <w:i/>
          <w:color w:val="000000" w:themeColor="text1"/>
          <w:szCs w:val="24"/>
        </w:rPr>
        <w:t xml:space="preserve"> I. Ulusal Güneş ve Hidrojen Enerjisi Kongresi</w:t>
      </w:r>
      <w:r w:rsidR="00FB01EA" w:rsidRPr="001F7763">
        <w:rPr>
          <w:i/>
          <w:color w:val="000000" w:themeColor="text1"/>
          <w:szCs w:val="24"/>
        </w:rPr>
        <w:t xml:space="preserve"> Bildiriler Kitabı</w:t>
      </w:r>
      <w:r w:rsidRPr="001F7763">
        <w:rPr>
          <w:color w:val="000000" w:themeColor="text1"/>
          <w:szCs w:val="24"/>
        </w:rPr>
        <w:t>, Eskişehir, 270 – 275</w:t>
      </w:r>
      <w:r w:rsidR="00FB01EA" w:rsidRPr="001F7763">
        <w:rPr>
          <w:color w:val="000000" w:themeColor="text1"/>
          <w:szCs w:val="24"/>
        </w:rPr>
        <w:t>.</w:t>
      </w:r>
    </w:p>
    <w:p w:rsidR="00824825" w:rsidRPr="001F7763" w:rsidRDefault="00824825" w:rsidP="00DA6C74">
      <w:pPr>
        <w:tabs>
          <w:tab w:val="left" w:pos="567"/>
        </w:tabs>
        <w:spacing w:line="240" w:lineRule="auto"/>
        <w:ind w:left="567" w:hanging="567"/>
        <w:rPr>
          <w:color w:val="000000" w:themeColor="text1"/>
          <w:szCs w:val="24"/>
        </w:rPr>
      </w:pPr>
    </w:p>
    <w:p w:rsidR="00824825" w:rsidRPr="001F7763" w:rsidRDefault="00824825" w:rsidP="00DA6C74">
      <w:pPr>
        <w:spacing w:line="240" w:lineRule="auto"/>
        <w:ind w:left="567" w:hanging="567"/>
        <w:rPr>
          <w:color w:val="000000" w:themeColor="text1"/>
          <w:szCs w:val="24"/>
        </w:rPr>
      </w:pPr>
      <w:r w:rsidRPr="001F7763">
        <w:rPr>
          <w:color w:val="000000" w:themeColor="text1"/>
          <w:szCs w:val="24"/>
        </w:rPr>
        <w:t>Zakeri, B., Syri, S.,</w:t>
      </w:r>
      <w:r w:rsidR="00894478" w:rsidRPr="001F7763">
        <w:rPr>
          <w:color w:val="000000" w:themeColor="text1"/>
          <w:spacing w:val="2"/>
          <w:szCs w:val="24"/>
        </w:rPr>
        <w:t xml:space="preserve"> 2015</w:t>
      </w:r>
      <w:r w:rsidRPr="001F7763">
        <w:rPr>
          <w:color w:val="000000" w:themeColor="text1"/>
          <w:spacing w:val="2"/>
          <w:szCs w:val="24"/>
        </w:rPr>
        <w:t xml:space="preserve">. </w:t>
      </w:r>
      <w:r w:rsidRPr="001F7763">
        <w:rPr>
          <w:color w:val="000000" w:themeColor="text1"/>
          <w:szCs w:val="24"/>
        </w:rPr>
        <w:t xml:space="preserve">Electrical </w:t>
      </w:r>
      <w:r w:rsidR="00C960A8" w:rsidRPr="001F7763">
        <w:rPr>
          <w:color w:val="000000" w:themeColor="text1"/>
          <w:szCs w:val="24"/>
        </w:rPr>
        <w:t>energy storage systems: a comparative life cycle cost analysis</w:t>
      </w:r>
      <w:r w:rsidRPr="001F7763">
        <w:rPr>
          <w:color w:val="000000" w:themeColor="text1"/>
          <w:szCs w:val="24"/>
        </w:rPr>
        <w:t xml:space="preserve">. </w:t>
      </w:r>
      <w:r w:rsidRPr="001F7763">
        <w:rPr>
          <w:i/>
          <w:color w:val="000000" w:themeColor="text1"/>
          <w:szCs w:val="24"/>
        </w:rPr>
        <w:t>Renewable and Sustainable Energy Reviews</w:t>
      </w:r>
      <w:r w:rsidRPr="001F7763">
        <w:rPr>
          <w:color w:val="000000" w:themeColor="text1"/>
          <w:szCs w:val="24"/>
        </w:rPr>
        <w:t>, 42, 569 – 596</w:t>
      </w:r>
      <w:r w:rsidR="00FB01EA" w:rsidRPr="001F7763">
        <w:rPr>
          <w:color w:val="000000" w:themeColor="text1"/>
          <w:szCs w:val="24"/>
        </w:rPr>
        <w:t>.</w:t>
      </w:r>
      <w:r w:rsidRPr="001F7763">
        <w:rPr>
          <w:color w:val="000000" w:themeColor="text1"/>
          <w:szCs w:val="24"/>
        </w:rPr>
        <w:t xml:space="preserve"> </w:t>
      </w:r>
    </w:p>
    <w:p w:rsidR="00574E65" w:rsidRDefault="00574E65" w:rsidP="00574E65"/>
    <w:p w:rsidR="00574E65" w:rsidRDefault="00574E65" w:rsidP="00574E65"/>
    <w:p w:rsidR="00574E65" w:rsidRDefault="00CF2AC3" w:rsidP="00574E65">
      <w:r>
        <w:rPr>
          <w:noProof/>
          <w:lang w:eastAsia="tr-TR"/>
        </w:rPr>
        <mc:AlternateContent>
          <mc:Choice Requires="wpg">
            <w:drawing>
              <wp:anchor distT="0" distB="0" distL="114300" distR="114300" simplePos="0" relativeHeight="251929600" behindDoc="0" locked="0" layoutInCell="1" allowOverlap="1" wp14:anchorId="2DBC2570" wp14:editId="25F4F7E1">
                <wp:simplePos x="0" y="0"/>
                <wp:positionH relativeFrom="column">
                  <wp:posOffset>-845185</wp:posOffset>
                </wp:positionH>
                <wp:positionV relativeFrom="paragraph">
                  <wp:posOffset>44133</wp:posOffset>
                </wp:positionV>
                <wp:extent cx="7170737" cy="1477962"/>
                <wp:effectExtent l="57150" t="38100" r="68580" b="103505"/>
                <wp:wrapNone/>
                <wp:docPr id="514" name="Grup 514"/>
                <wp:cNvGraphicFramePr/>
                <a:graphic xmlns:a="http://schemas.openxmlformats.org/drawingml/2006/main">
                  <a:graphicData uri="http://schemas.microsoft.com/office/word/2010/wordprocessingGroup">
                    <wpg:wgp>
                      <wpg:cNvGrpSpPr/>
                      <wpg:grpSpPr>
                        <a:xfrm>
                          <a:off x="0" y="0"/>
                          <a:ext cx="7170737" cy="1477962"/>
                          <a:chOff x="0" y="0"/>
                          <a:chExt cx="7170737" cy="1477962"/>
                        </a:xfrm>
                      </wpg:grpSpPr>
                      <wps:wsp>
                        <wps:cNvPr id="512" name="Metin Kutusu 2"/>
                        <wps:cNvSpPr txBox="1">
                          <a:spLocks noChangeArrowheads="1"/>
                        </wps:cNvSpPr>
                        <wps:spPr bwMode="auto">
                          <a:xfrm>
                            <a:off x="0" y="341312"/>
                            <a:ext cx="7169150" cy="1136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4218B0" w:rsidRDefault="004218B0" w:rsidP="00CF2AC3">
                              <w:pPr>
                                <w:spacing w:line="240" w:lineRule="auto"/>
                              </w:pPr>
                              <w:r>
                                <w:t xml:space="preserve">Tez metni içerisinde kullanılan kaynakların tamamı </w:t>
                              </w:r>
                              <w:r w:rsidRPr="00CF2AC3">
                                <w:rPr>
                                  <w:b/>
                                </w:rPr>
                                <w:t xml:space="preserve">KAYNAKLAR </w:t>
                              </w:r>
                              <w:r>
                                <w:t xml:space="preserve">dizininde yer almalıdır. İnternet kaynakları zorunlu olmadıkça tercih edilmemeli, kullanılacaksa güvenilirliği mutlaka kontrol edilmelidir. </w:t>
                              </w:r>
                              <w:r w:rsidRPr="007E28CD">
                                <w:t>Web sitelerinden ulaşılan kaynaklar hakkında Kaynaklar listesinde olabildiğince çok bilgi sağlamaya önem verilmelidir.</w:t>
                              </w:r>
                              <w:r>
                                <w:t xml:space="preserve"> </w:t>
                              </w:r>
                              <w:r w:rsidRPr="007E28CD">
                                <w:t>Bu bilgiler aşağıdaki maddeleri içermelidir:</w:t>
                              </w:r>
                            </w:p>
                            <w:p w:rsidR="004218B0" w:rsidRDefault="004218B0" w:rsidP="00CF2AC3">
                              <w:pPr>
                                <w:spacing w:line="240" w:lineRule="auto"/>
                              </w:pPr>
                              <w:r>
                                <w:t>Kaynağın yazar(lar)ı,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rsidR="004218B0" w:rsidRDefault="004218B0" w:rsidP="00CF2AC3">
                              <w:pPr>
                                <w:spacing w:line="240" w:lineRule="auto"/>
                              </w:pPr>
                            </w:p>
                          </w:txbxContent>
                        </wps:txbx>
                        <wps:bodyPr rot="0" vert="horz" wrap="square" lIns="91440" tIns="45720" rIns="91440" bIns="45720" anchor="t" anchorCtr="0">
                          <a:noAutofit/>
                        </wps:bodyPr>
                      </wps:wsp>
                      <wps:wsp>
                        <wps:cNvPr id="513" name="Sağ Ayraç 513"/>
                        <wps:cNvSpPr/>
                        <wps:spPr>
                          <a:xfrm rot="16200000">
                            <a:off x="3416300" y="-3411538"/>
                            <a:ext cx="342900" cy="716597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BC2570" id="Grup 514" o:spid="_x0000_s1201" style="position:absolute;left:0;text-align:left;margin-left:-66.55pt;margin-top:3.5pt;width:564.6pt;height:116.35pt;z-index:251929600" coordsize="71707,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">
                <v:shape id="_x0000_s1202" type="#_x0000_t202" style="position:absolute;top:3413;width:71691;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rsidR="004218B0" w:rsidRDefault="004218B0" w:rsidP="00CF2AC3">
                        <w:pPr>
                          <w:spacing w:line="240" w:lineRule="auto"/>
                        </w:pPr>
                        <w:r>
                          <w:t xml:space="preserve">Tez metni içerisinde kullanılan kaynakların tamamı </w:t>
                        </w:r>
                        <w:r w:rsidRPr="00CF2AC3">
                          <w:rPr>
                            <w:b/>
                          </w:rPr>
                          <w:t xml:space="preserve">KAYNAKLAR </w:t>
                        </w:r>
                        <w:r>
                          <w:t xml:space="preserve">dizininde yer almalıdır. İnternet kaynakları zorunlu olmadıkça tercih edilmemeli, kullanılacaksa güvenilirliği mutlaka kontrol edilmelidir. </w:t>
                        </w:r>
                        <w:r w:rsidRPr="007E28CD">
                          <w:t>Web sitelerinden ulaşılan kaynaklar hakkında Kaynaklar listesinde olabildiğince çok bilgi sağlamaya önem verilmelidir.</w:t>
                        </w:r>
                        <w:r>
                          <w:t xml:space="preserve"> </w:t>
                        </w:r>
                        <w:r w:rsidRPr="007E28CD">
                          <w:t>Bu bilgiler aşağıdaki maddeleri içermelidir:</w:t>
                        </w:r>
                      </w:p>
                      <w:p w:rsidR="004218B0" w:rsidRDefault="004218B0" w:rsidP="00CF2AC3">
                        <w:pPr>
                          <w:spacing w:line="240" w:lineRule="auto"/>
                        </w:pPr>
                        <w:r>
                          <w:t>Kaynağın yazar(</w:t>
                        </w:r>
                        <w:proofErr w:type="spellStart"/>
                        <w:r>
                          <w:t>lar</w:t>
                        </w:r>
                        <w:proofErr w:type="spellEnd"/>
                        <w:r>
                          <w:t>)ı,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rsidR="004218B0" w:rsidRDefault="004218B0" w:rsidP="00CF2AC3">
                        <w:pPr>
                          <w:spacing w:line="240" w:lineRule="auto"/>
                        </w:pPr>
                      </w:p>
                    </w:txbxContent>
                  </v:textbox>
                </v:shape>
                <v:shape id="Sağ Ayraç 513" o:spid="_x0000_s1203" type="#_x0000_t88" style="position:absolute;left:34162;top:-34115;width:3429;height:71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" adj="86" strokecolor="#4f81bd [3204]" strokeweight="2pt">
                  <v:shadow on="t" color="black" opacity="24903f" origin=",.5" offset="0,.55556mm"/>
                </v:shape>
              </v:group>
            </w:pict>
          </mc:Fallback>
        </mc:AlternateContent>
      </w:r>
    </w:p>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574E65" w:rsidRDefault="00574E65" w:rsidP="00574E65"/>
    <w:p w:rsidR="002D6E8F" w:rsidRDefault="002D6E8F" w:rsidP="00574E65">
      <w:pPr>
        <w:sectPr w:rsidR="002D6E8F" w:rsidSect="009570B3">
          <w:pgSz w:w="11906" w:h="16838"/>
          <w:pgMar w:top="1418" w:right="1418" w:bottom="1418" w:left="1701" w:header="708" w:footer="708" w:gutter="0"/>
          <w:cols w:space="708"/>
          <w:titlePg/>
          <w:docGrid w:linePitch="360"/>
        </w:sectPr>
      </w:pPr>
    </w:p>
    <w:p w:rsidR="00007BF8" w:rsidRDefault="00403C16" w:rsidP="00007BF8">
      <w:pPr>
        <w:pStyle w:val="Balk1"/>
      </w:pPr>
      <w:bookmarkStart w:id="48" w:name="_Toc442366804"/>
      <w:r>
        <w:lastRenderedPageBreak/>
        <w:t>E</w:t>
      </w:r>
      <w:r w:rsidR="00007BF8">
        <w:t>KLER</w:t>
      </w:r>
      <w:bookmarkEnd w:id="48"/>
    </w:p>
    <w:p w:rsidR="00616164" w:rsidRPr="003F4553" w:rsidRDefault="00616164" w:rsidP="00616164">
      <w:pPr>
        <w:ind w:firstLine="708"/>
        <w:jc w:val="center"/>
        <w:rPr>
          <w:szCs w:val="24"/>
        </w:rPr>
      </w:pPr>
      <w:r w:rsidRPr="00616164">
        <w:rPr>
          <w:noProof/>
          <w:lang w:eastAsia="tr-TR"/>
        </w:rPr>
        <w:drawing>
          <wp:inline distT="0" distB="0" distL="0" distR="0" wp14:anchorId="41D64370" wp14:editId="53E5EB37">
            <wp:extent cx="3956366" cy="3766457"/>
            <wp:effectExtent l="0" t="0" r="0" b="0"/>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56572" cy="3766653"/>
                    </a:xfrm>
                    <a:prstGeom prst="rect">
                      <a:avLst/>
                    </a:prstGeom>
                    <a:noFill/>
                    <a:ln>
                      <a:noFill/>
                    </a:ln>
                  </pic:spPr>
                </pic:pic>
              </a:graphicData>
            </a:graphic>
          </wp:inline>
        </w:drawing>
      </w:r>
    </w:p>
    <w:p w:rsidR="00616164" w:rsidRPr="003F4553" w:rsidRDefault="0099717C" w:rsidP="005F4FCA">
      <w:pPr>
        <w:pStyle w:val="ekiller"/>
      </w:pPr>
      <w:bookmarkStart w:id="49" w:name="_Toc442652683"/>
      <w:r>
        <w:rPr>
          <w:b/>
        </w:rPr>
        <w:t xml:space="preserve">EK 1 - </w:t>
      </w:r>
      <w:r w:rsidR="00616164" w:rsidRPr="003F4553">
        <w:rPr>
          <w:b/>
        </w:rPr>
        <w:t xml:space="preserve">Şekil </w:t>
      </w:r>
      <w:r w:rsidR="005F4FCA">
        <w:rPr>
          <w:b/>
        </w:rPr>
        <w:t>2</w:t>
      </w:r>
      <w:r w:rsidR="00616164">
        <w:rPr>
          <w:b/>
        </w:rPr>
        <w:t>.</w:t>
      </w:r>
      <w:r w:rsidR="00646BD3">
        <w:rPr>
          <w:b/>
        </w:rPr>
        <w:t>1.</w:t>
      </w:r>
      <w:r w:rsidR="00616164">
        <w:t xml:space="preserve"> a) Klorofil-a, b) Hem A ve c) Hem B</w:t>
      </w:r>
      <w:r w:rsidR="00616164" w:rsidRPr="003F4553">
        <w:t xml:space="preserve"> </w:t>
      </w:r>
      <w:r w:rsidR="00616164">
        <w:t>moleküler yapıları</w:t>
      </w:r>
      <w:bookmarkEnd w:id="49"/>
    </w:p>
    <w:p w:rsidR="00007BF8" w:rsidRDefault="00007BF8" w:rsidP="00B92C03"/>
    <w:p w:rsidR="005F4FCA" w:rsidRDefault="0099717C" w:rsidP="005F4FCA">
      <w:pPr>
        <w:pStyle w:val="Tablolar"/>
      </w:pPr>
      <w:bookmarkStart w:id="50" w:name="_Toc442652692"/>
      <w:r>
        <w:t xml:space="preserve">EK </w:t>
      </w:r>
      <w:r w:rsidR="005F4FCA" w:rsidRPr="005F4FCA">
        <w:t xml:space="preserve">2 </w:t>
      </w:r>
      <w:r>
        <w:t xml:space="preserve">- </w:t>
      </w:r>
      <w:r w:rsidR="005F4FCA" w:rsidRPr="005F4FCA">
        <w:t>Tablo 4.1.</w:t>
      </w:r>
      <w:r w:rsidR="005F4FCA">
        <w:t xml:space="preserve"> </w:t>
      </w:r>
      <w:r w:rsidR="005F4FCA" w:rsidRPr="005F4FCA">
        <w:rPr>
          <w:b w:val="0"/>
        </w:rPr>
        <w:t>Maddelerin optik özellikleri</w:t>
      </w:r>
      <w:bookmarkEnd w:id="50"/>
    </w:p>
    <w:tbl>
      <w:tblPr>
        <w:tblStyle w:val="TabloKlavuzu"/>
        <w:tblW w:w="0" w:type="auto"/>
        <w:jc w:val="center"/>
        <w:tblLook w:val="04A0" w:firstRow="1" w:lastRow="0" w:firstColumn="1" w:lastColumn="0" w:noHBand="0" w:noVBand="1"/>
      </w:tblPr>
      <w:tblGrid>
        <w:gridCol w:w="1101"/>
        <w:gridCol w:w="1984"/>
        <w:gridCol w:w="1985"/>
      </w:tblGrid>
      <w:tr w:rsidR="005F4FCA" w:rsidTr="005F4FCA">
        <w:trPr>
          <w:jc w:val="center"/>
        </w:trPr>
        <w:tc>
          <w:tcPr>
            <w:tcW w:w="1101" w:type="dxa"/>
          </w:tcPr>
          <w:p w:rsidR="005F4FCA" w:rsidRPr="005F4FCA" w:rsidRDefault="005F4FCA" w:rsidP="005F4FCA">
            <w:pPr>
              <w:jc w:val="center"/>
              <w:rPr>
                <w:b/>
              </w:rPr>
            </w:pPr>
            <w:r w:rsidRPr="005F4FCA">
              <w:rPr>
                <w:b/>
              </w:rPr>
              <w:t>Madde</w:t>
            </w:r>
          </w:p>
        </w:tc>
        <w:tc>
          <w:tcPr>
            <w:tcW w:w="1984" w:type="dxa"/>
          </w:tcPr>
          <w:p w:rsidR="005F4FCA" w:rsidRPr="005F4FCA" w:rsidRDefault="005F4FCA" w:rsidP="005F4FCA">
            <w:pPr>
              <w:jc w:val="center"/>
              <w:rPr>
                <w:b/>
              </w:rPr>
            </w:pPr>
            <w:r w:rsidRPr="005F4FCA">
              <w:rPr>
                <w:rFonts w:ascii="Calibri" w:hAnsi="Calibri"/>
                <w:b/>
              </w:rPr>
              <w:t>λ</w:t>
            </w:r>
            <w:r w:rsidRPr="005F4FCA">
              <w:rPr>
                <w:b/>
                <w:vertAlign w:val="subscript"/>
              </w:rPr>
              <w:t>abs</w:t>
            </w:r>
            <w:r w:rsidRPr="005F4FCA">
              <w:rPr>
                <w:b/>
              </w:rPr>
              <w:t xml:space="preserve"> (nm)</w:t>
            </w:r>
          </w:p>
        </w:tc>
        <w:tc>
          <w:tcPr>
            <w:tcW w:w="1985" w:type="dxa"/>
          </w:tcPr>
          <w:p w:rsidR="005F4FCA" w:rsidRPr="005F4FCA" w:rsidRDefault="005F4FCA" w:rsidP="005F4FCA">
            <w:pPr>
              <w:jc w:val="center"/>
              <w:rPr>
                <w:b/>
              </w:rPr>
            </w:pPr>
            <w:r w:rsidRPr="005F4FCA">
              <w:rPr>
                <w:rFonts w:ascii="Calibri" w:hAnsi="Calibri"/>
                <w:b/>
              </w:rPr>
              <w:t>λ</w:t>
            </w:r>
            <w:r w:rsidRPr="005F4FCA">
              <w:rPr>
                <w:b/>
                <w:vertAlign w:val="subscript"/>
              </w:rPr>
              <w:t>em</w:t>
            </w:r>
            <w:r w:rsidRPr="005F4FCA">
              <w:rPr>
                <w:b/>
              </w:rPr>
              <w:t xml:space="preserve"> (nm)</w:t>
            </w:r>
          </w:p>
        </w:tc>
      </w:tr>
      <w:tr w:rsidR="005F4FCA" w:rsidTr="005F4FCA">
        <w:trPr>
          <w:jc w:val="center"/>
        </w:trPr>
        <w:tc>
          <w:tcPr>
            <w:tcW w:w="1101" w:type="dxa"/>
          </w:tcPr>
          <w:p w:rsidR="005F4FCA" w:rsidRDefault="005F4FCA" w:rsidP="005F4FCA">
            <w:pPr>
              <w:jc w:val="center"/>
            </w:pPr>
            <w:r>
              <w:t>1</w:t>
            </w:r>
          </w:p>
        </w:tc>
        <w:tc>
          <w:tcPr>
            <w:tcW w:w="1984" w:type="dxa"/>
          </w:tcPr>
          <w:p w:rsidR="005F4FCA" w:rsidRDefault="005F4FCA" w:rsidP="005F4FCA">
            <w:pPr>
              <w:jc w:val="center"/>
            </w:pPr>
            <w:r>
              <w:t>365</w:t>
            </w:r>
          </w:p>
        </w:tc>
        <w:tc>
          <w:tcPr>
            <w:tcW w:w="1985" w:type="dxa"/>
          </w:tcPr>
          <w:p w:rsidR="005F4FCA" w:rsidRDefault="005F4FCA" w:rsidP="005F4FCA">
            <w:pPr>
              <w:jc w:val="center"/>
            </w:pPr>
            <w:r>
              <w:t>438</w:t>
            </w:r>
          </w:p>
        </w:tc>
      </w:tr>
      <w:tr w:rsidR="005F4FCA" w:rsidTr="005F4FCA">
        <w:trPr>
          <w:jc w:val="center"/>
        </w:trPr>
        <w:tc>
          <w:tcPr>
            <w:tcW w:w="1101" w:type="dxa"/>
          </w:tcPr>
          <w:p w:rsidR="005F4FCA" w:rsidRDefault="005F4FCA" w:rsidP="005F4FCA">
            <w:pPr>
              <w:jc w:val="center"/>
            </w:pPr>
            <w:r>
              <w:t>2</w:t>
            </w:r>
          </w:p>
        </w:tc>
        <w:tc>
          <w:tcPr>
            <w:tcW w:w="1984" w:type="dxa"/>
          </w:tcPr>
          <w:p w:rsidR="005F4FCA" w:rsidRDefault="005F4FCA" w:rsidP="005F4FCA">
            <w:pPr>
              <w:jc w:val="center"/>
            </w:pPr>
            <w:r>
              <w:t>456</w:t>
            </w:r>
          </w:p>
        </w:tc>
        <w:tc>
          <w:tcPr>
            <w:tcW w:w="1985" w:type="dxa"/>
          </w:tcPr>
          <w:p w:rsidR="005F4FCA" w:rsidRDefault="005F4FCA" w:rsidP="005F4FCA">
            <w:pPr>
              <w:jc w:val="center"/>
            </w:pPr>
            <w:r>
              <w:t>520</w:t>
            </w:r>
          </w:p>
        </w:tc>
      </w:tr>
    </w:tbl>
    <w:p w:rsidR="005F4FCA" w:rsidRDefault="005F4FCA"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p w:rsidR="00007BF8" w:rsidRDefault="00007BF8" w:rsidP="00B92C03"/>
    <w:bookmarkStart w:id="51" w:name="_GoBack"/>
    <w:bookmarkEnd w:id="51"/>
    <w:p w:rsidR="000E0F12" w:rsidRPr="001A2177" w:rsidRDefault="002D6E8F" w:rsidP="00481907">
      <w:pPr>
        <w:pStyle w:val="Balk1"/>
      </w:pPr>
      <w:r w:rsidRPr="001A2177">
        <w:rPr>
          <w:noProof/>
          <w:lang w:eastAsia="tr-TR"/>
        </w:rPr>
        <w:lastRenderedPageBreak/>
        <mc:AlternateContent>
          <mc:Choice Requires="wps">
            <w:drawing>
              <wp:anchor distT="0" distB="0" distL="114300" distR="114300" simplePos="0" relativeHeight="251552768" behindDoc="0" locked="0" layoutInCell="1" allowOverlap="1" wp14:anchorId="752BF519" wp14:editId="3266B20D">
                <wp:simplePos x="0" y="0"/>
                <wp:positionH relativeFrom="column">
                  <wp:posOffset>-975995</wp:posOffset>
                </wp:positionH>
                <wp:positionV relativeFrom="paragraph">
                  <wp:posOffset>-798830</wp:posOffset>
                </wp:positionV>
                <wp:extent cx="2421255" cy="199390"/>
                <wp:effectExtent l="0" t="0" r="17145" b="10160"/>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99390"/>
                        </a:xfrm>
                        <a:prstGeom prst="rect">
                          <a:avLst/>
                        </a:prstGeom>
                        <a:solidFill>
                          <a:srgbClr val="FFFFFF"/>
                        </a:solidFill>
                        <a:ln w="9525">
                          <a:solidFill>
                            <a:srgbClr val="000000"/>
                          </a:solidFill>
                          <a:miter lim="800000"/>
                          <a:headEnd/>
                          <a:tailEnd/>
                        </a:ln>
                      </wps:spPr>
                      <wps:txbx>
                        <w:txbxContent>
                          <w:p w:rsidR="004218B0" w:rsidRPr="00B67483" w:rsidRDefault="004218B0" w:rsidP="00C356CD">
                            <w:pPr>
                              <w:jc w:val="left"/>
                              <w:rPr>
                                <w:b/>
                              </w:rPr>
                            </w:pPr>
                            <w:r>
                              <w:rPr>
                                <w:b/>
                              </w:rPr>
                              <w:t>Ek–13 Tez Teslim Kontrol Listesi</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BF519" id="Metin Kutusu 1" o:spid="_x0000_s1205" type="#_x0000_t202" style="position:absolute;left:0;text-align:left;margin-left:-76.85pt;margin-top:-62.9pt;width:190.65pt;height:15.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">
                <v:textbox inset=".5mm,0,.5mm,0">
                  <w:txbxContent>
                    <w:p w:rsidR="004218B0" w:rsidRPr="00B67483" w:rsidRDefault="004218B0" w:rsidP="00C356CD">
                      <w:pPr>
                        <w:jc w:val="left"/>
                        <w:rPr>
                          <w:b/>
                        </w:rPr>
                      </w:pPr>
                      <w:r>
                        <w:rPr>
                          <w:b/>
                        </w:rPr>
                        <w:t>Ek–13 Tez Teslim Kontrol Listesi</w:t>
                      </w:r>
                    </w:p>
                  </w:txbxContent>
                </v:textbox>
                <w10:wrap type="square"/>
              </v:shape>
            </w:pict>
          </mc:Fallback>
        </mc:AlternateContent>
      </w:r>
      <w:r w:rsidR="006775FC" w:rsidRPr="001A2177">
        <w:t xml:space="preserve">TEZ </w:t>
      </w:r>
      <w:r w:rsidR="00C356CD" w:rsidRPr="001A2177">
        <w:t>TESLİM</w:t>
      </w:r>
      <w:r w:rsidR="006775FC" w:rsidRPr="001A2177">
        <w:t xml:space="preserve"> KONTROL LİSTESİ</w:t>
      </w:r>
    </w:p>
    <w:p w:rsidR="000E0F12" w:rsidRPr="0030735B" w:rsidRDefault="000E0F12" w:rsidP="000E0F12">
      <w:pPr>
        <w:spacing w:line="240" w:lineRule="auto"/>
        <w:jc w:val="center"/>
        <w:rPr>
          <w:b/>
          <w:sz w:val="28"/>
          <w:szCs w:val="28"/>
        </w:rPr>
      </w:pPr>
    </w:p>
    <w:tbl>
      <w:tblPr>
        <w:tblW w:w="8746" w:type="dxa"/>
        <w:tblCellMar>
          <w:left w:w="28" w:type="dxa"/>
          <w:right w:w="28" w:type="dxa"/>
        </w:tblCellMar>
        <w:tblLook w:val="04A0" w:firstRow="1" w:lastRow="0" w:firstColumn="1" w:lastColumn="0" w:noHBand="0" w:noVBand="1"/>
      </w:tblPr>
      <w:tblGrid>
        <w:gridCol w:w="426"/>
        <w:gridCol w:w="7966"/>
        <w:gridCol w:w="354"/>
      </w:tblGrid>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w:t>
            </w:r>
          </w:p>
        </w:tc>
        <w:tc>
          <w:tcPr>
            <w:tcW w:w="7966" w:type="dxa"/>
          </w:tcPr>
          <w:p w:rsidR="000E0F12" w:rsidRPr="0030735B" w:rsidRDefault="00CC53EE" w:rsidP="00574E65">
            <w:pPr>
              <w:autoSpaceDE w:val="0"/>
              <w:autoSpaceDN w:val="0"/>
              <w:adjustRightInd w:val="0"/>
              <w:spacing w:line="240" w:lineRule="auto"/>
              <w:contextualSpacing/>
            </w:pPr>
            <w:r>
              <w:t>Tez metni 21x29,</w:t>
            </w:r>
            <w:r w:rsidR="000E0F12" w:rsidRPr="0030735B">
              <w:t>7cm boyutlarında standart, birinci hamur beyaz A4 kağıdına (80-1</w:t>
            </w:r>
            <w:r w:rsidR="00574E65">
              <w:t>2</w:t>
            </w:r>
            <w:r w:rsidR="000E0F12" w:rsidRPr="0030735B">
              <w:t>0 gram)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bookmarkStart w:id="52" w:name="Onay2"/>
            <w:r w:rsidRPr="00974BBC">
              <w:instrText xml:space="preserve"> FORMCHECKBOX </w:instrText>
            </w:r>
            <w:r w:rsidR="00113FDF">
              <w:fldChar w:fldCharType="separate"/>
            </w:r>
            <w:r w:rsidRPr="00974BBC">
              <w:fldChar w:fldCharType="end"/>
            </w:r>
            <w:bookmarkEnd w:id="52"/>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2.</w:t>
            </w:r>
          </w:p>
        </w:tc>
        <w:tc>
          <w:tcPr>
            <w:tcW w:w="7966" w:type="dxa"/>
          </w:tcPr>
          <w:p w:rsidR="000E0F12" w:rsidRPr="0030735B" w:rsidRDefault="000E0F12" w:rsidP="000E0F12">
            <w:pPr>
              <w:autoSpaceDE w:val="0"/>
              <w:autoSpaceDN w:val="0"/>
              <w:adjustRightInd w:val="0"/>
              <w:spacing w:line="240" w:lineRule="auto"/>
              <w:contextualSpacing/>
            </w:pPr>
            <w:r w:rsidRPr="0030735B">
              <w:t xml:space="preserve">Tezin dış kapağı </w:t>
            </w:r>
            <w:r w:rsidRPr="0030735B">
              <w:rPr>
                <w:b/>
              </w:rPr>
              <w:t>Ek-1</w:t>
            </w:r>
            <w:r w:rsidRPr="0030735B">
              <w:t>’e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w:t>
            </w:r>
          </w:p>
        </w:tc>
        <w:tc>
          <w:tcPr>
            <w:tcW w:w="7966" w:type="dxa"/>
          </w:tcPr>
          <w:p w:rsidR="000E0F12" w:rsidRPr="0030735B" w:rsidRDefault="000E0F12" w:rsidP="002E42B1">
            <w:pPr>
              <w:autoSpaceDE w:val="0"/>
              <w:autoSpaceDN w:val="0"/>
              <w:adjustRightInd w:val="0"/>
              <w:spacing w:line="240" w:lineRule="auto"/>
              <w:contextualSpacing/>
            </w:pPr>
            <w:r>
              <w:t>Tez dış kapağına 2</w:t>
            </w:r>
            <w:r w:rsidR="002E42B1">
              <w:t>,</w:t>
            </w:r>
            <w:r>
              <w:t xml:space="preserve">5 </w:t>
            </w:r>
            <w:r w:rsidRPr="0030735B">
              <w:t>cm ölçülerinde üniversitenin amblemi yerleştirildi mi?</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4.</w:t>
            </w:r>
          </w:p>
        </w:tc>
        <w:tc>
          <w:tcPr>
            <w:tcW w:w="7966" w:type="dxa"/>
          </w:tcPr>
          <w:p w:rsidR="000E0F12" w:rsidRPr="0030735B" w:rsidRDefault="000E0F12" w:rsidP="000E0F12">
            <w:pPr>
              <w:autoSpaceDE w:val="0"/>
              <w:autoSpaceDN w:val="0"/>
              <w:adjustRightInd w:val="0"/>
              <w:spacing w:line="240" w:lineRule="auto"/>
              <w:contextualSpacing/>
            </w:pPr>
            <w:r w:rsidRPr="0030735B">
              <w:t>Tez sayfaları lazer yazıcı kullanılarak yalnızca kağıdın tek yüzüne basıldı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5.</w:t>
            </w:r>
          </w:p>
        </w:tc>
        <w:tc>
          <w:tcPr>
            <w:tcW w:w="7966" w:type="dxa"/>
          </w:tcPr>
          <w:p w:rsidR="000E0F12" w:rsidRPr="0030735B" w:rsidRDefault="000E0F12" w:rsidP="000E0F12">
            <w:pPr>
              <w:spacing w:line="240" w:lineRule="auto"/>
              <w:contextualSpacing/>
            </w:pPr>
            <w:r w:rsidRPr="0030735B">
              <w:t xml:space="preserve">Tez metninin yazılmasında yazı karakteri olarak </w:t>
            </w:r>
            <w:r w:rsidRPr="00403C16">
              <w:rPr>
                <w:b/>
                <w:color w:val="FF0000"/>
              </w:rPr>
              <w:t>Times New Roman</w:t>
            </w:r>
            <w:r w:rsidRPr="00403C16">
              <w:rPr>
                <w:color w:val="FF0000"/>
              </w:rPr>
              <w:t xml:space="preserve"> </w:t>
            </w:r>
            <w:r w:rsidRPr="0030735B">
              <w:t>kullanıldı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6.</w:t>
            </w:r>
          </w:p>
        </w:tc>
        <w:tc>
          <w:tcPr>
            <w:tcW w:w="7966" w:type="dxa"/>
          </w:tcPr>
          <w:p w:rsidR="000E0F12" w:rsidRPr="0030735B" w:rsidRDefault="000E0F12" w:rsidP="00CC53EE">
            <w:pPr>
              <w:autoSpaceDE w:val="0"/>
              <w:autoSpaceDN w:val="0"/>
              <w:adjustRightInd w:val="0"/>
              <w:spacing w:line="240" w:lineRule="auto"/>
              <w:contextualSpacing/>
            </w:pPr>
            <w:r w:rsidRPr="0030735B">
              <w:t xml:space="preserve">Yazımda her sayfanın sol kenarında </w:t>
            </w:r>
            <w:r w:rsidR="002E42B1">
              <w:t>3cm, diğer</w:t>
            </w:r>
            <w:r w:rsidRPr="0030735B">
              <w:t xml:space="preserve"> kenar</w:t>
            </w:r>
            <w:r w:rsidR="002E42B1">
              <w:t>larda 2,</w:t>
            </w:r>
            <w:r w:rsidRPr="0030735B">
              <w:t>5cm boşluk bırakıldı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7.</w:t>
            </w:r>
          </w:p>
        </w:tc>
        <w:tc>
          <w:tcPr>
            <w:tcW w:w="7966" w:type="dxa"/>
          </w:tcPr>
          <w:p w:rsidR="000E0F12" w:rsidRPr="0030735B" w:rsidRDefault="00260A80" w:rsidP="000E0F12">
            <w:pPr>
              <w:spacing w:line="240" w:lineRule="auto"/>
              <w:contextualSpacing/>
            </w:pPr>
            <w:r>
              <w:t>Yazım kurallarında belirtilen</w:t>
            </w:r>
            <w:r w:rsidR="000E0F12" w:rsidRPr="0030735B">
              <w:t xml:space="preserve"> satır ve paragraf aralıklarına uyuldu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8.</w:t>
            </w:r>
          </w:p>
        </w:tc>
        <w:tc>
          <w:tcPr>
            <w:tcW w:w="7966" w:type="dxa"/>
          </w:tcPr>
          <w:p w:rsidR="000E0F12" w:rsidRPr="0030735B" w:rsidRDefault="000E0F12" w:rsidP="00260A80">
            <w:pPr>
              <w:spacing w:line="240" w:lineRule="auto"/>
              <w:contextualSpacing/>
            </w:pPr>
            <w:r w:rsidRPr="0030735B">
              <w:t xml:space="preserve">Ana ve ara başlıklar uygun puntoda ve </w:t>
            </w:r>
            <w:r w:rsidR="00260A80">
              <w:t>belirtilen</w:t>
            </w:r>
            <w:r w:rsidRPr="0030735B">
              <w:t xml:space="preserve"> özelliklerde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9.</w:t>
            </w:r>
          </w:p>
        </w:tc>
        <w:tc>
          <w:tcPr>
            <w:tcW w:w="7966" w:type="dxa"/>
          </w:tcPr>
          <w:p w:rsidR="000E0F12" w:rsidRPr="0030735B" w:rsidRDefault="000E0F12" w:rsidP="000E0F12">
            <w:pPr>
              <w:spacing w:line="240" w:lineRule="auto"/>
              <w:contextualSpacing/>
            </w:pPr>
            <w:r w:rsidRPr="0030735B">
              <w:t xml:space="preserve">Sayfa numaralandırılması </w:t>
            </w:r>
            <w:r w:rsidR="00260A80">
              <w:t>belirtilen</w:t>
            </w:r>
            <w:r w:rsidR="00260A80" w:rsidRPr="0030735B">
              <w:t xml:space="preserve"> </w:t>
            </w:r>
            <w:r w:rsidRPr="0030735B">
              <w:t>şekilde yapıldı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10.</w:t>
            </w:r>
          </w:p>
        </w:tc>
        <w:tc>
          <w:tcPr>
            <w:tcW w:w="7966" w:type="dxa"/>
          </w:tcPr>
          <w:p w:rsidR="000E0F12" w:rsidRPr="0030735B" w:rsidRDefault="000E0F12" w:rsidP="000E0F12">
            <w:pPr>
              <w:autoSpaceDE w:val="0"/>
              <w:autoSpaceDN w:val="0"/>
              <w:adjustRightInd w:val="0"/>
              <w:spacing w:line="240" w:lineRule="auto"/>
              <w:contextualSpacing/>
            </w:pPr>
            <w:r w:rsidRPr="0030735B">
              <w:t>Tezin dış kapağı sonrası boş sayfa konuldu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11.</w:t>
            </w:r>
          </w:p>
        </w:tc>
        <w:tc>
          <w:tcPr>
            <w:tcW w:w="7966" w:type="dxa"/>
          </w:tcPr>
          <w:p w:rsidR="000E0F12" w:rsidRPr="0030735B" w:rsidRDefault="000E0F12" w:rsidP="000E0F12">
            <w:pPr>
              <w:autoSpaceDE w:val="0"/>
              <w:autoSpaceDN w:val="0"/>
              <w:adjustRightInd w:val="0"/>
              <w:spacing w:line="240" w:lineRule="auto"/>
              <w:contextualSpacing/>
            </w:pPr>
            <w:r w:rsidRPr="0030735B">
              <w:t xml:space="preserve">Tezin iç kapağı </w:t>
            </w:r>
            <w:r w:rsidRPr="0030735B">
              <w:rPr>
                <w:b/>
              </w:rPr>
              <w:t>Ek-2</w:t>
            </w:r>
            <w:r w:rsidRPr="0030735B">
              <w:t>’</w:t>
            </w:r>
            <w:r w:rsidR="00B621BB">
              <w:t xml:space="preserve"> </w:t>
            </w:r>
            <w:r w:rsidRPr="0030735B">
              <w:t>ye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12.</w:t>
            </w:r>
          </w:p>
        </w:tc>
        <w:tc>
          <w:tcPr>
            <w:tcW w:w="7966" w:type="dxa"/>
          </w:tcPr>
          <w:p w:rsidR="000E0F12" w:rsidRPr="0030735B" w:rsidRDefault="00B621BB" w:rsidP="00B621BB">
            <w:pPr>
              <w:autoSpaceDE w:val="0"/>
              <w:autoSpaceDN w:val="0"/>
              <w:adjustRightInd w:val="0"/>
              <w:spacing w:line="240" w:lineRule="auto"/>
              <w:contextualSpacing/>
            </w:pPr>
            <w:r>
              <w:t>Jüri</w:t>
            </w:r>
            <w:r w:rsidRPr="0030735B">
              <w:t xml:space="preserve"> onay sayfası </w:t>
            </w:r>
            <w:r w:rsidRPr="0030735B">
              <w:rPr>
                <w:b/>
              </w:rPr>
              <w:t>Ek-</w:t>
            </w:r>
            <w:r>
              <w:rPr>
                <w:b/>
              </w:rPr>
              <w:t>3</w:t>
            </w:r>
            <w:r w:rsidRPr="0030735B">
              <w:t>’ e uygun olarak yazıldı mı?</w:t>
            </w:r>
            <w:r w:rsidR="000E0F12" w:rsidRPr="0030735B">
              <w:t xml:space="preserve"> </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13.</w:t>
            </w:r>
          </w:p>
        </w:tc>
        <w:tc>
          <w:tcPr>
            <w:tcW w:w="7966" w:type="dxa"/>
          </w:tcPr>
          <w:p w:rsidR="000E0F12" w:rsidRPr="0030735B" w:rsidRDefault="00B621BB" w:rsidP="00B621BB">
            <w:pPr>
              <w:autoSpaceDE w:val="0"/>
              <w:autoSpaceDN w:val="0"/>
              <w:adjustRightInd w:val="0"/>
              <w:spacing w:line="240" w:lineRule="auto"/>
              <w:contextualSpacing/>
            </w:pPr>
            <w:r>
              <w:t xml:space="preserve">Etik kurallara uygunluk beyanı </w:t>
            </w:r>
            <w:r w:rsidRPr="0030735B">
              <w:rPr>
                <w:b/>
              </w:rPr>
              <w:t>Ek-</w:t>
            </w:r>
            <w:r>
              <w:rPr>
                <w:b/>
              </w:rPr>
              <w:t>4</w:t>
            </w:r>
            <w:r w:rsidRPr="0030735B">
              <w:t>’</w:t>
            </w:r>
            <w:r>
              <w:t xml:space="preserve"> </w:t>
            </w:r>
            <w:r w:rsidRPr="0030735B">
              <w:t>e uygun olarak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14.</w:t>
            </w:r>
          </w:p>
        </w:tc>
        <w:tc>
          <w:tcPr>
            <w:tcW w:w="7966" w:type="dxa"/>
          </w:tcPr>
          <w:p w:rsidR="000E0F12" w:rsidRPr="0030735B" w:rsidRDefault="00CC53EE" w:rsidP="00CC53EE">
            <w:pPr>
              <w:autoSpaceDE w:val="0"/>
              <w:autoSpaceDN w:val="0"/>
              <w:adjustRightInd w:val="0"/>
              <w:spacing w:line="240" w:lineRule="auto"/>
              <w:contextualSpacing/>
            </w:pPr>
            <w:r>
              <w:t xml:space="preserve">Önsöz ve/veya </w:t>
            </w:r>
            <w:r w:rsidRPr="0030735B">
              <w:t xml:space="preserve">Teşekkür sayfası </w:t>
            </w:r>
            <w:r w:rsidRPr="0030735B">
              <w:rPr>
                <w:b/>
              </w:rPr>
              <w:t>Ek-</w:t>
            </w:r>
            <w:r>
              <w:rPr>
                <w:b/>
              </w:rPr>
              <w:t>5</w:t>
            </w:r>
            <w:r w:rsidRPr="0030735B">
              <w:t>’ e uygun olarak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15.</w:t>
            </w:r>
          </w:p>
        </w:tc>
        <w:tc>
          <w:tcPr>
            <w:tcW w:w="7966" w:type="dxa"/>
          </w:tcPr>
          <w:p w:rsidR="000E0F12" w:rsidRPr="0030735B" w:rsidRDefault="000E0F12" w:rsidP="008A2567">
            <w:pPr>
              <w:autoSpaceDE w:val="0"/>
              <w:autoSpaceDN w:val="0"/>
              <w:adjustRightInd w:val="0"/>
              <w:spacing w:line="240" w:lineRule="auto"/>
              <w:contextualSpacing/>
            </w:pPr>
            <w:r w:rsidRPr="0030735B">
              <w:t xml:space="preserve">İçindekiler sayfası </w:t>
            </w:r>
            <w:r w:rsidRPr="0030735B">
              <w:rPr>
                <w:b/>
              </w:rPr>
              <w:t>Ek-</w:t>
            </w:r>
            <w:r w:rsidR="008A2567">
              <w:rPr>
                <w:b/>
              </w:rPr>
              <w:t>6</w:t>
            </w:r>
            <w:r w:rsidRPr="0030735B">
              <w:t xml:space="preserve">’ </w:t>
            </w:r>
            <w:r w:rsidR="008A2567">
              <w:t>ya</w:t>
            </w:r>
            <w:r w:rsidRPr="0030735B">
              <w:t xml:space="preserve"> uygun olarak </w:t>
            </w:r>
            <w:r w:rsidR="00FA4341" w:rsidRPr="0030735B">
              <w:t xml:space="preserve">hazırlandı </w:t>
            </w:r>
            <w:r w:rsidRPr="0030735B">
              <w:t>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663ABE" w:rsidRPr="0030735B" w:rsidTr="000E0F12">
        <w:tc>
          <w:tcPr>
            <w:tcW w:w="426" w:type="dxa"/>
          </w:tcPr>
          <w:p w:rsidR="00663ABE" w:rsidRPr="0030735B" w:rsidRDefault="00663ABE" w:rsidP="000904F1">
            <w:pPr>
              <w:spacing w:line="240" w:lineRule="auto"/>
              <w:contextualSpacing/>
              <w:jc w:val="center"/>
              <w:rPr>
                <w:b/>
              </w:rPr>
            </w:pPr>
            <w:r>
              <w:rPr>
                <w:b/>
              </w:rPr>
              <w:t>1</w:t>
            </w:r>
            <w:r w:rsidR="000904F1">
              <w:rPr>
                <w:b/>
              </w:rPr>
              <w:t>6</w:t>
            </w:r>
            <w:r>
              <w:rPr>
                <w:b/>
              </w:rPr>
              <w:t>.</w:t>
            </w:r>
          </w:p>
        </w:tc>
        <w:tc>
          <w:tcPr>
            <w:tcW w:w="7966" w:type="dxa"/>
          </w:tcPr>
          <w:p w:rsidR="00663ABE" w:rsidRDefault="00FA4341" w:rsidP="00FA4341">
            <w:pPr>
              <w:spacing w:line="240" w:lineRule="auto"/>
              <w:contextualSpacing/>
            </w:pPr>
            <w:r>
              <w:t xml:space="preserve">Şekil ve Çizelge dizinleri </w:t>
            </w:r>
            <w:r w:rsidRPr="0030735B">
              <w:rPr>
                <w:b/>
              </w:rPr>
              <w:t>Ek-</w:t>
            </w:r>
            <w:r>
              <w:rPr>
                <w:b/>
              </w:rPr>
              <w:t>7</w:t>
            </w:r>
            <w:r w:rsidRPr="0030735B">
              <w:t>’</w:t>
            </w:r>
            <w:r w:rsidR="00463C09">
              <w:t>y</w:t>
            </w:r>
            <w:r>
              <w:t xml:space="preserve">e </w:t>
            </w:r>
            <w:r w:rsidRPr="0030735B">
              <w:t>uygun olarak hazırlandı mı?</w:t>
            </w:r>
          </w:p>
        </w:tc>
        <w:tc>
          <w:tcPr>
            <w:tcW w:w="354" w:type="dxa"/>
          </w:tcPr>
          <w:p w:rsidR="00663ABE" w:rsidRPr="00974BBC" w:rsidRDefault="00FA4341" w:rsidP="000E0F12">
            <w:pPr>
              <w:spacing w:line="240" w:lineRule="auto"/>
              <w:contextualSpacing/>
              <w:jc w:val="right"/>
            </w:pPr>
            <w:r w:rsidRPr="00974BBC">
              <w:fldChar w:fldCharType="begin">
                <w:ffData>
                  <w:name w:val=""/>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463C09" w:rsidRPr="0030735B" w:rsidTr="000C4B12">
        <w:tc>
          <w:tcPr>
            <w:tcW w:w="426" w:type="dxa"/>
          </w:tcPr>
          <w:p w:rsidR="00463C09" w:rsidRPr="0030735B" w:rsidRDefault="000904F1" w:rsidP="000C4B12">
            <w:pPr>
              <w:spacing w:line="240" w:lineRule="auto"/>
              <w:contextualSpacing/>
              <w:jc w:val="center"/>
              <w:rPr>
                <w:b/>
              </w:rPr>
            </w:pPr>
            <w:r>
              <w:rPr>
                <w:b/>
              </w:rPr>
              <w:t>17</w:t>
            </w:r>
            <w:r w:rsidR="00463C09" w:rsidRPr="0030735B">
              <w:rPr>
                <w:b/>
              </w:rPr>
              <w:t>.</w:t>
            </w:r>
          </w:p>
        </w:tc>
        <w:tc>
          <w:tcPr>
            <w:tcW w:w="7966" w:type="dxa"/>
          </w:tcPr>
          <w:p w:rsidR="00463C09" w:rsidRPr="0030735B" w:rsidRDefault="00463C09" w:rsidP="00463C09">
            <w:pPr>
              <w:spacing w:line="240" w:lineRule="auto"/>
              <w:contextualSpacing/>
            </w:pPr>
            <w:r w:rsidRPr="0030735B">
              <w:t xml:space="preserve">Simgeler ve kısaltmalar </w:t>
            </w:r>
            <w:r w:rsidRPr="0030735B">
              <w:rPr>
                <w:b/>
              </w:rPr>
              <w:t>Ek-</w:t>
            </w:r>
            <w:r>
              <w:rPr>
                <w:b/>
              </w:rPr>
              <w:t>8</w:t>
            </w:r>
            <w:r w:rsidRPr="0030735B">
              <w:t>’</w:t>
            </w:r>
            <w:r>
              <w:t xml:space="preserve">e </w:t>
            </w:r>
            <w:r w:rsidRPr="0030735B">
              <w:t xml:space="preserve">uygun </w:t>
            </w:r>
            <w:r>
              <w:t xml:space="preserve">olarak </w:t>
            </w:r>
            <w:r w:rsidRPr="0030735B">
              <w:t>ya</w:t>
            </w:r>
            <w:r>
              <w:t>z</w:t>
            </w:r>
            <w:r w:rsidRPr="0030735B">
              <w:t>ıldı mı?</w:t>
            </w:r>
          </w:p>
        </w:tc>
        <w:tc>
          <w:tcPr>
            <w:tcW w:w="354" w:type="dxa"/>
          </w:tcPr>
          <w:p w:rsidR="00463C09" w:rsidRPr="0030735B" w:rsidRDefault="00463C09" w:rsidP="000C4B12">
            <w:pPr>
              <w:spacing w:line="240" w:lineRule="auto"/>
              <w:contextualSpacing/>
              <w:jc w:val="right"/>
              <w:rPr>
                <w:b/>
                <w:sz w:val="32"/>
                <w:szCs w:val="32"/>
              </w:rPr>
            </w:pPr>
            <w:r w:rsidRPr="00974BBC">
              <w:fldChar w:fldCharType="begin">
                <w:ffData>
                  <w:name w:val=""/>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18</w:t>
            </w:r>
            <w:r w:rsidR="000E0F12" w:rsidRPr="0030735B">
              <w:rPr>
                <w:b/>
              </w:rPr>
              <w:t>.</w:t>
            </w:r>
          </w:p>
        </w:tc>
        <w:tc>
          <w:tcPr>
            <w:tcW w:w="7966" w:type="dxa"/>
          </w:tcPr>
          <w:p w:rsidR="000E0F12" w:rsidRPr="0030735B" w:rsidRDefault="000E0F12" w:rsidP="000E0F12">
            <w:pPr>
              <w:spacing w:line="240" w:lineRule="auto"/>
              <w:contextualSpacing/>
            </w:pPr>
            <w:r w:rsidRPr="0030735B">
              <w:t>Türkçe özet tezin içeriğini yansıtıyor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19</w:t>
            </w:r>
            <w:r w:rsidR="000E0F12" w:rsidRPr="0030735B">
              <w:rPr>
                <w:b/>
              </w:rPr>
              <w:t>.</w:t>
            </w:r>
          </w:p>
        </w:tc>
        <w:tc>
          <w:tcPr>
            <w:tcW w:w="7966" w:type="dxa"/>
          </w:tcPr>
          <w:p w:rsidR="000E0F12" w:rsidRPr="0030735B" w:rsidRDefault="000E0F12" w:rsidP="008A2567">
            <w:pPr>
              <w:spacing w:line="240" w:lineRule="auto"/>
              <w:contextualSpacing/>
            </w:pPr>
            <w:r w:rsidRPr="0030735B">
              <w:t xml:space="preserve">Türkçe özet sayfası </w:t>
            </w:r>
            <w:r w:rsidRPr="0030735B">
              <w:rPr>
                <w:b/>
              </w:rPr>
              <w:t>Ek-</w:t>
            </w:r>
            <w:r w:rsidR="008A2567">
              <w:rPr>
                <w:b/>
              </w:rPr>
              <w:t>9</w:t>
            </w:r>
            <w:r w:rsidRPr="0030735B">
              <w:t>’a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FA4341" w:rsidP="000E0F12">
            <w:pPr>
              <w:spacing w:line="240" w:lineRule="auto"/>
              <w:contextualSpacing/>
              <w:jc w:val="center"/>
              <w:rPr>
                <w:b/>
              </w:rPr>
            </w:pPr>
            <w:r>
              <w:rPr>
                <w:b/>
              </w:rPr>
              <w:t>2</w:t>
            </w:r>
            <w:r w:rsidR="000904F1">
              <w:rPr>
                <w:b/>
              </w:rPr>
              <w:t>0</w:t>
            </w:r>
            <w:r w:rsidR="000E0F12" w:rsidRPr="0030735B">
              <w:rPr>
                <w:b/>
              </w:rPr>
              <w:t>.</w:t>
            </w:r>
          </w:p>
        </w:tc>
        <w:tc>
          <w:tcPr>
            <w:tcW w:w="7966" w:type="dxa"/>
          </w:tcPr>
          <w:p w:rsidR="000E0F12" w:rsidRPr="0030735B" w:rsidRDefault="000E0F12" w:rsidP="000E0F12">
            <w:pPr>
              <w:spacing w:line="240" w:lineRule="auto"/>
              <w:contextualSpacing/>
            </w:pPr>
            <w:r w:rsidRPr="0030735B">
              <w:t>Türkçe özete önerilen şekilde anahtar kelimeler konuldu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21</w:t>
            </w:r>
            <w:r w:rsidR="000E0F12" w:rsidRPr="0030735B">
              <w:rPr>
                <w:b/>
              </w:rPr>
              <w:t>.</w:t>
            </w:r>
          </w:p>
        </w:tc>
        <w:tc>
          <w:tcPr>
            <w:tcW w:w="7966" w:type="dxa"/>
          </w:tcPr>
          <w:p w:rsidR="000E0F12" w:rsidRPr="0030735B" w:rsidRDefault="000E0F12" w:rsidP="000E0F12">
            <w:pPr>
              <w:spacing w:line="240" w:lineRule="auto"/>
              <w:contextualSpacing/>
            </w:pPr>
            <w:r w:rsidRPr="0030735B">
              <w:t>Türkçe ve İngilizce özet birbiri ile uyumlu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22</w:t>
            </w:r>
            <w:r w:rsidR="000E0F12" w:rsidRPr="0030735B">
              <w:rPr>
                <w:b/>
              </w:rPr>
              <w:t>.</w:t>
            </w:r>
          </w:p>
        </w:tc>
        <w:tc>
          <w:tcPr>
            <w:tcW w:w="7966" w:type="dxa"/>
          </w:tcPr>
          <w:p w:rsidR="000E0F12" w:rsidRPr="0030735B" w:rsidRDefault="000E0F12" w:rsidP="008A2567">
            <w:pPr>
              <w:spacing w:line="240" w:lineRule="auto"/>
              <w:contextualSpacing/>
            </w:pPr>
            <w:r w:rsidRPr="0030735B">
              <w:t xml:space="preserve">İngilizce özet sayfası </w:t>
            </w:r>
            <w:r w:rsidRPr="0030735B">
              <w:rPr>
                <w:b/>
              </w:rPr>
              <w:t>Ek-</w:t>
            </w:r>
            <w:r w:rsidR="008A2567">
              <w:rPr>
                <w:b/>
              </w:rPr>
              <w:t>10</w:t>
            </w:r>
            <w:r w:rsidRPr="0030735B">
              <w:t>’</w:t>
            </w:r>
            <w:r w:rsidR="008A2567">
              <w:t>a</w:t>
            </w:r>
            <w:r w:rsidRPr="0030735B">
              <w:t xml:space="preserv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23</w:t>
            </w:r>
            <w:r w:rsidR="000E0F12" w:rsidRPr="0030735B">
              <w:rPr>
                <w:b/>
              </w:rPr>
              <w:t>.</w:t>
            </w:r>
          </w:p>
        </w:tc>
        <w:tc>
          <w:tcPr>
            <w:tcW w:w="7966" w:type="dxa"/>
          </w:tcPr>
          <w:p w:rsidR="000E0F12" w:rsidRPr="0030735B" w:rsidRDefault="000E0F12" w:rsidP="000E0F12">
            <w:pPr>
              <w:spacing w:line="240" w:lineRule="auto"/>
              <w:contextualSpacing/>
            </w:pPr>
            <w:r w:rsidRPr="0030735B">
              <w:t>İngilizce özete anahtar kelimeler konuldu mu?</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463C09" w:rsidRPr="0030735B" w:rsidTr="000C4B12">
        <w:tc>
          <w:tcPr>
            <w:tcW w:w="426" w:type="dxa"/>
          </w:tcPr>
          <w:p w:rsidR="00463C09" w:rsidRPr="0030735B" w:rsidRDefault="000904F1" w:rsidP="000C4B12">
            <w:pPr>
              <w:spacing w:line="240" w:lineRule="auto"/>
              <w:contextualSpacing/>
              <w:jc w:val="center"/>
              <w:rPr>
                <w:b/>
              </w:rPr>
            </w:pPr>
            <w:r>
              <w:rPr>
                <w:b/>
              </w:rPr>
              <w:t>24</w:t>
            </w:r>
            <w:r w:rsidR="00463C09" w:rsidRPr="0030735B">
              <w:rPr>
                <w:b/>
              </w:rPr>
              <w:t>.</w:t>
            </w:r>
          </w:p>
        </w:tc>
        <w:tc>
          <w:tcPr>
            <w:tcW w:w="7966" w:type="dxa"/>
          </w:tcPr>
          <w:p w:rsidR="00463C09" w:rsidRPr="0030735B" w:rsidRDefault="00463C09" w:rsidP="000C4B12">
            <w:pPr>
              <w:spacing w:line="240" w:lineRule="auto"/>
              <w:contextualSpacing/>
            </w:pPr>
            <w:r>
              <w:t>Şekil</w:t>
            </w:r>
            <w:r w:rsidRPr="0030735B">
              <w:t xml:space="preserve"> ve </w:t>
            </w:r>
            <w:r>
              <w:t>çizelgeler</w:t>
            </w:r>
            <w:r w:rsidRPr="0030735B">
              <w:t xml:space="preserve"> uygun şekilde hazırlandı mı?</w:t>
            </w:r>
          </w:p>
        </w:tc>
        <w:tc>
          <w:tcPr>
            <w:tcW w:w="354" w:type="dxa"/>
          </w:tcPr>
          <w:p w:rsidR="00463C09" w:rsidRPr="0030735B" w:rsidRDefault="00463C09" w:rsidP="000C4B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904F1" w:rsidP="000E0F12">
            <w:pPr>
              <w:spacing w:line="240" w:lineRule="auto"/>
              <w:contextualSpacing/>
              <w:jc w:val="center"/>
              <w:rPr>
                <w:b/>
              </w:rPr>
            </w:pPr>
            <w:r>
              <w:rPr>
                <w:b/>
              </w:rPr>
              <w:t>25</w:t>
            </w:r>
            <w:r w:rsidR="000E0F12" w:rsidRPr="0030735B">
              <w:rPr>
                <w:b/>
              </w:rPr>
              <w:t>.</w:t>
            </w:r>
          </w:p>
        </w:tc>
        <w:tc>
          <w:tcPr>
            <w:tcW w:w="7966" w:type="dxa"/>
          </w:tcPr>
          <w:p w:rsidR="000E0F12" w:rsidRPr="0030735B" w:rsidRDefault="000E0F12" w:rsidP="000E0F12">
            <w:pPr>
              <w:spacing w:line="240" w:lineRule="auto"/>
              <w:contextualSpacing/>
            </w:pPr>
            <w:r>
              <w:t xml:space="preserve">Şekil </w:t>
            </w:r>
            <w:r w:rsidRPr="0030735B">
              <w:t xml:space="preserve">ve </w:t>
            </w:r>
            <w:r w:rsidR="00463C09">
              <w:t>çizelgeler</w:t>
            </w:r>
            <w:r w:rsidR="000904F1">
              <w:t>in</w:t>
            </w:r>
            <w:r w:rsidR="00463C09" w:rsidRPr="0030735B">
              <w:t xml:space="preserve"> </w:t>
            </w:r>
            <w:r w:rsidRPr="0030735B">
              <w:t>üst, alt başlık ve açıklamaları uygun şekilde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904F1" w:rsidRPr="0030735B" w:rsidTr="000C4B12">
        <w:tc>
          <w:tcPr>
            <w:tcW w:w="426" w:type="dxa"/>
          </w:tcPr>
          <w:p w:rsidR="000904F1" w:rsidRPr="0030735B" w:rsidRDefault="000904F1" w:rsidP="000C4B12">
            <w:pPr>
              <w:spacing w:line="240" w:lineRule="auto"/>
              <w:contextualSpacing/>
              <w:jc w:val="center"/>
              <w:rPr>
                <w:b/>
              </w:rPr>
            </w:pPr>
            <w:r>
              <w:rPr>
                <w:b/>
              </w:rPr>
              <w:t>26</w:t>
            </w:r>
            <w:r w:rsidRPr="0030735B">
              <w:rPr>
                <w:b/>
              </w:rPr>
              <w:t>.</w:t>
            </w:r>
          </w:p>
        </w:tc>
        <w:tc>
          <w:tcPr>
            <w:tcW w:w="7966" w:type="dxa"/>
          </w:tcPr>
          <w:p w:rsidR="000904F1" w:rsidRPr="0030735B" w:rsidRDefault="000904F1" w:rsidP="000C4B12">
            <w:pPr>
              <w:spacing w:line="240" w:lineRule="auto"/>
              <w:contextualSpacing/>
            </w:pPr>
            <w:r w:rsidRPr="0030735B">
              <w:t xml:space="preserve">Tez içinde varsa, alıntılar </w:t>
            </w:r>
            <w:r>
              <w:t>belirtilen</w:t>
            </w:r>
            <w:r w:rsidRPr="0030735B">
              <w:t xml:space="preserve"> şekilde yazıldı mı?</w:t>
            </w:r>
          </w:p>
        </w:tc>
        <w:tc>
          <w:tcPr>
            <w:tcW w:w="354" w:type="dxa"/>
          </w:tcPr>
          <w:p w:rsidR="000904F1" w:rsidRPr="0030735B" w:rsidRDefault="000904F1" w:rsidP="000C4B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904F1" w:rsidRPr="0030735B" w:rsidTr="000C4B12">
        <w:tc>
          <w:tcPr>
            <w:tcW w:w="426" w:type="dxa"/>
          </w:tcPr>
          <w:p w:rsidR="000904F1" w:rsidRPr="0030735B" w:rsidRDefault="000904F1" w:rsidP="000C4B12">
            <w:pPr>
              <w:spacing w:line="240" w:lineRule="auto"/>
              <w:contextualSpacing/>
              <w:jc w:val="center"/>
              <w:rPr>
                <w:b/>
              </w:rPr>
            </w:pPr>
            <w:r>
              <w:rPr>
                <w:b/>
              </w:rPr>
              <w:t>27</w:t>
            </w:r>
            <w:r w:rsidRPr="0030735B">
              <w:rPr>
                <w:b/>
              </w:rPr>
              <w:t>.</w:t>
            </w:r>
          </w:p>
        </w:tc>
        <w:tc>
          <w:tcPr>
            <w:tcW w:w="7966" w:type="dxa"/>
          </w:tcPr>
          <w:p w:rsidR="000904F1" w:rsidRPr="0030735B" w:rsidRDefault="000904F1" w:rsidP="000C4B12">
            <w:pPr>
              <w:spacing w:line="240" w:lineRule="auto"/>
              <w:contextualSpacing/>
            </w:pPr>
            <w:r w:rsidRPr="0030735B">
              <w:t xml:space="preserve">Tez içinde varsa, dipnotlar </w:t>
            </w:r>
            <w:r>
              <w:t>belirtilen</w:t>
            </w:r>
            <w:r w:rsidRPr="0030735B">
              <w:t xml:space="preserve"> şekilde yazıldı mı?</w:t>
            </w:r>
          </w:p>
        </w:tc>
        <w:tc>
          <w:tcPr>
            <w:tcW w:w="354" w:type="dxa"/>
          </w:tcPr>
          <w:p w:rsidR="000904F1" w:rsidRPr="0030735B" w:rsidRDefault="000904F1" w:rsidP="000C4B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28.</w:t>
            </w:r>
          </w:p>
        </w:tc>
        <w:tc>
          <w:tcPr>
            <w:tcW w:w="7966" w:type="dxa"/>
          </w:tcPr>
          <w:p w:rsidR="000E0F12" w:rsidRPr="0030735B" w:rsidRDefault="000E0F12" w:rsidP="000E0F12">
            <w:pPr>
              <w:spacing w:line="240" w:lineRule="auto"/>
              <w:contextualSpacing/>
            </w:pPr>
            <w:r w:rsidRPr="0030735B">
              <w:t>Kaynaklar metin içinde doğru şekilde kullanıldı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29.</w:t>
            </w:r>
          </w:p>
        </w:tc>
        <w:tc>
          <w:tcPr>
            <w:tcW w:w="7966" w:type="dxa"/>
          </w:tcPr>
          <w:p w:rsidR="000E0F12" w:rsidRPr="0030735B" w:rsidRDefault="000E0F12" w:rsidP="000E0F12">
            <w:pPr>
              <w:spacing w:line="240" w:lineRule="auto"/>
              <w:contextualSpacing/>
            </w:pPr>
            <w:r w:rsidRPr="0030735B">
              <w:t>Metin içerisinde</w:t>
            </w:r>
            <w:r>
              <w:t xml:space="preserve"> kullanılan kaynakların tamamı k</w:t>
            </w:r>
            <w:r w:rsidRPr="0030735B">
              <w:t>aynaklar listesine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30.</w:t>
            </w:r>
          </w:p>
        </w:tc>
        <w:tc>
          <w:tcPr>
            <w:tcW w:w="7966" w:type="dxa"/>
          </w:tcPr>
          <w:p w:rsidR="000E0F12" w:rsidRPr="0030735B" w:rsidRDefault="000E0F12" w:rsidP="003C2C48">
            <w:pPr>
              <w:autoSpaceDE w:val="0"/>
              <w:autoSpaceDN w:val="0"/>
              <w:adjustRightInd w:val="0"/>
              <w:spacing w:line="240" w:lineRule="auto"/>
              <w:contextualSpacing/>
            </w:pPr>
            <w:r w:rsidRPr="0030735B">
              <w:t xml:space="preserve">Kaynaklar </w:t>
            </w:r>
            <w:r w:rsidR="003C2C48" w:rsidRPr="0030735B">
              <w:rPr>
                <w:b/>
              </w:rPr>
              <w:t>Ek-</w:t>
            </w:r>
            <w:r w:rsidR="003C2C48">
              <w:rPr>
                <w:b/>
              </w:rPr>
              <w:t>11</w:t>
            </w:r>
            <w:r w:rsidR="003C2C48" w:rsidRPr="0030735B">
              <w:t>’</w:t>
            </w:r>
            <w:r w:rsidR="003C2C48">
              <w:t>d</w:t>
            </w:r>
            <w:r w:rsidR="003C2C48" w:rsidRPr="0030735B">
              <w:t xml:space="preserve">e </w:t>
            </w:r>
            <w:r w:rsidR="008A2567">
              <w:t>belirtilen</w:t>
            </w:r>
            <w:r w:rsidR="008A2567" w:rsidRPr="0030735B">
              <w:t xml:space="preserve"> </w:t>
            </w:r>
            <w:r w:rsidRPr="0030735B">
              <w:t>şekilde yazıldı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31.</w:t>
            </w:r>
          </w:p>
        </w:tc>
        <w:tc>
          <w:tcPr>
            <w:tcW w:w="7966" w:type="dxa"/>
          </w:tcPr>
          <w:p w:rsidR="000E0F12" w:rsidRPr="0030735B" w:rsidRDefault="000E0F12" w:rsidP="000E0F12">
            <w:pPr>
              <w:autoSpaceDE w:val="0"/>
              <w:autoSpaceDN w:val="0"/>
              <w:adjustRightInd w:val="0"/>
              <w:spacing w:line="240" w:lineRule="auto"/>
              <w:contextualSpacing/>
            </w:pPr>
            <w:r w:rsidRPr="0030735B">
              <w:t>Ekler uygun başlık seçilerek, tez içindeki sunuş sırasına göre ve her biri ayrı sayfadan başlamak üzere, tez arkasında verildi mi?</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0E0F12" w:rsidRPr="0030735B" w:rsidTr="000E0F12">
        <w:tc>
          <w:tcPr>
            <w:tcW w:w="426" w:type="dxa"/>
          </w:tcPr>
          <w:p w:rsidR="000E0F12" w:rsidRPr="0030735B" w:rsidRDefault="000E0F12" w:rsidP="000E0F12">
            <w:pPr>
              <w:spacing w:line="240" w:lineRule="auto"/>
              <w:contextualSpacing/>
              <w:jc w:val="center"/>
              <w:rPr>
                <w:b/>
              </w:rPr>
            </w:pPr>
            <w:r w:rsidRPr="0030735B">
              <w:rPr>
                <w:b/>
              </w:rPr>
              <w:t>32.</w:t>
            </w:r>
          </w:p>
        </w:tc>
        <w:tc>
          <w:tcPr>
            <w:tcW w:w="7966" w:type="dxa"/>
          </w:tcPr>
          <w:p w:rsidR="000E0F12" w:rsidRPr="0030735B" w:rsidRDefault="000E0F12" w:rsidP="008A2567">
            <w:pPr>
              <w:spacing w:line="240" w:lineRule="auto"/>
              <w:contextualSpacing/>
            </w:pPr>
            <w:r w:rsidRPr="0030735B">
              <w:t xml:space="preserve">Özgeçmiş </w:t>
            </w:r>
            <w:r>
              <w:t xml:space="preserve">sayfası </w:t>
            </w:r>
            <w:r w:rsidRPr="0030735B">
              <w:rPr>
                <w:b/>
              </w:rPr>
              <w:t>Ek-</w:t>
            </w:r>
            <w:r w:rsidR="008A2567">
              <w:rPr>
                <w:b/>
              </w:rPr>
              <w:t>12</w:t>
            </w:r>
            <w:r w:rsidRPr="0030735B">
              <w:t>’</w:t>
            </w:r>
            <w:r w:rsidR="00B621BB">
              <w:t xml:space="preserve"> </w:t>
            </w:r>
            <w:r w:rsidRPr="0030735B">
              <w:t>ye göre hazırlandı mı?</w:t>
            </w:r>
          </w:p>
        </w:tc>
        <w:tc>
          <w:tcPr>
            <w:tcW w:w="354" w:type="dxa"/>
          </w:tcPr>
          <w:p w:rsidR="000E0F12" w:rsidRPr="0030735B" w:rsidRDefault="000E0F12" w:rsidP="000E0F12">
            <w:pPr>
              <w:spacing w:line="240" w:lineRule="auto"/>
              <w:contextualSpacing/>
              <w:jc w:val="right"/>
              <w:rPr>
                <w:b/>
                <w:sz w:val="32"/>
                <w:szCs w:val="32"/>
              </w:rPr>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r w:rsidR="00E57DFD" w:rsidRPr="0030735B" w:rsidTr="000E0F12">
        <w:tc>
          <w:tcPr>
            <w:tcW w:w="426" w:type="dxa"/>
          </w:tcPr>
          <w:p w:rsidR="00E57DFD" w:rsidRDefault="00B621BB" w:rsidP="000E0F12">
            <w:pPr>
              <w:spacing w:line="240" w:lineRule="auto"/>
              <w:contextualSpacing/>
              <w:jc w:val="center"/>
              <w:rPr>
                <w:b/>
              </w:rPr>
            </w:pPr>
            <w:r>
              <w:rPr>
                <w:b/>
              </w:rPr>
              <w:t>33</w:t>
            </w:r>
            <w:r w:rsidR="00E57DFD">
              <w:rPr>
                <w:b/>
              </w:rPr>
              <w:t>.</w:t>
            </w:r>
          </w:p>
        </w:tc>
        <w:tc>
          <w:tcPr>
            <w:tcW w:w="7966" w:type="dxa"/>
          </w:tcPr>
          <w:p w:rsidR="00E57DFD" w:rsidRPr="0030735B" w:rsidRDefault="00574E65" w:rsidP="00574E65">
            <w:pPr>
              <w:spacing w:line="240" w:lineRule="auto"/>
              <w:contextualSpacing/>
            </w:pPr>
            <w:r>
              <w:t>Tez</w:t>
            </w:r>
            <w:r w:rsidR="00E57DFD">
              <w:t xml:space="preserve"> çalışmasından </w:t>
            </w:r>
            <w:r>
              <w:t>yayın</w:t>
            </w:r>
            <w:r w:rsidR="00E57DFD">
              <w:t xml:space="preserve"> yapıldı mı?</w:t>
            </w:r>
          </w:p>
        </w:tc>
        <w:tc>
          <w:tcPr>
            <w:tcW w:w="354" w:type="dxa"/>
          </w:tcPr>
          <w:p w:rsidR="00E57DFD" w:rsidRPr="00974BBC" w:rsidRDefault="00E57DFD" w:rsidP="000E0F12">
            <w:pPr>
              <w:spacing w:line="240" w:lineRule="auto"/>
              <w:contextualSpacing/>
              <w:jc w:val="right"/>
            </w:pPr>
            <w:r w:rsidRPr="00974BBC">
              <w:fldChar w:fldCharType="begin">
                <w:ffData>
                  <w:name w:val="Onay2"/>
                  <w:enabled/>
                  <w:calcOnExit w:val="0"/>
                  <w:checkBox>
                    <w:sizeAuto/>
                    <w:default w:val="0"/>
                  </w:checkBox>
                </w:ffData>
              </w:fldChar>
            </w:r>
            <w:r w:rsidRPr="00974BBC">
              <w:instrText xml:space="preserve"> FORMCHECKBOX </w:instrText>
            </w:r>
            <w:r w:rsidR="00113FDF">
              <w:fldChar w:fldCharType="separate"/>
            </w:r>
            <w:r w:rsidRPr="00974BBC">
              <w:fldChar w:fldCharType="end"/>
            </w:r>
          </w:p>
        </w:tc>
      </w:tr>
    </w:tbl>
    <w:p w:rsidR="005F2F21" w:rsidRDefault="005F2F21" w:rsidP="000E0F12">
      <w:pPr>
        <w:spacing w:line="240" w:lineRule="auto"/>
        <w:rPr>
          <w:rFonts w:cs="Times New Roman"/>
        </w:rPr>
      </w:pPr>
    </w:p>
    <w:p w:rsidR="000E0F12" w:rsidRPr="000E0F12" w:rsidRDefault="000E0F12" w:rsidP="000E0F12">
      <w:pPr>
        <w:spacing w:line="240" w:lineRule="auto"/>
        <w:rPr>
          <w:rFonts w:cs="Times New Roman"/>
        </w:rPr>
      </w:pPr>
      <w:r w:rsidRPr="000E0F12">
        <w:rPr>
          <w:rFonts w:cs="Times New Roman"/>
        </w:rPr>
        <w:t>Tez Enstitü’ye teslim için UYGUNDUR.</w:t>
      </w:r>
    </w:p>
    <w:p w:rsidR="00E57DFD" w:rsidRPr="00E57DFD" w:rsidRDefault="00E57DFD" w:rsidP="000E0F12">
      <w:pPr>
        <w:spacing w:line="240" w:lineRule="auto"/>
        <w:rPr>
          <w:rFonts w:cs="Times New Roman"/>
          <w:b/>
          <w:sz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928"/>
        <w:gridCol w:w="929"/>
        <w:gridCol w:w="930"/>
        <w:gridCol w:w="930"/>
        <w:gridCol w:w="930"/>
        <w:gridCol w:w="2178"/>
      </w:tblGrid>
      <w:tr w:rsidR="000E0F12" w:rsidRPr="000E0F12" w:rsidTr="000E0F12">
        <w:tc>
          <w:tcPr>
            <w:tcW w:w="2000" w:type="dxa"/>
          </w:tcPr>
          <w:p w:rsidR="000E0F12" w:rsidRPr="000E0F12" w:rsidRDefault="000E0F12" w:rsidP="00925434">
            <w:pPr>
              <w:jc w:val="center"/>
              <w:rPr>
                <w:rFonts w:cs="Times New Roman"/>
                <w:b/>
              </w:rPr>
            </w:pPr>
            <w:r w:rsidRPr="000E0F12">
              <w:rPr>
                <w:rFonts w:cs="Times New Roman"/>
                <w:b/>
              </w:rPr>
              <w:t>Öğrenci</w:t>
            </w:r>
          </w:p>
        </w:tc>
        <w:tc>
          <w:tcPr>
            <w:tcW w:w="957" w:type="dxa"/>
          </w:tcPr>
          <w:p w:rsidR="000E0F12" w:rsidRPr="000E0F12" w:rsidRDefault="000E0F12" w:rsidP="00925434">
            <w:pPr>
              <w:jc w:val="center"/>
              <w:rPr>
                <w:rFonts w:cs="Times New Roman"/>
                <w:b/>
              </w:rPr>
            </w:pPr>
          </w:p>
        </w:tc>
        <w:tc>
          <w:tcPr>
            <w:tcW w:w="957"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2215" w:type="dxa"/>
          </w:tcPr>
          <w:p w:rsidR="000E0F12" w:rsidRPr="000E0F12" w:rsidRDefault="000E0F12" w:rsidP="00925434">
            <w:pPr>
              <w:jc w:val="center"/>
              <w:rPr>
                <w:rFonts w:cs="Times New Roman"/>
                <w:b/>
              </w:rPr>
            </w:pPr>
            <w:r w:rsidRPr="000E0F12">
              <w:rPr>
                <w:rFonts w:cs="Times New Roman"/>
                <w:b/>
              </w:rPr>
              <w:t>Danışman</w:t>
            </w:r>
          </w:p>
        </w:tc>
      </w:tr>
      <w:tr w:rsidR="000E0F12" w:rsidTr="000E0F12">
        <w:tc>
          <w:tcPr>
            <w:tcW w:w="2000" w:type="dxa"/>
          </w:tcPr>
          <w:p w:rsidR="000E0F12" w:rsidRPr="000E0F12" w:rsidRDefault="000E0F12" w:rsidP="00925434">
            <w:pPr>
              <w:jc w:val="center"/>
              <w:rPr>
                <w:rFonts w:cs="Times New Roman"/>
                <w:b/>
              </w:rPr>
            </w:pPr>
            <w:r w:rsidRPr="000E0F12">
              <w:rPr>
                <w:rFonts w:cs="Times New Roman"/>
                <w:b/>
              </w:rPr>
              <w:t xml:space="preserve">Adı Soyadı </w:t>
            </w:r>
          </w:p>
        </w:tc>
        <w:tc>
          <w:tcPr>
            <w:tcW w:w="957" w:type="dxa"/>
          </w:tcPr>
          <w:p w:rsidR="000E0F12" w:rsidRPr="000E0F12" w:rsidRDefault="000E0F12" w:rsidP="00925434">
            <w:pPr>
              <w:jc w:val="center"/>
              <w:rPr>
                <w:rFonts w:cs="Times New Roman"/>
                <w:b/>
              </w:rPr>
            </w:pPr>
          </w:p>
        </w:tc>
        <w:tc>
          <w:tcPr>
            <w:tcW w:w="957" w:type="dxa"/>
          </w:tcPr>
          <w:p w:rsidR="000E0F12" w:rsidRPr="000E0F12" w:rsidRDefault="000E0F12" w:rsidP="00925434">
            <w:pPr>
              <w:jc w:val="center"/>
              <w:rPr>
                <w:rFonts w:cs="Times New Roman"/>
                <w:b/>
              </w:rPr>
            </w:pPr>
          </w:p>
        </w:tc>
        <w:tc>
          <w:tcPr>
            <w:tcW w:w="958" w:type="dxa"/>
          </w:tcPr>
          <w:p w:rsidR="005F2F21" w:rsidRDefault="005F2F21" w:rsidP="00925434">
            <w:pPr>
              <w:jc w:val="center"/>
              <w:rPr>
                <w:rFonts w:cs="Times New Roman"/>
                <w:b/>
              </w:rPr>
            </w:pPr>
          </w:p>
          <w:p w:rsidR="000E0F12" w:rsidRPr="005F2F21" w:rsidRDefault="000E0F12" w:rsidP="005F2F21">
            <w:pPr>
              <w:rPr>
                <w:rFonts w:cs="Times New Roman"/>
              </w:rPr>
            </w:pPr>
          </w:p>
        </w:tc>
        <w:tc>
          <w:tcPr>
            <w:tcW w:w="958" w:type="dxa"/>
          </w:tcPr>
          <w:p w:rsidR="000E0F12" w:rsidRPr="000E0F12" w:rsidRDefault="000E0F12" w:rsidP="00925434">
            <w:pPr>
              <w:jc w:val="center"/>
              <w:rPr>
                <w:rFonts w:cs="Times New Roman"/>
                <w:b/>
              </w:rPr>
            </w:pPr>
          </w:p>
        </w:tc>
        <w:tc>
          <w:tcPr>
            <w:tcW w:w="958" w:type="dxa"/>
          </w:tcPr>
          <w:p w:rsidR="000E0F12" w:rsidRPr="000E0F12" w:rsidRDefault="000E0F12" w:rsidP="00925434">
            <w:pPr>
              <w:jc w:val="center"/>
              <w:rPr>
                <w:rFonts w:cs="Times New Roman"/>
                <w:b/>
              </w:rPr>
            </w:pPr>
          </w:p>
        </w:tc>
        <w:tc>
          <w:tcPr>
            <w:tcW w:w="2215" w:type="dxa"/>
          </w:tcPr>
          <w:p w:rsidR="000E0F12" w:rsidRDefault="00E57DFD" w:rsidP="00925434">
            <w:pPr>
              <w:jc w:val="center"/>
              <w:rPr>
                <w:rFonts w:cs="Times New Roman"/>
                <w:b/>
              </w:rPr>
            </w:pPr>
            <w:r>
              <w:rPr>
                <w:rFonts w:cs="Times New Roman"/>
                <w:b/>
              </w:rPr>
              <w:t>U</w:t>
            </w:r>
            <w:r w:rsidR="000E0F12" w:rsidRPr="000E0F12">
              <w:rPr>
                <w:rFonts w:cs="Times New Roman"/>
                <w:b/>
              </w:rPr>
              <w:t>nvanı, Adı Soyadı</w:t>
            </w:r>
          </w:p>
        </w:tc>
      </w:tr>
    </w:tbl>
    <w:p w:rsidR="000E0F12" w:rsidRDefault="000E0F12" w:rsidP="00CD6607">
      <w:pPr>
        <w:spacing w:line="240" w:lineRule="auto"/>
        <w:rPr>
          <w:rFonts w:cs="Times New Roman"/>
          <w:b/>
        </w:rPr>
      </w:pPr>
    </w:p>
    <w:sectPr w:rsidR="000E0F12" w:rsidSect="002D6E8F">
      <w:pgSz w:w="11906" w:h="16838"/>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FDF" w:rsidRDefault="00113FDF" w:rsidP="007C094D">
      <w:pPr>
        <w:spacing w:line="240" w:lineRule="auto"/>
      </w:pPr>
      <w:r>
        <w:separator/>
      </w:r>
    </w:p>
  </w:endnote>
  <w:endnote w:type="continuationSeparator" w:id="0">
    <w:p w:rsidR="00113FDF" w:rsidRDefault="00113FDF" w:rsidP="007C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0" w:rsidRDefault="004218B0">
    <w:pPr>
      <w:pStyle w:val="AltBilgi"/>
      <w:jc w:val="center"/>
    </w:pPr>
  </w:p>
  <w:p w:rsidR="004218B0" w:rsidRDefault="004218B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135219"/>
      <w:docPartObj>
        <w:docPartGallery w:val="Page Numbers (Bottom of Page)"/>
        <w:docPartUnique/>
      </w:docPartObj>
    </w:sdtPr>
    <w:sdtEndPr/>
    <w:sdtContent>
      <w:p w:rsidR="004218B0" w:rsidRDefault="004218B0">
        <w:pPr>
          <w:pStyle w:val="AltBilgi"/>
          <w:jc w:val="center"/>
        </w:pPr>
        <w:r>
          <w:fldChar w:fldCharType="begin"/>
        </w:r>
        <w:r w:rsidRPr="00EB0C2F">
          <w:instrText>PAGE   \* MERGEFORMAT</w:instrText>
        </w:r>
        <w:r>
          <w:fldChar w:fldCharType="separate"/>
        </w:r>
        <w:r>
          <w:rPr>
            <w:noProof/>
          </w:rPr>
          <w:t>i</w:t>
        </w:r>
        <w:r>
          <w:fldChar w:fldCharType="end"/>
        </w:r>
      </w:p>
    </w:sdtContent>
  </w:sdt>
  <w:p w:rsidR="004218B0" w:rsidRDefault="004218B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0" w:rsidRDefault="004218B0">
    <w:pPr>
      <w:pStyle w:val="AltBilgi"/>
      <w:jc w:val="center"/>
    </w:pPr>
  </w:p>
  <w:p w:rsidR="004218B0" w:rsidRDefault="004218B0">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0" w:rsidRDefault="004218B0">
    <w:pPr>
      <w:pStyle w:val="AltBilgi"/>
      <w:jc w:val="center"/>
    </w:pPr>
  </w:p>
  <w:p w:rsidR="004218B0" w:rsidRDefault="004218B0">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02208"/>
      <w:docPartObj>
        <w:docPartGallery w:val="Page Numbers (Bottom of Page)"/>
        <w:docPartUnique/>
      </w:docPartObj>
    </w:sdtPr>
    <w:sdtEndPr/>
    <w:sdtContent>
      <w:p w:rsidR="004218B0" w:rsidRDefault="004218B0">
        <w:pPr>
          <w:pStyle w:val="AltBilgi"/>
          <w:jc w:val="center"/>
        </w:pPr>
        <w:r>
          <w:fldChar w:fldCharType="begin"/>
        </w:r>
        <w:r>
          <w:instrText>PAGE   \* MERGEFORMAT</w:instrText>
        </w:r>
        <w:r>
          <w:fldChar w:fldCharType="separate"/>
        </w:r>
        <w:r w:rsidR="00D62FB6">
          <w:rPr>
            <w:noProof/>
          </w:rPr>
          <w:t>i</w:t>
        </w:r>
        <w:r>
          <w:fldChar w:fldCharType="end"/>
        </w:r>
      </w:p>
    </w:sdtContent>
  </w:sdt>
  <w:p w:rsidR="004218B0" w:rsidRDefault="004218B0">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8208"/>
      <w:docPartObj>
        <w:docPartGallery w:val="Page Numbers (Bottom of Page)"/>
        <w:docPartUnique/>
      </w:docPartObj>
    </w:sdtPr>
    <w:sdtEndPr/>
    <w:sdtContent>
      <w:p w:rsidR="004218B0" w:rsidRDefault="004218B0">
        <w:pPr>
          <w:pStyle w:val="AltBilgi"/>
          <w:jc w:val="center"/>
        </w:pPr>
        <w:r>
          <w:fldChar w:fldCharType="begin"/>
        </w:r>
        <w:r w:rsidRPr="00EB0C2F">
          <w:instrText>PAGE   \* MERGEFORMAT</w:instrText>
        </w:r>
        <w:r>
          <w:fldChar w:fldCharType="separate"/>
        </w:r>
        <w:r w:rsidR="00587472">
          <w:rPr>
            <w:noProof/>
          </w:rPr>
          <w:t>16</w:t>
        </w:r>
        <w:r>
          <w:fldChar w:fldCharType="end"/>
        </w:r>
      </w:p>
    </w:sdtContent>
  </w:sdt>
  <w:p w:rsidR="004218B0" w:rsidRDefault="004218B0">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3222"/>
      <w:docPartObj>
        <w:docPartGallery w:val="Page Numbers (Bottom of Page)"/>
        <w:docPartUnique/>
      </w:docPartObj>
    </w:sdtPr>
    <w:sdtEndPr/>
    <w:sdtContent>
      <w:p w:rsidR="004218B0" w:rsidRDefault="004218B0">
        <w:pPr>
          <w:pStyle w:val="AltBilgi"/>
          <w:jc w:val="center"/>
        </w:pPr>
        <w:r>
          <w:fldChar w:fldCharType="begin"/>
        </w:r>
        <w:r>
          <w:instrText>PAGE   \* MERGEFORMAT</w:instrText>
        </w:r>
        <w:r>
          <w:fldChar w:fldCharType="separate"/>
        </w:r>
        <w:r w:rsidR="00587472">
          <w:rPr>
            <w:noProof/>
          </w:rPr>
          <w:t>17</w:t>
        </w:r>
        <w:r>
          <w:fldChar w:fldCharType="end"/>
        </w:r>
      </w:p>
    </w:sdtContent>
  </w:sdt>
  <w:p w:rsidR="004218B0" w:rsidRDefault="004218B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FDF" w:rsidRDefault="00113FDF" w:rsidP="007C094D">
      <w:pPr>
        <w:spacing w:line="240" w:lineRule="auto"/>
      </w:pPr>
      <w:r>
        <w:separator/>
      </w:r>
    </w:p>
  </w:footnote>
  <w:footnote w:type="continuationSeparator" w:id="0">
    <w:p w:rsidR="00113FDF" w:rsidRDefault="00113FDF" w:rsidP="007C09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71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75AE7"/>
    <w:multiLevelType w:val="hybridMultilevel"/>
    <w:tmpl w:val="33A48C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ED583D"/>
    <w:multiLevelType w:val="hybridMultilevel"/>
    <w:tmpl w:val="C1929F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ECE516C"/>
    <w:multiLevelType w:val="hybridMultilevel"/>
    <w:tmpl w:val="A2343F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38C63BF6"/>
    <w:multiLevelType w:val="hybridMultilevel"/>
    <w:tmpl w:val="2E8E8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F5B17"/>
    <w:multiLevelType w:val="multilevel"/>
    <w:tmpl w:val="2B5E0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87E5B29"/>
    <w:multiLevelType w:val="multilevel"/>
    <w:tmpl w:val="0624F4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A9201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F902FB"/>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60003A83"/>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00E22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6F5732"/>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9"/>
  </w:num>
  <w:num w:numId="5">
    <w:abstractNumId w:val="5"/>
  </w:num>
  <w:num w:numId="6">
    <w:abstractNumId w:val="8"/>
  </w:num>
  <w:num w:numId="7">
    <w:abstractNumId w:val="7"/>
  </w:num>
  <w:num w:numId="8">
    <w:abstractNumId w:val="11"/>
  </w:num>
  <w:num w:numId="9">
    <w:abstractNumId w:val="0"/>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D3D"/>
    <w:rsid w:val="00003ED6"/>
    <w:rsid w:val="0000684E"/>
    <w:rsid w:val="00007BF8"/>
    <w:rsid w:val="00010444"/>
    <w:rsid w:val="00013CD1"/>
    <w:rsid w:val="0002260D"/>
    <w:rsid w:val="00024DD2"/>
    <w:rsid w:val="00031770"/>
    <w:rsid w:val="000511D2"/>
    <w:rsid w:val="000550CB"/>
    <w:rsid w:val="000657D4"/>
    <w:rsid w:val="000665B5"/>
    <w:rsid w:val="00067D06"/>
    <w:rsid w:val="00074191"/>
    <w:rsid w:val="00075627"/>
    <w:rsid w:val="00075696"/>
    <w:rsid w:val="00084560"/>
    <w:rsid w:val="000869E9"/>
    <w:rsid w:val="000904F1"/>
    <w:rsid w:val="00092AD6"/>
    <w:rsid w:val="00097455"/>
    <w:rsid w:val="00097DE0"/>
    <w:rsid w:val="000A2AE1"/>
    <w:rsid w:val="000A2F71"/>
    <w:rsid w:val="000A5221"/>
    <w:rsid w:val="000B077D"/>
    <w:rsid w:val="000B69DD"/>
    <w:rsid w:val="000B799D"/>
    <w:rsid w:val="000C4B12"/>
    <w:rsid w:val="000D3999"/>
    <w:rsid w:val="000E0F12"/>
    <w:rsid w:val="000F010E"/>
    <w:rsid w:val="000F1A1A"/>
    <w:rsid w:val="001020A8"/>
    <w:rsid w:val="001022A8"/>
    <w:rsid w:val="0011030E"/>
    <w:rsid w:val="00113764"/>
    <w:rsid w:val="00113FDF"/>
    <w:rsid w:val="00117A02"/>
    <w:rsid w:val="001227EF"/>
    <w:rsid w:val="00123D05"/>
    <w:rsid w:val="00137B3D"/>
    <w:rsid w:val="00143657"/>
    <w:rsid w:val="00145E0E"/>
    <w:rsid w:val="00161DFC"/>
    <w:rsid w:val="00164285"/>
    <w:rsid w:val="00164722"/>
    <w:rsid w:val="00164BED"/>
    <w:rsid w:val="001819CF"/>
    <w:rsid w:val="00187D77"/>
    <w:rsid w:val="00193943"/>
    <w:rsid w:val="001A2177"/>
    <w:rsid w:val="001A3266"/>
    <w:rsid w:val="001B4F48"/>
    <w:rsid w:val="001C0CC3"/>
    <w:rsid w:val="001C39D9"/>
    <w:rsid w:val="001C686B"/>
    <w:rsid w:val="001D00BC"/>
    <w:rsid w:val="001D48DF"/>
    <w:rsid w:val="001E3E46"/>
    <w:rsid w:val="001E7599"/>
    <w:rsid w:val="001F7763"/>
    <w:rsid w:val="00211BA6"/>
    <w:rsid w:val="00212757"/>
    <w:rsid w:val="00217868"/>
    <w:rsid w:val="0022547A"/>
    <w:rsid w:val="00230532"/>
    <w:rsid w:val="00230932"/>
    <w:rsid w:val="002353E6"/>
    <w:rsid w:val="00236D1D"/>
    <w:rsid w:val="002373AC"/>
    <w:rsid w:val="00240CB2"/>
    <w:rsid w:val="0024378A"/>
    <w:rsid w:val="00251522"/>
    <w:rsid w:val="002523C0"/>
    <w:rsid w:val="002541B5"/>
    <w:rsid w:val="00260A80"/>
    <w:rsid w:val="00261E1E"/>
    <w:rsid w:val="00262FE0"/>
    <w:rsid w:val="0026687E"/>
    <w:rsid w:val="002705E5"/>
    <w:rsid w:val="00270E4A"/>
    <w:rsid w:val="00273F58"/>
    <w:rsid w:val="0028542E"/>
    <w:rsid w:val="002A106C"/>
    <w:rsid w:val="002A463C"/>
    <w:rsid w:val="002A47B0"/>
    <w:rsid w:val="002A53DD"/>
    <w:rsid w:val="002A78A2"/>
    <w:rsid w:val="002B6263"/>
    <w:rsid w:val="002C0798"/>
    <w:rsid w:val="002D6E8F"/>
    <w:rsid w:val="002E13BC"/>
    <w:rsid w:val="002E42B1"/>
    <w:rsid w:val="003004CC"/>
    <w:rsid w:val="0030469F"/>
    <w:rsid w:val="00305659"/>
    <w:rsid w:val="003062D9"/>
    <w:rsid w:val="003103E8"/>
    <w:rsid w:val="00314043"/>
    <w:rsid w:val="003173F6"/>
    <w:rsid w:val="00326A18"/>
    <w:rsid w:val="00346214"/>
    <w:rsid w:val="00353036"/>
    <w:rsid w:val="0035647B"/>
    <w:rsid w:val="00375EAC"/>
    <w:rsid w:val="00377D94"/>
    <w:rsid w:val="00390055"/>
    <w:rsid w:val="00395C36"/>
    <w:rsid w:val="003A02B5"/>
    <w:rsid w:val="003A56B0"/>
    <w:rsid w:val="003B0248"/>
    <w:rsid w:val="003B70CE"/>
    <w:rsid w:val="003C2C48"/>
    <w:rsid w:val="003E6F48"/>
    <w:rsid w:val="003F16F6"/>
    <w:rsid w:val="003F1847"/>
    <w:rsid w:val="003F7B0A"/>
    <w:rsid w:val="00403C16"/>
    <w:rsid w:val="00407C9C"/>
    <w:rsid w:val="004112AE"/>
    <w:rsid w:val="00415BA9"/>
    <w:rsid w:val="00421596"/>
    <w:rsid w:val="004218B0"/>
    <w:rsid w:val="004223F0"/>
    <w:rsid w:val="0044350F"/>
    <w:rsid w:val="00463C09"/>
    <w:rsid w:val="00481907"/>
    <w:rsid w:val="0048266E"/>
    <w:rsid w:val="00487344"/>
    <w:rsid w:val="004A499D"/>
    <w:rsid w:val="004B1D43"/>
    <w:rsid w:val="004C2062"/>
    <w:rsid w:val="004C67E1"/>
    <w:rsid w:val="004D1A12"/>
    <w:rsid w:val="004D2993"/>
    <w:rsid w:val="004E3191"/>
    <w:rsid w:val="00507D86"/>
    <w:rsid w:val="005154FA"/>
    <w:rsid w:val="00531199"/>
    <w:rsid w:val="00533315"/>
    <w:rsid w:val="00541FCF"/>
    <w:rsid w:val="0054459A"/>
    <w:rsid w:val="0056457F"/>
    <w:rsid w:val="00565BAA"/>
    <w:rsid w:val="00567975"/>
    <w:rsid w:val="00574E65"/>
    <w:rsid w:val="005872B3"/>
    <w:rsid w:val="00587472"/>
    <w:rsid w:val="00587BF2"/>
    <w:rsid w:val="005A4F11"/>
    <w:rsid w:val="005A7BE6"/>
    <w:rsid w:val="005B1931"/>
    <w:rsid w:val="005B3DC1"/>
    <w:rsid w:val="005B502C"/>
    <w:rsid w:val="005C3A2B"/>
    <w:rsid w:val="005C6BFB"/>
    <w:rsid w:val="005D0AF1"/>
    <w:rsid w:val="005D2530"/>
    <w:rsid w:val="005D3DE4"/>
    <w:rsid w:val="005F2F21"/>
    <w:rsid w:val="005F4FCA"/>
    <w:rsid w:val="00613CC9"/>
    <w:rsid w:val="00614582"/>
    <w:rsid w:val="00615035"/>
    <w:rsid w:val="00616164"/>
    <w:rsid w:val="00630216"/>
    <w:rsid w:val="006334A3"/>
    <w:rsid w:val="006344A5"/>
    <w:rsid w:val="00646BD3"/>
    <w:rsid w:val="00654EA6"/>
    <w:rsid w:val="00655626"/>
    <w:rsid w:val="006557FA"/>
    <w:rsid w:val="006559CA"/>
    <w:rsid w:val="006566E5"/>
    <w:rsid w:val="00663ABE"/>
    <w:rsid w:val="00670A21"/>
    <w:rsid w:val="0067559A"/>
    <w:rsid w:val="006775FC"/>
    <w:rsid w:val="00681F7B"/>
    <w:rsid w:val="006958F5"/>
    <w:rsid w:val="006A1F98"/>
    <w:rsid w:val="006A21C2"/>
    <w:rsid w:val="006A4921"/>
    <w:rsid w:val="006C3173"/>
    <w:rsid w:val="006C5F09"/>
    <w:rsid w:val="00707637"/>
    <w:rsid w:val="00723F0F"/>
    <w:rsid w:val="00742261"/>
    <w:rsid w:val="00745DA6"/>
    <w:rsid w:val="00747ED9"/>
    <w:rsid w:val="00756A25"/>
    <w:rsid w:val="007621EA"/>
    <w:rsid w:val="0077408F"/>
    <w:rsid w:val="00774233"/>
    <w:rsid w:val="00777517"/>
    <w:rsid w:val="00786879"/>
    <w:rsid w:val="007A4C32"/>
    <w:rsid w:val="007B085A"/>
    <w:rsid w:val="007B6865"/>
    <w:rsid w:val="007B6896"/>
    <w:rsid w:val="007C094D"/>
    <w:rsid w:val="007C54B5"/>
    <w:rsid w:val="007D51B8"/>
    <w:rsid w:val="007E798C"/>
    <w:rsid w:val="007F3194"/>
    <w:rsid w:val="00820B85"/>
    <w:rsid w:val="00823037"/>
    <w:rsid w:val="00824825"/>
    <w:rsid w:val="00834793"/>
    <w:rsid w:val="0084088B"/>
    <w:rsid w:val="00855F2B"/>
    <w:rsid w:val="0085697F"/>
    <w:rsid w:val="008606F7"/>
    <w:rsid w:val="008631A0"/>
    <w:rsid w:val="00865FA1"/>
    <w:rsid w:val="00867ECB"/>
    <w:rsid w:val="00870CE4"/>
    <w:rsid w:val="00894478"/>
    <w:rsid w:val="00895576"/>
    <w:rsid w:val="008955D5"/>
    <w:rsid w:val="008960D2"/>
    <w:rsid w:val="008A2567"/>
    <w:rsid w:val="008A5502"/>
    <w:rsid w:val="008B558E"/>
    <w:rsid w:val="008B66D2"/>
    <w:rsid w:val="008C2E12"/>
    <w:rsid w:val="008C5FA5"/>
    <w:rsid w:val="008E1CEF"/>
    <w:rsid w:val="008E6D99"/>
    <w:rsid w:val="008E7DA3"/>
    <w:rsid w:val="008F503B"/>
    <w:rsid w:val="008F62E8"/>
    <w:rsid w:val="00907164"/>
    <w:rsid w:val="009219D8"/>
    <w:rsid w:val="00925434"/>
    <w:rsid w:val="00936E7C"/>
    <w:rsid w:val="0094323D"/>
    <w:rsid w:val="00951537"/>
    <w:rsid w:val="00951CDC"/>
    <w:rsid w:val="009525AF"/>
    <w:rsid w:val="0095419F"/>
    <w:rsid w:val="0095524D"/>
    <w:rsid w:val="00955CF7"/>
    <w:rsid w:val="009570B3"/>
    <w:rsid w:val="00966B69"/>
    <w:rsid w:val="0096757E"/>
    <w:rsid w:val="009762D0"/>
    <w:rsid w:val="0099717C"/>
    <w:rsid w:val="009A484D"/>
    <w:rsid w:val="009B3269"/>
    <w:rsid w:val="009C27D5"/>
    <w:rsid w:val="009D333A"/>
    <w:rsid w:val="009D48CF"/>
    <w:rsid w:val="00A135F0"/>
    <w:rsid w:val="00A221DA"/>
    <w:rsid w:val="00A235F9"/>
    <w:rsid w:val="00A33411"/>
    <w:rsid w:val="00A35056"/>
    <w:rsid w:val="00A43F2B"/>
    <w:rsid w:val="00A47353"/>
    <w:rsid w:val="00A5454D"/>
    <w:rsid w:val="00A62141"/>
    <w:rsid w:val="00AA102F"/>
    <w:rsid w:val="00AA23E7"/>
    <w:rsid w:val="00AB0453"/>
    <w:rsid w:val="00AC0174"/>
    <w:rsid w:val="00AF705D"/>
    <w:rsid w:val="00AF7DA3"/>
    <w:rsid w:val="00B01411"/>
    <w:rsid w:val="00B44962"/>
    <w:rsid w:val="00B621BB"/>
    <w:rsid w:val="00B672C2"/>
    <w:rsid w:val="00B73D25"/>
    <w:rsid w:val="00B7513C"/>
    <w:rsid w:val="00B82BB4"/>
    <w:rsid w:val="00B87AE4"/>
    <w:rsid w:val="00B9017B"/>
    <w:rsid w:val="00B92C03"/>
    <w:rsid w:val="00BA1215"/>
    <w:rsid w:val="00BA58AE"/>
    <w:rsid w:val="00BB7A31"/>
    <w:rsid w:val="00BC3E69"/>
    <w:rsid w:val="00BC41A0"/>
    <w:rsid w:val="00BC6800"/>
    <w:rsid w:val="00BF58CB"/>
    <w:rsid w:val="00C14F87"/>
    <w:rsid w:val="00C213A4"/>
    <w:rsid w:val="00C245C9"/>
    <w:rsid w:val="00C2542C"/>
    <w:rsid w:val="00C356CD"/>
    <w:rsid w:val="00C45867"/>
    <w:rsid w:val="00C541E1"/>
    <w:rsid w:val="00C71E00"/>
    <w:rsid w:val="00C86D7A"/>
    <w:rsid w:val="00C86F29"/>
    <w:rsid w:val="00C949BB"/>
    <w:rsid w:val="00C960A8"/>
    <w:rsid w:val="00C96F96"/>
    <w:rsid w:val="00CA1D3D"/>
    <w:rsid w:val="00CB4464"/>
    <w:rsid w:val="00CB5416"/>
    <w:rsid w:val="00CC53EE"/>
    <w:rsid w:val="00CD6607"/>
    <w:rsid w:val="00CE0265"/>
    <w:rsid w:val="00CE09F6"/>
    <w:rsid w:val="00CE4266"/>
    <w:rsid w:val="00CF2AC3"/>
    <w:rsid w:val="00D17B97"/>
    <w:rsid w:val="00D23CB0"/>
    <w:rsid w:val="00D4098C"/>
    <w:rsid w:val="00D62FB6"/>
    <w:rsid w:val="00D63B9B"/>
    <w:rsid w:val="00D71E63"/>
    <w:rsid w:val="00D83F36"/>
    <w:rsid w:val="00D9361C"/>
    <w:rsid w:val="00D93C61"/>
    <w:rsid w:val="00D9762E"/>
    <w:rsid w:val="00D97B8B"/>
    <w:rsid w:val="00DA68C9"/>
    <w:rsid w:val="00DA6C74"/>
    <w:rsid w:val="00DA7D65"/>
    <w:rsid w:val="00DC0257"/>
    <w:rsid w:val="00DC175F"/>
    <w:rsid w:val="00DC5BA4"/>
    <w:rsid w:val="00DC63CC"/>
    <w:rsid w:val="00E00527"/>
    <w:rsid w:val="00E01620"/>
    <w:rsid w:val="00E023F0"/>
    <w:rsid w:val="00E06725"/>
    <w:rsid w:val="00E124F0"/>
    <w:rsid w:val="00E12DC5"/>
    <w:rsid w:val="00E3383C"/>
    <w:rsid w:val="00E47CAC"/>
    <w:rsid w:val="00E57DFD"/>
    <w:rsid w:val="00E6577E"/>
    <w:rsid w:val="00E66C10"/>
    <w:rsid w:val="00E729A7"/>
    <w:rsid w:val="00E802BC"/>
    <w:rsid w:val="00E8488E"/>
    <w:rsid w:val="00E8710A"/>
    <w:rsid w:val="00E93929"/>
    <w:rsid w:val="00EA2F0B"/>
    <w:rsid w:val="00EA75D9"/>
    <w:rsid w:val="00EB0C2F"/>
    <w:rsid w:val="00EB4AC8"/>
    <w:rsid w:val="00EC00CD"/>
    <w:rsid w:val="00EE456F"/>
    <w:rsid w:val="00EE4B04"/>
    <w:rsid w:val="00F0166E"/>
    <w:rsid w:val="00F043C3"/>
    <w:rsid w:val="00F13802"/>
    <w:rsid w:val="00F2717C"/>
    <w:rsid w:val="00F3331B"/>
    <w:rsid w:val="00F35BE1"/>
    <w:rsid w:val="00F4176E"/>
    <w:rsid w:val="00F44DC2"/>
    <w:rsid w:val="00F47E12"/>
    <w:rsid w:val="00F53FF8"/>
    <w:rsid w:val="00F73BA3"/>
    <w:rsid w:val="00F803DA"/>
    <w:rsid w:val="00F8340C"/>
    <w:rsid w:val="00F9029C"/>
    <w:rsid w:val="00F9700D"/>
    <w:rsid w:val="00F978F4"/>
    <w:rsid w:val="00FA4341"/>
    <w:rsid w:val="00FA4461"/>
    <w:rsid w:val="00FB01EA"/>
    <w:rsid w:val="00FB485C"/>
    <w:rsid w:val="00FB614E"/>
    <w:rsid w:val="00FC643F"/>
    <w:rsid w:val="00FF15FC"/>
    <w:rsid w:val="00FF26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04F743-7214-4E90-BADF-3CE6F4A4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26"/>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1E3E46"/>
    <w:pPr>
      <w:keepNext/>
      <w:keepLines/>
      <w:spacing w:before="60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0A2F71"/>
    <w:pPr>
      <w:keepNext/>
      <w:keepLines/>
      <w:spacing w:before="240" w:after="1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A02B5"/>
    <w:pPr>
      <w:keepNext/>
      <w:keepLines/>
      <w:spacing w:before="20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C094D"/>
    <w:pPr>
      <w:tabs>
        <w:tab w:val="center" w:pos="4536"/>
        <w:tab w:val="right" w:pos="9072"/>
      </w:tabs>
      <w:spacing w:line="240" w:lineRule="auto"/>
    </w:pPr>
  </w:style>
  <w:style w:type="character" w:customStyle="1" w:styleId="stBilgiChar">
    <w:name w:val="Üst Bilgi Char"/>
    <w:basedOn w:val="VarsaylanParagrafYazTipi"/>
    <w:link w:val="stBilgi"/>
    <w:rsid w:val="007C094D"/>
  </w:style>
  <w:style w:type="paragraph" w:styleId="AltBilgi">
    <w:name w:val="footer"/>
    <w:basedOn w:val="Normal"/>
    <w:link w:val="AltBilgiChar"/>
    <w:uiPriority w:val="99"/>
    <w:unhideWhenUsed/>
    <w:rsid w:val="007C094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C094D"/>
  </w:style>
  <w:style w:type="table" w:styleId="TabloKlavuzu">
    <w:name w:val="Table Grid"/>
    <w:basedOn w:val="NormalTablo"/>
    <w:uiPriority w:val="59"/>
    <w:rsid w:val="000E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C6800"/>
    <w:pPr>
      <w:ind w:left="720"/>
      <w:contextualSpacing/>
    </w:pPr>
  </w:style>
  <w:style w:type="character" w:customStyle="1" w:styleId="Balk1Char">
    <w:name w:val="Başlık 1 Char"/>
    <w:basedOn w:val="VarsaylanParagrafYazTipi"/>
    <w:link w:val="Balk1"/>
    <w:uiPriority w:val="9"/>
    <w:rsid w:val="001E3E46"/>
    <w:rPr>
      <w:rFonts w:ascii="Times New Roman" w:eastAsiaTheme="majorEastAsia" w:hAnsi="Times New Roman" w:cstheme="majorBidi"/>
      <w:b/>
      <w:bCs/>
      <w:sz w:val="28"/>
      <w:szCs w:val="28"/>
    </w:rPr>
  </w:style>
  <w:style w:type="paragraph" w:styleId="AralkYok">
    <w:name w:val="No Spacing"/>
    <w:uiPriority w:val="1"/>
    <w:qFormat/>
    <w:rsid w:val="001E3E46"/>
    <w:pPr>
      <w:spacing w:after="0" w:line="240" w:lineRule="auto"/>
      <w:jc w:val="both"/>
    </w:pPr>
    <w:rPr>
      <w:rFonts w:ascii="Times New Roman" w:hAnsi="Times New Roman"/>
      <w:sz w:val="24"/>
    </w:rPr>
  </w:style>
  <w:style w:type="paragraph" w:styleId="TBal">
    <w:name w:val="TOC Heading"/>
    <w:basedOn w:val="Balk1"/>
    <w:next w:val="Normal"/>
    <w:uiPriority w:val="39"/>
    <w:unhideWhenUsed/>
    <w:qFormat/>
    <w:rsid w:val="006775FC"/>
    <w:pPr>
      <w:spacing w:before="480" w:after="0" w:line="276" w:lineRule="auto"/>
      <w:jc w:val="left"/>
      <w:outlineLvl w:val="9"/>
    </w:pPr>
    <w:rPr>
      <w:rFonts w:asciiTheme="majorHAnsi" w:hAnsiTheme="majorHAnsi"/>
      <w:color w:val="365F91" w:themeColor="accent1" w:themeShade="BF"/>
      <w:lang w:eastAsia="tr-TR"/>
    </w:rPr>
  </w:style>
  <w:style w:type="paragraph" w:styleId="T1">
    <w:name w:val="toc 1"/>
    <w:basedOn w:val="Normal"/>
    <w:next w:val="Normal"/>
    <w:autoRedefine/>
    <w:uiPriority w:val="39"/>
    <w:unhideWhenUsed/>
    <w:rsid w:val="00F9700D"/>
    <w:pPr>
      <w:tabs>
        <w:tab w:val="left" w:pos="284"/>
        <w:tab w:val="right" w:leader="dot" w:pos="8777"/>
      </w:tabs>
      <w:spacing w:line="240" w:lineRule="auto"/>
      <w:ind w:left="1077" w:hanging="1077"/>
      <w:jc w:val="left"/>
    </w:pPr>
  </w:style>
  <w:style w:type="character" w:styleId="Kpr">
    <w:name w:val="Hyperlink"/>
    <w:basedOn w:val="VarsaylanParagrafYazTipi"/>
    <w:uiPriority w:val="99"/>
    <w:unhideWhenUsed/>
    <w:rsid w:val="006775FC"/>
    <w:rPr>
      <w:color w:val="0000FF" w:themeColor="hyperlink"/>
      <w:u w:val="single"/>
    </w:rPr>
  </w:style>
  <w:style w:type="paragraph" w:styleId="BalonMetni">
    <w:name w:val="Balloon Text"/>
    <w:basedOn w:val="Normal"/>
    <w:link w:val="BalonMetniChar"/>
    <w:uiPriority w:val="99"/>
    <w:semiHidden/>
    <w:unhideWhenUsed/>
    <w:rsid w:val="006775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75FC"/>
    <w:rPr>
      <w:rFonts w:ascii="Tahoma" w:hAnsi="Tahoma" w:cs="Tahoma"/>
      <w:sz w:val="16"/>
      <w:szCs w:val="16"/>
    </w:rPr>
  </w:style>
  <w:style w:type="paragraph" w:styleId="ekillerTablosu">
    <w:name w:val="table of figures"/>
    <w:basedOn w:val="Normal"/>
    <w:next w:val="Normal"/>
    <w:uiPriority w:val="99"/>
    <w:unhideWhenUsed/>
    <w:rsid w:val="00B92C03"/>
    <w:pPr>
      <w:ind w:firstLine="709"/>
    </w:pPr>
    <w:rPr>
      <w:rFonts w:eastAsia="Times New Roman" w:cs="Times New Roman"/>
      <w:szCs w:val="20"/>
    </w:rPr>
  </w:style>
  <w:style w:type="character" w:styleId="HTMLCite">
    <w:name w:val="HTML Cite"/>
    <w:basedOn w:val="VarsaylanParagrafYazTipi"/>
    <w:uiPriority w:val="99"/>
    <w:semiHidden/>
    <w:unhideWhenUsed/>
    <w:rsid w:val="00824825"/>
    <w:rPr>
      <w:i/>
      <w:iCs/>
    </w:rPr>
  </w:style>
  <w:style w:type="character" w:customStyle="1" w:styleId="cit-source">
    <w:name w:val="cit-source"/>
    <w:basedOn w:val="VarsaylanParagrafYazTipi"/>
    <w:rsid w:val="00824825"/>
  </w:style>
  <w:style w:type="character" w:styleId="zlenenKpr">
    <w:name w:val="FollowedHyperlink"/>
    <w:basedOn w:val="VarsaylanParagrafYazTipi"/>
    <w:uiPriority w:val="99"/>
    <w:semiHidden/>
    <w:unhideWhenUsed/>
    <w:rsid w:val="00B01411"/>
    <w:rPr>
      <w:color w:val="800080" w:themeColor="followedHyperlink"/>
      <w:u w:val="single"/>
    </w:rPr>
  </w:style>
  <w:style w:type="character" w:customStyle="1" w:styleId="Balk2Char">
    <w:name w:val="Başlık 2 Char"/>
    <w:basedOn w:val="VarsaylanParagrafYazTipi"/>
    <w:link w:val="Balk2"/>
    <w:uiPriority w:val="9"/>
    <w:rsid w:val="000A2F71"/>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rsid w:val="009762D0"/>
    <w:pPr>
      <w:tabs>
        <w:tab w:val="left" w:pos="851"/>
        <w:tab w:val="right" w:leader="dot" w:pos="8777"/>
      </w:tabs>
      <w:spacing w:line="240" w:lineRule="auto"/>
      <w:ind w:left="851" w:hanging="567"/>
      <w:jc w:val="left"/>
    </w:pPr>
  </w:style>
  <w:style w:type="character" w:customStyle="1" w:styleId="Balk3Char">
    <w:name w:val="Başlık 3 Char"/>
    <w:basedOn w:val="VarsaylanParagrafYazTipi"/>
    <w:link w:val="Balk3"/>
    <w:uiPriority w:val="9"/>
    <w:rsid w:val="003A02B5"/>
    <w:rPr>
      <w:rFonts w:ascii="Times New Roman" w:eastAsiaTheme="majorEastAsia" w:hAnsi="Times New Roman" w:cstheme="majorBidi"/>
      <w:b/>
      <w:bCs/>
      <w:sz w:val="24"/>
    </w:rPr>
  </w:style>
  <w:style w:type="paragraph" w:styleId="T3">
    <w:name w:val="toc 3"/>
    <w:basedOn w:val="Normal"/>
    <w:next w:val="Normal"/>
    <w:autoRedefine/>
    <w:uiPriority w:val="39"/>
    <w:unhideWhenUsed/>
    <w:rsid w:val="001C39D9"/>
    <w:pPr>
      <w:tabs>
        <w:tab w:val="left" w:pos="1320"/>
        <w:tab w:val="right" w:leader="dot" w:pos="8777"/>
      </w:tabs>
      <w:spacing w:line="240" w:lineRule="auto"/>
      <w:ind w:left="567"/>
    </w:pPr>
  </w:style>
  <w:style w:type="paragraph" w:styleId="NormalWeb">
    <w:name w:val="Normal (Web)"/>
    <w:basedOn w:val="Normal"/>
    <w:uiPriority w:val="99"/>
    <w:unhideWhenUsed/>
    <w:rsid w:val="002353E6"/>
    <w:pPr>
      <w:spacing w:before="100" w:beforeAutospacing="1" w:after="100" w:afterAutospacing="1" w:line="240" w:lineRule="auto"/>
      <w:jc w:val="left"/>
    </w:pPr>
    <w:rPr>
      <w:rFonts w:eastAsia="Times New Roman" w:cs="Times New Roman"/>
      <w:color w:val="000000"/>
      <w:szCs w:val="24"/>
      <w:lang w:eastAsia="tr-TR"/>
    </w:rPr>
  </w:style>
  <w:style w:type="paragraph" w:styleId="T4">
    <w:name w:val="toc 4"/>
    <w:basedOn w:val="Normal"/>
    <w:next w:val="Normal"/>
    <w:autoRedefine/>
    <w:uiPriority w:val="39"/>
    <w:unhideWhenUsed/>
    <w:rsid w:val="00655626"/>
    <w:pPr>
      <w:spacing w:after="100"/>
      <w:ind w:left="720"/>
    </w:pPr>
  </w:style>
  <w:style w:type="paragraph" w:customStyle="1" w:styleId="ekiller">
    <w:name w:val="Şekiller"/>
    <w:basedOn w:val="Normal"/>
    <w:qFormat/>
    <w:rsid w:val="00415BA9"/>
    <w:pPr>
      <w:spacing w:before="120"/>
      <w:ind w:firstLine="709"/>
      <w:jc w:val="center"/>
    </w:pPr>
    <w:rPr>
      <w:szCs w:val="24"/>
    </w:rPr>
  </w:style>
  <w:style w:type="paragraph" w:customStyle="1" w:styleId="Tablolar">
    <w:name w:val="Tablolar"/>
    <w:basedOn w:val="Normal"/>
    <w:qFormat/>
    <w:rsid w:val="00655626"/>
    <w:pPr>
      <w:spacing w:after="120" w:line="240" w:lineRule="auto"/>
      <w:ind w:left="357"/>
      <w:jc w:val="center"/>
    </w:pPr>
    <w:rPr>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tr.wikipedia.org/w/index.php?title=Asetil&amp;action=edit&amp;redlink=1" TargetMode="External"/><Relationship Id="rId26" Type="http://schemas.openxmlformats.org/officeDocument/2006/relationships/image" Target="media/image4.emf"/><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tr.wikipedia.org/wiki/Vinil" TargetMode="External"/><Relationship Id="rId34" Type="http://schemas.openxmlformats.org/officeDocument/2006/relationships/image" Target="media/image9.emf"/><Relationship Id="rId42" Type="http://schemas.openxmlformats.org/officeDocument/2006/relationships/image" Target="media/image14.wmf"/><Relationship Id="rId47" Type="http://schemas.openxmlformats.org/officeDocument/2006/relationships/oleObject" Target="embeddings/oleObject9.bin"/><Relationship Id="rId50" Type="http://schemas.openxmlformats.org/officeDocument/2006/relationships/hyperlink" Target="http://mehmetakif.edu.tr/files/yonetmelik/fen-bilimleri-enst-yonetmeligi.pdf?bg5aaa"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tr.wikipedia.org/wiki/Hidrojen" TargetMode="External"/><Relationship Id="rId25" Type="http://schemas.openxmlformats.org/officeDocument/2006/relationships/hyperlink" Target="http://tr.wikipedia.org/wiki/Atom" TargetMode="External"/><Relationship Id="rId33" Type="http://schemas.openxmlformats.org/officeDocument/2006/relationships/oleObject" Target="embeddings/oleObject3.bin"/><Relationship Id="rId38" Type="http://schemas.openxmlformats.org/officeDocument/2006/relationships/image" Target="media/image11.png"/><Relationship Id="rId46"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tr.wikipedia.org/w/index.php?title=Metil&amp;action=edit&amp;redlink=1" TargetMode="External"/><Relationship Id="rId29" Type="http://schemas.openxmlformats.org/officeDocument/2006/relationships/image" Target="media/image6.jpeg"/><Relationship Id="rId41" Type="http://schemas.openxmlformats.org/officeDocument/2006/relationships/oleObject" Target="embeddings/oleObject6.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tr.wikipedia.org/wiki/Hidrojen" TargetMode="External"/><Relationship Id="rId32" Type="http://schemas.openxmlformats.org/officeDocument/2006/relationships/image" Target="media/image8.wmf"/><Relationship Id="rId37" Type="http://schemas.openxmlformats.org/officeDocument/2006/relationships/oleObject" Target="embeddings/oleObject5.bin"/><Relationship Id="rId40" Type="http://schemas.openxmlformats.org/officeDocument/2006/relationships/image" Target="media/image13.wmf"/><Relationship Id="rId45" Type="http://schemas.openxmlformats.org/officeDocument/2006/relationships/oleObject" Target="embeddings/oleObject8.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tr.wikipedia.org/wiki/Karbon" TargetMode="External"/><Relationship Id="rId28" Type="http://schemas.openxmlformats.org/officeDocument/2006/relationships/oleObject" Target="embeddings/oleObject1.bin"/><Relationship Id="rId36" Type="http://schemas.openxmlformats.org/officeDocument/2006/relationships/image" Target="media/image10.wmf"/><Relationship Id="rId49" Type="http://schemas.openxmlformats.org/officeDocument/2006/relationships/hyperlink" Target="http://www.hurriyet.com.tr/ekonomi/27755140.asp" TargetMode="External"/><Relationship Id="rId10" Type="http://schemas.openxmlformats.org/officeDocument/2006/relationships/footer" Target="footer2.xml"/><Relationship Id="rId19" Type="http://schemas.openxmlformats.org/officeDocument/2006/relationships/hyperlink" Target="http://tr.wikipedia.org/w/index.php?title=Propil&amp;action=edit&amp;redlink=1" TargetMode="External"/><Relationship Id="rId31" Type="http://schemas.openxmlformats.org/officeDocument/2006/relationships/oleObject" Target="embeddings/oleObject2.bin"/><Relationship Id="rId44" Type="http://schemas.openxmlformats.org/officeDocument/2006/relationships/image" Target="media/image15.wmf"/><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tr.wikipedia.org/w/index.php?title=Pirol&amp;action=edit&amp;redlink=1" TargetMode="External"/><Relationship Id="rId27" Type="http://schemas.openxmlformats.org/officeDocument/2006/relationships/image" Target="media/image5.wmf"/><Relationship Id="rId30" Type="http://schemas.openxmlformats.org/officeDocument/2006/relationships/image" Target="media/image7.wmf"/><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hyperlink" Target="http://www.nytimes.com/2014/12/12/business/energy-environment/solar-rises-in-malaysia-during-trade-wars-over-panels.html?contentCollection=business&amp;action=click&amp;module=NextInCollection&amp;region=Footer&amp;pgtype=article"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FA886-7088-439F-BAEF-6B270DA8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5187</Words>
  <Characters>29570</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FBE_MY</dc:creator>
  <cp:lastModifiedBy>Hülya</cp:lastModifiedBy>
  <cp:revision>2</cp:revision>
  <cp:lastPrinted>2016-02-15T09:21:00Z</cp:lastPrinted>
  <dcterms:created xsi:type="dcterms:W3CDTF">2021-04-14T13:22:00Z</dcterms:created>
  <dcterms:modified xsi:type="dcterms:W3CDTF">2021-04-14T13:22:00Z</dcterms:modified>
</cp:coreProperties>
</file>